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8A" w:rsidRDefault="006A0E8A" w:rsidP="006A0E8A">
      <w:pPr>
        <w:spacing w:after="200" w:line="276" w:lineRule="auto"/>
        <w:jc w:val="center"/>
        <w:rPr>
          <w:rFonts w:ascii="Arial" w:hAnsi="Arial" w:cs="Arial"/>
          <w:b/>
        </w:rPr>
      </w:pPr>
      <w:r w:rsidRPr="006A0E8A">
        <w:rPr>
          <w:rFonts w:ascii="Arial" w:hAnsi="Arial" w:cs="Arial"/>
          <w:b/>
        </w:rPr>
        <w:t>Технология машиностроения</w:t>
      </w:r>
    </w:p>
    <w:p w:rsidR="006A0E8A" w:rsidRDefault="006A0E8A" w:rsidP="006A0E8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подготовка специалистов в области машиностроения.</w:t>
      </w:r>
    </w:p>
    <w:p w:rsidR="006A0E8A" w:rsidRDefault="006A0E8A" w:rsidP="006A0E8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Категория слушателей:</w:t>
      </w:r>
      <w:r>
        <w:rPr>
          <w:rFonts w:ascii="Arial" w:hAnsi="Arial" w:cs="Arial"/>
        </w:rPr>
        <w:t xml:space="preserve"> лица, имеющие или получающие высшее или среднее профессиональное образование.</w:t>
      </w:r>
      <w:bookmarkStart w:id="0" w:name="_GoBack"/>
      <w:bookmarkEnd w:id="0"/>
    </w:p>
    <w:p w:rsidR="006A0E8A" w:rsidRDefault="006A0E8A" w:rsidP="006A0E8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–252 часов.</w:t>
      </w:r>
    </w:p>
    <w:p w:rsidR="006A0E8A" w:rsidRDefault="006A0E8A" w:rsidP="006A0E8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Форма обучения</w:t>
      </w:r>
      <w:r>
        <w:rPr>
          <w:rFonts w:ascii="Arial" w:hAnsi="Arial" w:cs="Arial"/>
        </w:rPr>
        <w:t xml:space="preserve"> – очно-заочная.</w:t>
      </w:r>
    </w:p>
    <w:p w:rsidR="006A0E8A" w:rsidRDefault="006A0E8A" w:rsidP="006A0E8A">
      <w:pPr>
        <w:ind w:firstLine="708"/>
        <w:jc w:val="both"/>
        <w:rPr>
          <w:rFonts w:ascii="Arial" w:hAnsi="Arial" w:cs="Arial"/>
        </w:rPr>
      </w:pPr>
    </w:p>
    <w:p w:rsidR="006A0E8A" w:rsidRDefault="006A0E8A" w:rsidP="006A0E8A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8806"/>
      </w:tblGrid>
      <w:tr w:rsidR="006A0E8A" w:rsidTr="006A0E8A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jc w:val="center"/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A" w:rsidRDefault="006A0E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6A0E8A" w:rsidTr="006A0E8A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 качества продукции</w:t>
            </w:r>
          </w:p>
        </w:tc>
      </w:tr>
      <w:tr w:rsidR="006A0E8A" w:rsidTr="006A0E8A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Нормирование точности: допуски и посадки</w:t>
            </w:r>
          </w:p>
        </w:tc>
      </w:tr>
      <w:tr w:rsidR="006A0E8A" w:rsidTr="006A0E8A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Инженерная графика</w:t>
            </w:r>
          </w:p>
        </w:tc>
      </w:tr>
      <w:tr w:rsidR="006A0E8A" w:rsidTr="006A0E8A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Обработка металлов резанием</w:t>
            </w:r>
          </w:p>
        </w:tc>
      </w:tr>
      <w:tr w:rsidR="006A0E8A" w:rsidTr="006A0E8A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Программирование станов с ЧПУ</w:t>
            </w:r>
          </w:p>
        </w:tc>
      </w:tr>
      <w:tr w:rsidR="006A0E8A" w:rsidTr="006A0E8A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Режущий инструмент и технологическая оснастка</w:t>
            </w:r>
          </w:p>
        </w:tc>
      </w:tr>
      <w:tr w:rsidR="006A0E8A" w:rsidTr="006A0E8A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машиностроительного производства</w:t>
            </w:r>
          </w:p>
        </w:tc>
      </w:tr>
      <w:tr w:rsidR="006A0E8A" w:rsidTr="006A0E8A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Материаловедение</w:t>
            </w:r>
          </w:p>
        </w:tc>
      </w:tr>
      <w:tr w:rsidR="006A0E8A" w:rsidTr="006A0E8A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A" w:rsidRDefault="006A0E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технологии машиностроения</w:t>
            </w:r>
          </w:p>
        </w:tc>
      </w:tr>
    </w:tbl>
    <w:p w:rsidR="006A0E8A" w:rsidRDefault="006A0E8A" w:rsidP="006A0E8A">
      <w:pPr>
        <w:ind w:firstLine="709"/>
        <w:jc w:val="both"/>
        <w:rPr>
          <w:rFonts w:ascii="Arial" w:hAnsi="Arial" w:cs="Arial"/>
        </w:rPr>
      </w:pPr>
    </w:p>
    <w:p w:rsidR="006A0E8A" w:rsidRDefault="006A0E8A" w:rsidP="006A0E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окончании обучения слушателям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>, дающий право на ведение нового вида профессиональной деятельности по специальности «Технология машиностроения».</w:t>
      </w:r>
    </w:p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44"/>
    <w:rsid w:val="000F65DB"/>
    <w:rsid w:val="005A1936"/>
    <w:rsid w:val="006A0E8A"/>
    <w:rsid w:val="00B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A0E8A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0E8A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A0E8A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0E8A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2017-10-16T10:14:00Z</dcterms:created>
  <dcterms:modified xsi:type="dcterms:W3CDTF">2017-10-16T10:14:00Z</dcterms:modified>
</cp:coreProperties>
</file>