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8B8" w:rsidRDefault="000878B8" w:rsidP="000878B8">
      <w:pPr>
        <w:pStyle w:val="Style2"/>
        <w:widowControl/>
        <w:jc w:val="center"/>
        <w:rPr>
          <w:rStyle w:val="FontStyle22"/>
          <w:sz w:val="24"/>
          <w:szCs w:val="24"/>
          <w:lang w:val="en-US"/>
        </w:rPr>
      </w:pPr>
    </w:p>
    <w:p w:rsidR="000878B8" w:rsidRDefault="000878B8" w:rsidP="000878B8">
      <w:pPr>
        <w:pStyle w:val="Style2"/>
        <w:widowControl/>
        <w:jc w:val="center"/>
        <w:rPr>
          <w:rStyle w:val="FontStyle22"/>
          <w:sz w:val="24"/>
          <w:szCs w:val="24"/>
          <w:lang w:val="en-US"/>
        </w:rPr>
      </w:pPr>
    </w:p>
    <w:p w:rsidR="000878B8" w:rsidRPr="0063789D" w:rsidRDefault="000878B8" w:rsidP="000878B8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63789D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0878B8" w:rsidRPr="0063789D" w:rsidRDefault="000878B8" w:rsidP="000878B8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63789D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0878B8" w:rsidRPr="0063789D" w:rsidRDefault="000878B8" w:rsidP="000878B8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63789D">
        <w:rPr>
          <w:rStyle w:val="FontStyle22"/>
          <w:sz w:val="24"/>
          <w:szCs w:val="24"/>
        </w:rPr>
        <w:t>высшего образования</w:t>
      </w:r>
    </w:p>
    <w:p w:rsidR="000878B8" w:rsidRPr="0063789D" w:rsidRDefault="000878B8" w:rsidP="000878B8">
      <w:pPr>
        <w:pStyle w:val="Style2"/>
        <w:widowControl/>
        <w:jc w:val="center"/>
        <w:rPr>
          <w:rStyle w:val="FontStyle18"/>
          <w:b w:val="0"/>
        </w:rPr>
      </w:pPr>
      <w:r w:rsidRPr="0063789D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0878B8" w:rsidRPr="00BA3B3F" w:rsidRDefault="000878B8" w:rsidP="000878B8">
      <w:pPr>
        <w:pStyle w:val="Style2"/>
        <w:widowControl/>
        <w:jc w:val="center"/>
        <w:rPr>
          <w:noProof/>
        </w:rPr>
      </w:pPr>
    </w:p>
    <w:p w:rsidR="000878B8" w:rsidRDefault="000878B8" w:rsidP="000878B8">
      <w:pPr>
        <w:pStyle w:val="Style2"/>
        <w:widowControl/>
        <w:jc w:val="center"/>
        <w:rPr>
          <w:rStyle w:val="FontStyle18"/>
          <w:b w:val="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55245</wp:posOffset>
            </wp:positionV>
            <wp:extent cx="2423795" cy="1350010"/>
            <wp:effectExtent l="19050" t="0" r="0" b="0"/>
            <wp:wrapNone/>
            <wp:docPr id="2" name="Рисунок 2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67BC">
        <w:rPr>
          <w:rStyle w:val="FontStyle18"/>
          <w:b w:val="0"/>
        </w:rPr>
        <w:t xml:space="preserve">                                                              </w:t>
      </w:r>
      <w:r>
        <w:rPr>
          <w:rStyle w:val="FontStyle18"/>
          <w:b w:val="0"/>
        </w:rPr>
        <w:t xml:space="preserve">                      </w:t>
      </w:r>
      <w:r w:rsidRPr="004D67BC">
        <w:rPr>
          <w:rStyle w:val="FontStyle18"/>
          <w:b w:val="0"/>
        </w:rPr>
        <w:t xml:space="preserve">  </w:t>
      </w:r>
    </w:p>
    <w:p w:rsidR="000878B8" w:rsidRPr="009A0C22" w:rsidRDefault="000878B8" w:rsidP="000878B8">
      <w:pPr>
        <w:pStyle w:val="Style2"/>
        <w:widowControl/>
        <w:jc w:val="center"/>
        <w:rPr>
          <w:rStyle w:val="FontStyle18"/>
          <w:b w:val="0"/>
        </w:rPr>
      </w:pPr>
      <w:r>
        <w:rPr>
          <w:rStyle w:val="FontStyle18"/>
          <w:b w:val="0"/>
        </w:rPr>
        <w:tab/>
      </w:r>
      <w:r>
        <w:rPr>
          <w:rStyle w:val="FontStyle18"/>
          <w:b w:val="0"/>
        </w:rPr>
        <w:tab/>
      </w:r>
      <w:r>
        <w:rPr>
          <w:rStyle w:val="FontStyle18"/>
          <w:b w:val="0"/>
        </w:rPr>
        <w:tab/>
      </w:r>
      <w:r>
        <w:rPr>
          <w:rStyle w:val="FontStyle18"/>
          <w:b w:val="0"/>
        </w:rPr>
        <w:tab/>
      </w:r>
      <w:r>
        <w:rPr>
          <w:rStyle w:val="FontStyle18"/>
          <w:b w:val="0"/>
        </w:rPr>
        <w:tab/>
      </w:r>
      <w:r>
        <w:rPr>
          <w:rStyle w:val="FontStyle18"/>
          <w:b w:val="0"/>
        </w:rPr>
        <w:tab/>
      </w:r>
    </w:p>
    <w:p w:rsidR="000878B8" w:rsidRPr="009A0C22" w:rsidRDefault="000878B8" w:rsidP="000878B8">
      <w:pPr>
        <w:pStyle w:val="Style2"/>
        <w:widowControl/>
        <w:jc w:val="center"/>
        <w:rPr>
          <w:rStyle w:val="FontStyle18"/>
          <w:b w:val="0"/>
        </w:rPr>
      </w:pPr>
    </w:p>
    <w:p w:rsidR="000878B8" w:rsidRPr="009A0C22" w:rsidRDefault="000878B8" w:rsidP="000878B8">
      <w:pPr>
        <w:pStyle w:val="Style2"/>
        <w:widowControl/>
        <w:jc w:val="center"/>
        <w:rPr>
          <w:rStyle w:val="FontStyle18"/>
          <w:b w:val="0"/>
        </w:rPr>
      </w:pPr>
    </w:p>
    <w:p w:rsidR="000878B8" w:rsidRPr="009A0C22" w:rsidRDefault="000878B8" w:rsidP="000878B8">
      <w:pPr>
        <w:pStyle w:val="Style2"/>
        <w:widowControl/>
        <w:jc w:val="center"/>
        <w:rPr>
          <w:noProof/>
        </w:rPr>
      </w:pPr>
    </w:p>
    <w:p w:rsidR="000878B8" w:rsidRPr="00BA3B3F" w:rsidRDefault="000878B8" w:rsidP="000878B8">
      <w:pPr>
        <w:pStyle w:val="Style2"/>
        <w:widowControl/>
        <w:jc w:val="center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0878B8" w:rsidRPr="009A0C22" w:rsidRDefault="000878B8" w:rsidP="000878B8">
      <w:pPr>
        <w:pStyle w:val="Style2"/>
        <w:widowControl/>
        <w:jc w:val="center"/>
        <w:rPr>
          <w:noProof/>
        </w:rPr>
      </w:pPr>
      <w:r w:rsidRPr="00BA3B3F">
        <w:rPr>
          <w:noProof/>
        </w:rPr>
        <w:tab/>
      </w:r>
      <w:r w:rsidRPr="00BA3B3F">
        <w:rPr>
          <w:noProof/>
        </w:rPr>
        <w:tab/>
      </w:r>
      <w:r w:rsidRPr="00BA3B3F">
        <w:rPr>
          <w:noProof/>
        </w:rPr>
        <w:tab/>
      </w:r>
      <w:r w:rsidRPr="00BA3B3F">
        <w:rPr>
          <w:noProof/>
        </w:rPr>
        <w:tab/>
      </w:r>
      <w:r w:rsidRPr="00BA3B3F">
        <w:rPr>
          <w:noProof/>
        </w:rPr>
        <w:tab/>
      </w:r>
      <w:r w:rsidRPr="00BA3B3F">
        <w:rPr>
          <w:noProof/>
        </w:rPr>
        <w:tab/>
      </w:r>
      <w:r w:rsidRPr="00BA3B3F">
        <w:rPr>
          <w:noProof/>
        </w:rPr>
        <w:tab/>
      </w:r>
    </w:p>
    <w:p w:rsidR="000878B8" w:rsidRPr="009A0C22" w:rsidRDefault="000878B8" w:rsidP="000878B8">
      <w:pPr>
        <w:pStyle w:val="Style2"/>
        <w:widowControl/>
        <w:jc w:val="center"/>
        <w:rPr>
          <w:noProof/>
        </w:rPr>
      </w:pPr>
    </w:p>
    <w:p w:rsidR="000878B8" w:rsidRPr="001D77CB" w:rsidRDefault="000878B8" w:rsidP="000878B8">
      <w:pPr>
        <w:pStyle w:val="Style2"/>
        <w:widowControl/>
        <w:jc w:val="right"/>
        <w:rPr>
          <w:rStyle w:val="FontStyle18"/>
          <w:b w:val="0"/>
          <w:bCs w:val="0"/>
          <w:noProof/>
        </w:rPr>
      </w:pPr>
      <w:r w:rsidRPr="001D77CB">
        <w:rPr>
          <w:noProof/>
        </w:rPr>
        <w:t xml:space="preserve">« </w:t>
      </w:r>
      <w:r w:rsidRPr="00BA3B3F">
        <w:rPr>
          <w:noProof/>
        </w:rPr>
        <w:t>26</w:t>
      </w:r>
      <w:r w:rsidRPr="001D77CB">
        <w:rPr>
          <w:noProof/>
        </w:rPr>
        <w:t xml:space="preserve">»  </w:t>
      </w:r>
      <w:r>
        <w:rPr>
          <w:noProof/>
        </w:rPr>
        <w:t>октября</w:t>
      </w:r>
      <w:r w:rsidRPr="001D77CB">
        <w:rPr>
          <w:noProof/>
        </w:rPr>
        <w:t xml:space="preserve">  201</w:t>
      </w:r>
      <w:r>
        <w:rPr>
          <w:noProof/>
        </w:rPr>
        <w:t>6</w:t>
      </w:r>
      <w:r w:rsidRPr="001D77CB">
        <w:rPr>
          <w:noProof/>
        </w:rPr>
        <w:t>г</w:t>
      </w:r>
    </w:p>
    <w:p w:rsidR="000878B8" w:rsidRDefault="000878B8" w:rsidP="000878B8">
      <w:pPr>
        <w:pStyle w:val="Style2"/>
        <w:widowControl/>
        <w:jc w:val="center"/>
        <w:rPr>
          <w:rStyle w:val="FontStyle18"/>
          <w:b w:val="0"/>
        </w:rPr>
      </w:pPr>
    </w:p>
    <w:p w:rsidR="000878B8" w:rsidRDefault="000878B8" w:rsidP="000878B8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0878B8" w:rsidRDefault="000878B8" w:rsidP="000878B8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0878B8" w:rsidRPr="00A92BDA" w:rsidRDefault="000878B8" w:rsidP="000878B8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A92BDA">
        <w:rPr>
          <w:rStyle w:val="FontStyle21"/>
          <w:b/>
          <w:sz w:val="24"/>
          <w:szCs w:val="24"/>
        </w:rPr>
        <w:t>РАБОЧАЯ ПРОГРАММА ДИСЦИПЛИНЫ</w:t>
      </w:r>
    </w:p>
    <w:p w:rsidR="000878B8" w:rsidRDefault="000878B8" w:rsidP="000878B8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0878B8" w:rsidRDefault="000878B8" w:rsidP="000878B8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0878B8" w:rsidRPr="000878B8" w:rsidRDefault="00102ECE" w:rsidP="000878B8">
      <w:pPr>
        <w:pStyle w:val="Style11"/>
        <w:widowControl/>
        <w:spacing w:line="276" w:lineRule="auto"/>
        <w:jc w:val="center"/>
        <w:rPr>
          <w:rStyle w:val="FontStyle17"/>
          <w:bCs w:val="0"/>
          <w:sz w:val="24"/>
          <w:szCs w:val="24"/>
          <w:u w:val="single"/>
        </w:rPr>
      </w:pPr>
      <w:r>
        <w:rPr>
          <w:rStyle w:val="FontStyle17"/>
          <w:sz w:val="24"/>
          <w:szCs w:val="24"/>
          <w:u w:val="single"/>
        </w:rPr>
        <w:t>Б</w:t>
      </w:r>
      <w:proofErr w:type="gramStart"/>
      <w:r>
        <w:rPr>
          <w:rStyle w:val="FontStyle17"/>
          <w:sz w:val="24"/>
          <w:szCs w:val="24"/>
          <w:u w:val="single"/>
        </w:rPr>
        <w:t>1</w:t>
      </w:r>
      <w:proofErr w:type="gramEnd"/>
      <w:r>
        <w:rPr>
          <w:rStyle w:val="FontStyle17"/>
          <w:sz w:val="24"/>
          <w:szCs w:val="24"/>
          <w:u w:val="single"/>
        </w:rPr>
        <w:t>.В.ДВ.09.02</w:t>
      </w:r>
      <w:r w:rsidR="000878B8" w:rsidRPr="000878B8">
        <w:rPr>
          <w:rStyle w:val="FontStyle17"/>
          <w:sz w:val="24"/>
          <w:szCs w:val="24"/>
          <w:u w:val="single"/>
        </w:rPr>
        <w:t xml:space="preserve">   </w:t>
      </w:r>
      <w:r>
        <w:rPr>
          <w:rStyle w:val="FontStyle17"/>
          <w:bCs w:val="0"/>
          <w:sz w:val="24"/>
          <w:szCs w:val="24"/>
          <w:u w:val="single"/>
        </w:rPr>
        <w:t>Гидравлика и аэродинамика</w:t>
      </w:r>
    </w:p>
    <w:p w:rsidR="000878B8" w:rsidRPr="000878B8" w:rsidRDefault="000878B8" w:rsidP="000878B8">
      <w:pPr>
        <w:pStyle w:val="Style11"/>
        <w:widowControl/>
        <w:spacing w:line="276" w:lineRule="auto"/>
        <w:jc w:val="center"/>
        <w:rPr>
          <w:rStyle w:val="FontStyle17"/>
          <w:bCs w:val="0"/>
          <w:sz w:val="24"/>
          <w:szCs w:val="24"/>
          <w:u w:val="single"/>
        </w:rPr>
      </w:pPr>
    </w:p>
    <w:p w:rsidR="000878B8" w:rsidRPr="000878B8" w:rsidRDefault="000878B8" w:rsidP="000878B8">
      <w:pPr>
        <w:pStyle w:val="Style11"/>
        <w:widowControl/>
        <w:spacing w:line="276" w:lineRule="auto"/>
        <w:jc w:val="center"/>
        <w:rPr>
          <w:rStyle w:val="FontStyle16"/>
          <w:b w:val="0"/>
          <w:sz w:val="24"/>
          <w:szCs w:val="24"/>
        </w:rPr>
      </w:pPr>
      <w:r w:rsidRPr="000878B8">
        <w:rPr>
          <w:rStyle w:val="FontStyle16"/>
          <w:b w:val="0"/>
          <w:sz w:val="24"/>
          <w:szCs w:val="24"/>
        </w:rPr>
        <w:t>Направление подготовки</w:t>
      </w:r>
    </w:p>
    <w:p w:rsidR="000878B8" w:rsidRPr="000878B8" w:rsidRDefault="000878B8" w:rsidP="000878B8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0878B8">
        <w:rPr>
          <w:rStyle w:val="FontStyle16"/>
          <w:b w:val="0"/>
          <w:sz w:val="24"/>
          <w:szCs w:val="24"/>
        </w:rPr>
        <w:t>08.03.01 «Строительство»</w:t>
      </w:r>
    </w:p>
    <w:p w:rsidR="000878B8" w:rsidRPr="000878B8" w:rsidRDefault="000878B8" w:rsidP="000878B8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0878B8" w:rsidRPr="000878B8" w:rsidRDefault="000878B8" w:rsidP="000878B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0878B8">
        <w:rPr>
          <w:rStyle w:val="FontStyle16"/>
          <w:b w:val="0"/>
          <w:sz w:val="24"/>
          <w:szCs w:val="24"/>
        </w:rPr>
        <w:t>Профиль подготовки</w:t>
      </w:r>
    </w:p>
    <w:p w:rsidR="000878B8" w:rsidRPr="000878B8" w:rsidRDefault="000878B8" w:rsidP="000878B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0878B8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0878B8" w:rsidRPr="000878B8" w:rsidRDefault="000878B8" w:rsidP="000878B8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0878B8" w:rsidRPr="000878B8" w:rsidRDefault="000878B8" w:rsidP="000878B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0878B8" w:rsidRPr="000878B8" w:rsidRDefault="000878B8" w:rsidP="000878B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0878B8" w:rsidRPr="000878B8" w:rsidRDefault="000878B8" w:rsidP="000878B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0878B8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0878B8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0878B8" w:rsidRPr="000878B8" w:rsidRDefault="000878B8" w:rsidP="000878B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0878B8" w:rsidRPr="000878B8" w:rsidRDefault="000878B8" w:rsidP="000878B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0878B8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0878B8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0878B8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0878B8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0878B8" w:rsidRPr="000878B8" w:rsidRDefault="000878B8" w:rsidP="000878B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0878B8" w:rsidRPr="000878B8" w:rsidRDefault="000878B8" w:rsidP="000878B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0878B8">
        <w:rPr>
          <w:rStyle w:val="FontStyle16"/>
          <w:b w:val="0"/>
          <w:sz w:val="24"/>
          <w:szCs w:val="24"/>
        </w:rPr>
        <w:t>Форма обучения</w:t>
      </w:r>
    </w:p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0878B8">
        <w:rPr>
          <w:rStyle w:val="FontStyle17"/>
          <w:b w:val="0"/>
          <w:sz w:val="24"/>
          <w:szCs w:val="24"/>
        </w:rPr>
        <w:t>заочная</w:t>
      </w:r>
    </w:p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0878B8" w:rsidRPr="000878B8" w:rsidTr="00A371BC">
        <w:tc>
          <w:tcPr>
            <w:tcW w:w="3085" w:type="dxa"/>
            <w:hideMark/>
          </w:tcPr>
          <w:p w:rsidR="000878B8" w:rsidRPr="000878B8" w:rsidRDefault="000878B8" w:rsidP="00A371BC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0878B8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0878B8" w:rsidRPr="000878B8" w:rsidRDefault="000878B8" w:rsidP="00A371BC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0878B8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0878B8" w:rsidRPr="000878B8" w:rsidTr="00A371BC">
        <w:tc>
          <w:tcPr>
            <w:tcW w:w="3085" w:type="dxa"/>
            <w:hideMark/>
          </w:tcPr>
          <w:p w:rsidR="000878B8" w:rsidRPr="000878B8" w:rsidRDefault="000878B8" w:rsidP="00A371BC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0878B8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0878B8" w:rsidRPr="000878B8" w:rsidRDefault="000878B8" w:rsidP="00A371BC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0878B8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0878B8" w:rsidRPr="000878B8" w:rsidTr="00A371BC">
        <w:tc>
          <w:tcPr>
            <w:tcW w:w="3085" w:type="dxa"/>
            <w:hideMark/>
          </w:tcPr>
          <w:p w:rsidR="000878B8" w:rsidRPr="000878B8" w:rsidRDefault="000878B8" w:rsidP="00A371BC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0878B8">
              <w:rPr>
                <w:rStyle w:val="FontStyle17"/>
                <w:b w:val="0"/>
                <w:sz w:val="24"/>
                <w:szCs w:val="24"/>
              </w:rPr>
              <w:t xml:space="preserve">          Курс</w:t>
            </w:r>
          </w:p>
        </w:tc>
        <w:tc>
          <w:tcPr>
            <w:tcW w:w="6379" w:type="dxa"/>
            <w:hideMark/>
          </w:tcPr>
          <w:p w:rsidR="000878B8" w:rsidRPr="000878B8" w:rsidRDefault="000878B8" w:rsidP="00A371BC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0878B8">
              <w:rPr>
                <w:rStyle w:val="FontStyle17"/>
                <w:b w:val="0"/>
                <w:sz w:val="24"/>
                <w:szCs w:val="24"/>
              </w:rPr>
              <w:t>5</w:t>
            </w:r>
          </w:p>
        </w:tc>
      </w:tr>
    </w:tbl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878B8" w:rsidRPr="000878B8" w:rsidRDefault="000878B8" w:rsidP="000878B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0878B8">
        <w:rPr>
          <w:rStyle w:val="FontStyle16"/>
          <w:b w:val="0"/>
          <w:sz w:val="24"/>
          <w:szCs w:val="24"/>
        </w:rPr>
        <w:t>Магнитогорск</w:t>
      </w:r>
    </w:p>
    <w:p w:rsidR="000878B8" w:rsidRPr="000878B8" w:rsidRDefault="000878B8" w:rsidP="000878B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0878B8">
        <w:rPr>
          <w:rStyle w:val="FontStyle16"/>
          <w:b w:val="0"/>
          <w:sz w:val="24"/>
          <w:szCs w:val="24"/>
        </w:rPr>
        <w:t>2016 г.</w:t>
      </w:r>
    </w:p>
    <w:p w:rsidR="000878B8" w:rsidRDefault="000878B8" w:rsidP="000878B8">
      <w:pPr>
        <w:pStyle w:val="Style2"/>
        <w:widowControl/>
        <w:jc w:val="center"/>
        <w:rPr>
          <w:lang w:val="en-US"/>
        </w:rPr>
      </w:pPr>
    </w:p>
    <w:p w:rsidR="000878B8" w:rsidRPr="007048ED" w:rsidRDefault="000878B8" w:rsidP="000878B8">
      <w:pPr>
        <w:pStyle w:val="Style2"/>
        <w:widowControl/>
        <w:jc w:val="center"/>
        <w:rPr>
          <w:lang w:val="en-US"/>
        </w:rPr>
      </w:pPr>
    </w:p>
    <w:p w:rsidR="000878B8" w:rsidRPr="0063789D" w:rsidRDefault="000878B8" w:rsidP="000878B8"/>
    <w:p w:rsidR="00436079" w:rsidRDefault="000878B8" w:rsidP="008F3903">
      <w:pPr>
        <w:rPr>
          <w:rStyle w:val="FontStyle16"/>
          <w:b w:val="0"/>
          <w:sz w:val="24"/>
          <w:szCs w:val="24"/>
        </w:rPr>
      </w:pPr>
      <w:r>
        <w:rPr>
          <w:bCs/>
          <w:noProof/>
        </w:rPr>
        <w:lastRenderedPageBreak/>
        <w:drawing>
          <wp:inline distT="0" distB="0" distL="0" distR="0">
            <wp:extent cx="5940425" cy="5806850"/>
            <wp:effectExtent l="19050" t="0" r="3175" b="0"/>
            <wp:docPr id="3" name="Рисунок 1" descr="C:\Documents and Settings\i.samohina\Рабочий стол\Рабочие программы\Новоселова\Сканы\второй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Новоселова\Сканы\второй 2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79" w:rsidRDefault="008F3903" w:rsidP="008F390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</w:p>
    <w:p w:rsidR="00436079" w:rsidRDefault="00D27500" w:rsidP="008F3903">
      <w:pPr>
        <w:rPr>
          <w:rStyle w:val="FontStyle16"/>
          <w:b w:val="0"/>
          <w:sz w:val="24"/>
          <w:szCs w:val="24"/>
        </w:rPr>
      </w:pPr>
      <w:r>
        <w:rPr>
          <w:bCs/>
          <w:noProof/>
        </w:rPr>
        <w:lastRenderedPageBreak/>
        <w:drawing>
          <wp:inline distT="0" distB="0" distL="0" distR="0">
            <wp:extent cx="5940425" cy="8405414"/>
            <wp:effectExtent l="0" t="0" r="0" b="0"/>
            <wp:docPr id="4" name="Рисунок 4" descr="C:\Users\User\Desktop\ScanImage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Image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079" w:rsidRDefault="00436079" w:rsidP="008F3903">
      <w:pPr>
        <w:pStyle w:val="1"/>
        <w:rPr>
          <w:rStyle w:val="FontStyle16"/>
          <w:b/>
          <w:bCs w:val="0"/>
          <w:sz w:val="24"/>
          <w:szCs w:val="24"/>
        </w:rPr>
      </w:pPr>
    </w:p>
    <w:p w:rsidR="00436079" w:rsidRDefault="00436079" w:rsidP="008F3903">
      <w:pPr>
        <w:pStyle w:val="1"/>
        <w:rPr>
          <w:rStyle w:val="FontStyle16"/>
          <w:b/>
          <w:bCs w:val="0"/>
          <w:sz w:val="24"/>
          <w:szCs w:val="24"/>
        </w:rPr>
      </w:pPr>
    </w:p>
    <w:p w:rsidR="008F3903" w:rsidRPr="00C17915" w:rsidRDefault="008F3903" w:rsidP="008F3903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4D37E0" w:rsidRPr="0006242D" w:rsidRDefault="004D37E0" w:rsidP="0006242D">
      <w:pPr>
        <w:pStyle w:val="afe"/>
      </w:pPr>
      <w:r w:rsidRPr="00EA1ED3">
        <w:t xml:space="preserve">   </w:t>
      </w:r>
      <w:r>
        <w:t xml:space="preserve">Целью освоения </w:t>
      </w:r>
      <w:r w:rsidR="002A78C0">
        <w:t xml:space="preserve"> дисциплины «</w:t>
      </w:r>
      <w:r w:rsidR="00EB1135">
        <w:t>Гидравлика и аэродинамика</w:t>
      </w:r>
      <w:r w:rsidRPr="004D37E0">
        <w:t>»</w:t>
      </w:r>
      <w:r w:rsidRPr="00EA1ED3">
        <w:t xml:space="preserve"> </w:t>
      </w:r>
      <w:r w:rsidR="0042369A">
        <w:t>явл</w:t>
      </w:r>
      <w:r>
        <w:t>яется</w:t>
      </w:r>
      <w:r w:rsidRPr="00EA1ED3">
        <w:t xml:space="preserve"> </w:t>
      </w:r>
      <w:r w:rsidR="0006242D" w:rsidRPr="006E3870">
        <w:t xml:space="preserve">изучение теоретических основ и практических </w:t>
      </w:r>
      <w:r w:rsidR="0006242D">
        <w:t>навы</w:t>
      </w:r>
      <w:r w:rsidR="009F25B7">
        <w:t xml:space="preserve">ков проектирования и подбора наиболее надежных вариантов </w:t>
      </w:r>
      <w:r w:rsidR="0006242D">
        <w:t xml:space="preserve"> </w:t>
      </w:r>
      <w:r w:rsidR="003249D1">
        <w:t>систем ТГ</w:t>
      </w:r>
      <w:r w:rsidR="009F25B7">
        <w:t>В</w:t>
      </w:r>
      <w:r w:rsidR="0006242D" w:rsidRPr="006E3870">
        <w:t xml:space="preserve"> </w:t>
      </w:r>
      <w:r w:rsidR="0006242D">
        <w:t>при строительстве современных зданий</w:t>
      </w:r>
      <w:r w:rsidR="0006242D" w:rsidRPr="006E3870">
        <w:t>.</w:t>
      </w:r>
    </w:p>
    <w:p w:rsidR="00A05721" w:rsidRDefault="008F3903" w:rsidP="00A05721">
      <w:pPr>
        <w:pStyle w:val="1"/>
        <w:contextualSpacing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8F3903" w:rsidRPr="00A05721" w:rsidRDefault="00A05721" w:rsidP="00A05721">
      <w:pPr>
        <w:pStyle w:val="1"/>
        <w:contextualSpacing/>
        <w:jc w:val="left"/>
        <w:rPr>
          <w:rStyle w:val="FontStyle16"/>
          <w:b/>
          <w:sz w:val="24"/>
          <w:szCs w:val="24"/>
        </w:rPr>
      </w:pPr>
      <w:r>
        <w:rPr>
          <w:rStyle w:val="FontStyle16"/>
          <w:b/>
          <w:sz w:val="24"/>
          <w:szCs w:val="24"/>
        </w:rPr>
        <w:t>бакалавра</w:t>
      </w:r>
    </w:p>
    <w:p w:rsidR="004D37E0" w:rsidRPr="009E11AC" w:rsidRDefault="009F25B7" w:rsidP="004D37E0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 xml:space="preserve">Дисциплина </w:t>
      </w:r>
      <w:r w:rsidR="00234C7A" w:rsidRPr="00234C7A">
        <w:rPr>
          <w:rStyle w:val="FontStyle21"/>
          <w:sz w:val="24"/>
          <w:szCs w:val="24"/>
        </w:rPr>
        <w:t>Б</w:t>
      </w:r>
      <w:proofErr w:type="gramStart"/>
      <w:r w:rsidR="00234C7A" w:rsidRPr="00234C7A">
        <w:rPr>
          <w:rStyle w:val="FontStyle21"/>
          <w:sz w:val="24"/>
          <w:szCs w:val="24"/>
        </w:rPr>
        <w:t>1</w:t>
      </w:r>
      <w:proofErr w:type="gramEnd"/>
      <w:r w:rsidR="00234C7A" w:rsidRPr="00234C7A">
        <w:rPr>
          <w:rStyle w:val="FontStyle21"/>
          <w:sz w:val="24"/>
          <w:szCs w:val="24"/>
        </w:rPr>
        <w:t>.В.ДВ.</w:t>
      </w:r>
      <w:r w:rsidR="00EB1135">
        <w:rPr>
          <w:rStyle w:val="FontStyle21"/>
          <w:sz w:val="24"/>
          <w:szCs w:val="24"/>
        </w:rPr>
        <w:t>09.02</w:t>
      </w:r>
      <w:r w:rsidR="00234C7A" w:rsidRPr="00234C7A">
        <w:rPr>
          <w:rStyle w:val="FontStyle21"/>
          <w:sz w:val="24"/>
          <w:szCs w:val="24"/>
        </w:rPr>
        <w:t xml:space="preserve"> </w:t>
      </w:r>
      <w:r w:rsidR="004D37E0" w:rsidRPr="009E11AC">
        <w:rPr>
          <w:rStyle w:val="FontStyle16"/>
          <w:b w:val="0"/>
          <w:sz w:val="24"/>
          <w:szCs w:val="24"/>
        </w:rPr>
        <w:t>«</w:t>
      </w:r>
      <w:r w:rsidR="00EB1135">
        <w:t>Гидравлика и аэродинамика</w:t>
      </w:r>
      <w:r w:rsidR="004D37E0" w:rsidRPr="009E11AC">
        <w:rPr>
          <w:rStyle w:val="FontStyle16"/>
          <w:b w:val="0"/>
          <w:sz w:val="24"/>
          <w:szCs w:val="24"/>
        </w:rPr>
        <w:t>» является обязательной дисциплиной вариативной части профессионального цикла профи</w:t>
      </w:r>
      <w:r w:rsidR="0042369A">
        <w:rPr>
          <w:rStyle w:val="FontStyle16"/>
          <w:b w:val="0"/>
          <w:sz w:val="24"/>
          <w:szCs w:val="24"/>
        </w:rPr>
        <w:t>ля  «</w:t>
      </w:r>
      <w:r w:rsidR="004D37E0" w:rsidRPr="009E11AC">
        <w:rPr>
          <w:rStyle w:val="FontStyle16"/>
          <w:b w:val="0"/>
          <w:sz w:val="24"/>
          <w:szCs w:val="24"/>
        </w:rPr>
        <w:t>Теплогазоснабж</w:t>
      </w:r>
      <w:r w:rsidR="004D37E0" w:rsidRPr="009E11AC">
        <w:rPr>
          <w:rStyle w:val="FontStyle16"/>
          <w:b w:val="0"/>
          <w:sz w:val="24"/>
          <w:szCs w:val="24"/>
        </w:rPr>
        <w:t>е</w:t>
      </w:r>
      <w:r w:rsidR="004D37E0" w:rsidRPr="009E11AC">
        <w:rPr>
          <w:rStyle w:val="FontStyle16"/>
          <w:b w:val="0"/>
          <w:sz w:val="24"/>
          <w:szCs w:val="24"/>
        </w:rPr>
        <w:t>ние и вентиляция</w:t>
      </w:r>
      <w:r w:rsidR="0042369A">
        <w:rPr>
          <w:rStyle w:val="FontStyle16"/>
          <w:b w:val="0"/>
          <w:sz w:val="24"/>
          <w:szCs w:val="24"/>
        </w:rPr>
        <w:t>»</w:t>
      </w:r>
      <w:r w:rsidR="004D37E0" w:rsidRPr="009E11AC">
        <w:rPr>
          <w:rStyle w:val="FontStyle16"/>
          <w:b w:val="0"/>
          <w:sz w:val="24"/>
          <w:szCs w:val="24"/>
        </w:rPr>
        <w:t>.</w:t>
      </w:r>
    </w:p>
    <w:p w:rsidR="004D37E0" w:rsidRPr="009E11AC" w:rsidRDefault="004D37E0" w:rsidP="004D37E0">
      <w:pPr>
        <w:rPr>
          <w:rStyle w:val="FontStyle21"/>
          <w:b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математика</w:t>
      </w:r>
      <w:r w:rsidRPr="006E3870">
        <w:t>:</w:t>
      </w:r>
      <w:r>
        <w:rPr>
          <w:i/>
        </w:rPr>
        <w:t xml:space="preserve"> </w:t>
      </w:r>
      <w:r>
        <w:t>дифференциальное и интегральное исчисления, вероятность и стат</w:t>
      </w:r>
      <w:r>
        <w:t>и</w:t>
      </w:r>
      <w:r>
        <w:t>стика, элементарная теория вероятностей, модели случайных процессов,  статист</w:t>
      </w:r>
      <w:r>
        <w:t>и</w:t>
      </w:r>
      <w:r>
        <w:t xml:space="preserve">ческие методы обработки экспериментальных данных; 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информатика:</w:t>
      </w:r>
      <w:r w:rsidRPr="006E3870">
        <w:t xml:space="preserve"> </w:t>
      </w:r>
      <w:r>
        <w:t>общая характеристика процессов сбора, передачи, обработки и накопления информации; модели решения функциональных и вычислительных з</w:t>
      </w:r>
      <w:r>
        <w:t>а</w:t>
      </w:r>
      <w:r>
        <w:t>дач; алгоритмизация и программирование; базы данных; компьютерная графика;</w:t>
      </w:r>
    </w:p>
    <w:p w:rsidR="004D37E0" w:rsidRDefault="001E1FAA" w:rsidP="00E6637B">
      <w:pPr>
        <w:widowControl/>
        <w:numPr>
          <w:ilvl w:val="0"/>
          <w:numId w:val="2"/>
        </w:numPr>
        <w:autoSpaceDE/>
        <w:autoSpaceDN/>
        <w:adjustRightInd/>
      </w:pPr>
      <w:r>
        <w:rPr>
          <w:b/>
        </w:rPr>
        <w:t>физика</w:t>
      </w:r>
      <w:r w:rsidRPr="001E1FAA">
        <w:t>;</w:t>
      </w:r>
      <w:r>
        <w:t xml:space="preserve"> </w:t>
      </w:r>
      <w:r w:rsidR="004D37E0">
        <w:t xml:space="preserve"> </w:t>
      </w:r>
      <w:r>
        <w:t>основные законы</w:t>
      </w:r>
      <w:proofErr w:type="gramStart"/>
      <w:r>
        <w:t xml:space="preserve"> ,</w:t>
      </w:r>
      <w:proofErr w:type="gramEnd"/>
      <w:r>
        <w:t xml:space="preserve"> происходящие в жидкостях и газах, иметь понятия об основных параметрах жидкостей и газов.</w:t>
      </w:r>
    </w:p>
    <w:p w:rsidR="004D37E0" w:rsidRDefault="004D37E0" w:rsidP="00847078">
      <w:pPr>
        <w:widowControl/>
        <w:autoSpaceDE/>
        <w:autoSpaceDN/>
        <w:adjustRightInd/>
        <w:ind w:left="360" w:firstLine="0"/>
        <w:rPr>
          <w:rStyle w:val="FontStyle16"/>
          <w:b w:val="0"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Знания и умения студентов, полученные при изучении дисциплины </w:t>
      </w:r>
      <w:r w:rsidR="001E1FAA">
        <w:rPr>
          <w:rStyle w:val="FontStyle16"/>
          <w:b w:val="0"/>
          <w:sz w:val="24"/>
          <w:szCs w:val="24"/>
        </w:rPr>
        <w:t>«</w:t>
      </w:r>
      <w:r w:rsidR="00EB1135">
        <w:t>Гидравлика и аэродинамика</w:t>
      </w:r>
      <w:r w:rsidRPr="009E11AC">
        <w:rPr>
          <w:rStyle w:val="FontStyle16"/>
          <w:b w:val="0"/>
          <w:sz w:val="24"/>
          <w:szCs w:val="24"/>
        </w:rPr>
        <w:t>» необходимы при дальнейшем изучении таких дис</w:t>
      </w:r>
      <w:r w:rsidR="00861F10">
        <w:rPr>
          <w:rStyle w:val="FontStyle16"/>
          <w:b w:val="0"/>
          <w:sz w:val="24"/>
          <w:szCs w:val="24"/>
        </w:rPr>
        <w:t>циплин, как</w:t>
      </w:r>
      <w:proofErr w:type="gramStart"/>
      <w:r w:rsidRPr="009E11AC">
        <w:rPr>
          <w:rStyle w:val="FontStyle16"/>
          <w:b w:val="0"/>
          <w:sz w:val="24"/>
          <w:szCs w:val="24"/>
        </w:rPr>
        <w:t xml:space="preserve"> </w:t>
      </w:r>
      <w:r w:rsidR="00861F10">
        <w:rPr>
          <w:rStyle w:val="FontStyle16"/>
          <w:b w:val="0"/>
          <w:sz w:val="24"/>
          <w:szCs w:val="24"/>
        </w:rPr>
        <w:t>:</w:t>
      </w:r>
      <w:proofErr w:type="gramEnd"/>
    </w:p>
    <w:p w:rsidR="00861F10" w:rsidRPr="00861F10" w:rsidRDefault="00861F10" w:rsidP="00861F10">
      <w:pPr>
        <w:widowControl/>
        <w:autoSpaceDE/>
        <w:autoSpaceDN/>
        <w:adjustRightInd/>
        <w:ind w:firstLine="0"/>
        <w:rPr>
          <w:color w:val="000000"/>
        </w:rPr>
      </w:pPr>
      <w:r w:rsidRPr="00861F10">
        <w:rPr>
          <w:color w:val="000000"/>
        </w:rPr>
        <w:t>Производственная – преддипломная практика</w:t>
      </w:r>
    </w:p>
    <w:p w:rsidR="00861F10" w:rsidRPr="00861F10" w:rsidRDefault="00861F10" w:rsidP="00861F10">
      <w:pPr>
        <w:widowControl/>
        <w:autoSpaceDE/>
        <w:autoSpaceDN/>
        <w:adjustRightInd/>
        <w:ind w:firstLine="0"/>
        <w:rPr>
          <w:color w:val="000000"/>
        </w:rPr>
      </w:pPr>
      <w:r w:rsidRPr="00861F10">
        <w:rPr>
          <w:color w:val="000000"/>
        </w:rPr>
        <w:t>Энергосбережение в системах ТГВ</w:t>
      </w:r>
    </w:p>
    <w:p w:rsidR="00861F10" w:rsidRPr="00861F10" w:rsidRDefault="00861F10" w:rsidP="00861F10">
      <w:pPr>
        <w:widowControl/>
        <w:autoSpaceDE/>
        <w:autoSpaceDN/>
        <w:adjustRightInd/>
        <w:ind w:firstLine="0"/>
        <w:rPr>
          <w:color w:val="000000"/>
        </w:rPr>
      </w:pPr>
      <w:r w:rsidRPr="00861F10">
        <w:rPr>
          <w:color w:val="000000"/>
        </w:rPr>
        <w:t>Подготовка к защите и защита выпускной квалификационной работы</w:t>
      </w:r>
    </w:p>
    <w:p w:rsidR="00861F10" w:rsidRPr="00861F10" w:rsidRDefault="00861F10" w:rsidP="00847078">
      <w:pPr>
        <w:widowControl/>
        <w:autoSpaceDE/>
        <w:autoSpaceDN/>
        <w:adjustRightInd/>
        <w:ind w:left="360" w:firstLine="0"/>
        <w:rPr>
          <w:rStyle w:val="FontStyle16"/>
          <w:b w:val="0"/>
          <w:sz w:val="24"/>
          <w:szCs w:val="24"/>
        </w:rPr>
      </w:pPr>
    </w:p>
    <w:p w:rsidR="004F032A" w:rsidRPr="00C17915" w:rsidRDefault="007754E4" w:rsidP="008F3903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9E11AC" w:rsidRPr="00F913C3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9E11AC" w:rsidRPr="00EA1ED3">
        <w:rPr>
          <w:rStyle w:val="FontStyle16"/>
          <w:b w:val="0"/>
        </w:rPr>
        <w:t>«</w:t>
      </w:r>
      <w:r w:rsidR="00EB1135">
        <w:t>Гидравлика и аэродинамика</w:t>
      </w:r>
      <w:r w:rsidR="009E11AC" w:rsidRPr="00EA1ED3">
        <w:rPr>
          <w:rStyle w:val="FontStyle16"/>
          <w:b w:val="0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F913C3" w:rsidRPr="00F913C3" w:rsidRDefault="00F913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14E4B" w:rsidRPr="00014E4B" w:rsidTr="00AB37B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t xml:space="preserve">Структурный </w:t>
            </w:r>
            <w:r w:rsidRPr="00014E4B">
              <w:br/>
              <w:t xml:space="preserve">элемент </w:t>
            </w:r>
            <w:r w:rsidRPr="00014E4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rPr>
                <w:bCs/>
              </w:rPr>
              <w:t xml:space="preserve">Планируемые результаты обучения </w:t>
            </w:r>
          </w:p>
        </w:tc>
      </w:tr>
      <w:tr w:rsidR="00014E4B" w:rsidRPr="00014E4B" w:rsidTr="00AB37B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3D2EE0" w:rsidP="00AB37B9">
            <w:pPr>
              <w:ind w:firstLine="0"/>
              <w:rPr>
                <w:b/>
              </w:rPr>
            </w:pPr>
            <w:r w:rsidRPr="003D2EE0">
              <w:rPr>
                <w:b/>
              </w:rPr>
              <w:t>ОПК-1</w:t>
            </w:r>
            <w:r w:rsidRPr="003D2EE0">
              <w:rPr>
                <w:b/>
              </w:rPr>
              <w:tab/>
            </w:r>
            <w:r w:rsidR="008C21D9">
              <w:rPr>
                <w:b/>
              </w:rPr>
              <w:t xml:space="preserve">обладает </w:t>
            </w:r>
            <w:r w:rsidRPr="003D2EE0">
              <w:rPr>
                <w:b/>
              </w:rPr>
              <w:t>способностью использовать основные законы естественнон</w:t>
            </w:r>
            <w:r w:rsidRPr="003D2EE0">
              <w:rPr>
                <w:b/>
              </w:rPr>
              <w:t>а</w:t>
            </w:r>
            <w:r w:rsidRPr="003D2EE0">
              <w:rPr>
                <w:b/>
              </w:rPr>
              <w:t>учных дисциплин в профессиональной деятельности, применять методы математ</w:t>
            </w:r>
            <w:r w:rsidRPr="003D2EE0">
              <w:rPr>
                <w:b/>
              </w:rPr>
              <w:t>и</w:t>
            </w:r>
            <w:r w:rsidRPr="003D2EE0">
              <w:rPr>
                <w:b/>
              </w:rPr>
              <w:t>ческого анализа и математического (компьютерного) моделирования, теоретическ</w:t>
            </w:r>
            <w:r w:rsidRPr="003D2EE0">
              <w:rPr>
                <w:b/>
              </w:rPr>
              <w:t>о</w:t>
            </w:r>
            <w:r w:rsidRPr="003D2EE0">
              <w:rPr>
                <w:b/>
              </w:rPr>
              <w:t>го и экспериментального исследования</w:t>
            </w:r>
          </w:p>
        </w:tc>
      </w:tr>
      <w:tr w:rsidR="00014E4B" w:rsidRPr="00014E4B" w:rsidTr="00AB37B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F64832" w:rsidP="00F64832">
            <w:pPr>
              <w:ind w:firstLine="0"/>
            </w:pPr>
            <w:r>
              <w:t xml:space="preserve">- </w:t>
            </w:r>
            <w:r w:rsidRPr="00F64832">
              <w:t>основные и специальные разделы механики жидкостей газа и плазмы и механики многофазных сред, качественные и количественные методы и</w:t>
            </w:r>
            <w:r w:rsidRPr="00F64832">
              <w:t>с</w:t>
            </w:r>
            <w:r w:rsidRPr="00F64832">
              <w:t>следования механических систем, современные тенденции в разработке моделей механики</w:t>
            </w:r>
          </w:p>
        </w:tc>
      </w:tr>
      <w:tr w:rsidR="00014E4B" w:rsidRPr="00014E4B" w:rsidTr="00AB37B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E3F" w:rsidRPr="00014E4B" w:rsidRDefault="00771FD7" w:rsidP="00220E3F">
            <w:pPr>
              <w:ind w:firstLine="0"/>
            </w:pPr>
            <w:r>
              <w:t xml:space="preserve">- </w:t>
            </w:r>
            <w:r w:rsidRPr="00771FD7">
              <w:t>физически корректно ставить задачи механики жидкостей газа и плазмы и механики многофазных сред, выбирать методы их анализа и решения, представлять и интерпретировать полученные результаты, давать кач</w:t>
            </w:r>
            <w:r w:rsidRPr="00771FD7">
              <w:t>е</w:t>
            </w:r>
            <w:r w:rsidRPr="00771FD7">
              <w:t>ственные заключения о поведении сложных механических систем, анал</w:t>
            </w:r>
            <w:r w:rsidRPr="00771FD7">
              <w:t>и</w:t>
            </w:r>
            <w:r w:rsidRPr="00771FD7">
              <w:lastRenderedPageBreak/>
              <w:t>зировать протекающие процессы</w:t>
            </w:r>
          </w:p>
        </w:tc>
      </w:tr>
      <w:tr w:rsidR="00014E4B" w:rsidRPr="00014E4B" w:rsidTr="00AB37B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1E1FAA" w:rsidP="001E1F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1E1FAA">
              <w:rPr>
                <w:color w:val="000000"/>
              </w:rPr>
              <w:t>методами математического и алгоритмического моделирования, комп</w:t>
            </w:r>
            <w:r w:rsidRPr="001E1FAA">
              <w:rPr>
                <w:color w:val="000000"/>
              </w:rPr>
              <w:t>ь</w:t>
            </w:r>
            <w:r w:rsidRPr="001E1FAA">
              <w:rPr>
                <w:color w:val="000000"/>
              </w:rPr>
              <w:t>ютерными технологиями для решения задач механики жидкостей газа и плазмы и механики многофазных сред; навыками создания и исследов</w:t>
            </w:r>
            <w:r w:rsidRPr="001E1FAA">
              <w:rPr>
                <w:color w:val="000000"/>
              </w:rPr>
              <w:t>а</w:t>
            </w:r>
            <w:r w:rsidRPr="001E1FAA">
              <w:rPr>
                <w:color w:val="000000"/>
              </w:rPr>
              <w:t>ния новых актуальных механических моделей, востребованных в совр</w:t>
            </w:r>
            <w:r w:rsidRPr="001E1FAA">
              <w:rPr>
                <w:color w:val="000000"/>
              </w:rPr>
              <w:t>е</w:t>
            </w:r>
            <w:r w:rsidRPr="001E1FAA">
              <w:rPr>
                <w:color w:val="000000"/>
              </w:rPr>
              <w:t>менной науке и технике</w:t>
            </w:r>
          </w:p>
        </w:tc>
      </w:tr>
      <w:tr w:rsidR="008651F2" w:rsidRPr="00014E4B" w:rsidTr="008651F2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51F2" w:rsidRPr="008651F2" w:rsidRDefault="008651F2" w:rsidP="001E1FAA">
            <w:pPr>
              <w:ind w:firstLine="0"/>
              <w:rPr>
                <w:b/>
                <w:color w:val="000000"/>
              </w:rPr>
            </w:pPr>
            <w:r w:rsidRPr="008651F2">
              <w:rPr>
                <w:b/>
                <w:color w:val="000000"/>
              </w:rPr>
              <w:t>ПК-1 обладает знанием нормативной базы в области инженерных изысканий, при</w:t>
            </w:r>
            <w:r w:rsidRPr="008651F2">
              <w:rPr>
                <w:b/>
                <w:color w:val="000000"/>
              </w:rPr>
              <w:t>н</w:t>
            </w:r>
            <w:r w:rsidRPr="008651F2">
              <w:rPr>
                <w:b/>
                <w:color w:val="000000"/>
              </w:rPr>
              <w:t>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8651F2" w:rsidRPr="00014E4B" w:rsidTr="00AB37B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51F2" w:rsidRPr="00014E4B" w:rsidRDefault="008651F2" w:rsidP="00AB37B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078C" w:rsidRPr="00E7078C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основные понятия и определения в области проектирования систем в</w:t>
            </w:r>
            <w:r w:rsidRPr="00E7078C">
              <w:rPr>
                <w:color w:val="000000"/>
              </w:rPr>
              <w:t>о</w:t>
            </w:r>
            <w:r w:rsidRPr="00E7078C">
              <w:rPr>
                <w:color w:val="000000"/>
              </w:rPr>
              <w:t>доснабжения, отопления, вентиляции зданий;</w:t>
            </w:r>
          </w:p>
          <w:p w:rsidR="00E7078C" w:rsidRPr="00E7078C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основные требования нормативных документов в области </w:t>
            </w:r>
            <w:proofErr w:type="spellStart"/>
            <w:proofErr w:type="gramStart"/>
            <w:r w:rsidRPr="00E7078C">
              <w:rPr>
                <w:color w:val="000000"/>
              </w:rPr>
              <w:t>проектирова-ния</w:t>
            </w:r>
            <w:proofErr w:type="spellEnd"/>
            <w:proofErr w:type="gramEnd"/>
            <w:r w:rsidRPr="00E7078C">
              <w:rPr>
                <w:color w:val="000000"/>
              </w:rPr>
              <w:t xml:space="preserve"> систем водоснабжения, отопления, вентиляции зданий;</w:t>
            </w:r>
          </w:p>
          <w:p w:rsidR="00E7078C" w:rsidRPr="00E7078C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законы и методы расчета систем  водоснабжения, отопления, вентил</w:t>
            </w:r>
            <w:r w:rsidRPr="00E7078C">
              <w:rPr>
                <w:color w:val="000000"/>
              </w:rPr>
              <w:t>я</w:t>
            </w:r>
            <w:r w:rsidRPr="00E7078C">
              <w:rPr>
                <w:color w:val="000000"/>
              </w:rPr>
              <w:t>ции зданий;</w:t>
            </w:r>
          </w:p>
          <w:p w:rsidR="008651F2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основные принципы проектирования систем водоснабжения, водоотв</w:t>
            </w:r>
            <w:r w:rsidRPr="00E7078C">
              <w:rPr>
                <w:color w:val="000000"/>
              </w:rPr>
              <w:t>е</w:t>
            </w:r>
            <w:r w:rsidRPr="00E7078C">
              <w:rPr>
                <w:color w:val="000000"/>
              </w:rPr>
              <w:t>дения, отопления, вентиляции зданий</w:t>
            </w:r>
          </w:p>
        </w:tc>
      </w:tr>
      <w:tr w:rsidR="008651F2" w:rsidRPr="00014E4B" w:rsidTr="00AB37B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51F2" w:rsidRPr="00014E4B" w:rsidRDefault="008651F2" w:rsidP="00AB37B9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078C" w:rsidRPr="00E7078C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применять навыки  проектирования систем водоснабжения, отопления, вентиляции зданий;</w:t>
            </w:r>
          </w:p>
          <w:p w:rsidR="00E7078C" w:rsidRPr="00E7078C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применять научно-техническую информацию, отечественный и </w:t>
            </w:r>
            <w:proofErr w:type="spellStart"/>
            <w:proofErr w:type="gramStart"/>
            <w:r w:rsidRPr="00E7078C">
              <w:rPr>
                <w:color w:val="000000"/>
              </w:rPr>
              <w:t>зарубеж-ный</w:t>
            </w:r>
            <w:proofErr w:type="spellEnd"/>
            <w:proofErr w:type="gramEnd"/>
            <w:r w:rsidRPr="00E7078C">
              <w:rPr>
                <w:color w:val="000000"/>
              </w:rPr>
              <w:t xml:space="preserve"> опыт в области проектирования современных систем водоснабжения, отопления, вентиляции зданий;</w:t>
            </w:r>
          </w:p>
          <w:p w:rsidR="00E7078C" w:rsidRPr="00E7078C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определять  нагрузки систем водоснабжения, отопления, вентиляции;</w:t>
            </w:r>
          </w:p>
          <w:p w:rsidR="008651F2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пользоваться методами решения инженерных задач по расчету систем водоснабжения, отопления, вентиляции зданий</w:t>
            </w:r>
          </w:p>
        </w:tc>
      </w:tr>
      <w:tr w:rsidR="008651F2" w:rsidRPr="00014E4B" w:rsidTr="00AB37B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51F2" w:rsidRPr="00014E4B" w:rsidRDefault="008651F2" w:rsidP="00AB37B9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078C" w:rsidRPr="00E7078C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методиками и практическими навыками проектирования и изысканий систем водоснабжения, отопления, вентиляции с самостоятельным выб</w:t>
            </w:r>
            <w:r w:rsidRPr="00E7078C">
              <w:rPr>
                <w:color w:val="000000"/>
              </w:rPr>
              <w:t>о</w:t>
            </w:r>
            <w:r w:rsidRPr="00E7078C">
              <w:rPr>
                <w:color w:val="000000"/>
              </w:rPr>
              <w:t>ром решений;</w:t>
            </w:r>
          </w:p>
          <w:p w:rsidR="00E7078C" w:rsidRPr="00E7078C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навыками решения инженерных задач, связанных с расчетами </w:t>
            </w:r>
            <w:proofErr w:type="spellStart"/>
            <w:proofErr w:type="gramStart"/>
            <w:r w:rsidRPr="00E7078C">
              <w:rPr>
                <w:color w:val="000000"/>
              </w:rPr>
              <w:t>водоснаб-жения</w:t>
            </w:r>
            <w:proofErr w:type="spellEnd"/>
            <w:proofErr w:type="gramEnd"/>
            <w:r w:rsidRPr="00E7078C">
              <w:rPr>
                <w:color w:val="000000"/>
              </w:rPr>
              <w:t>, отопления, вентиляции зданий;</w:t>
            </w:r>
          </w:p>
          <w:p w:rsidR="008651F2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основами современных методов расчета систем водоснабжения, </w:t>
            </w:r>
            <w:proofErr w:type="spellStart"/>
            <w:proofErr w:type="gramStart"/>
            <w:r w:rsidRPr="00E7078C">
              <w:rPr>
                <w:color w:val="000000"/>
              </w:rPr>
              <w:t>отопле-ния</w:t>
            </w:r>
            <w:proofErr w:type="spellEnd"/>
            <w:proofErr w:type="gramEnd"/>
            <w:r w:rsidRPr="00E7078C">
              <w:rPr>
                <w:color w:val="000000"/>
              </w:rPr>
              <w:t>, вентиляции зданий</w:t>
            </w:r>
          </w:p>
        </w:tc>
      </w:tr>
    </w:tbl>
    <w:p w:rsidR="009E11AC" w:rsidRPr="00BE2542" w:rsidRDefault="009E11AC" w:rsidP="009E11AC">
      <w:pPr>
        <w:pStyle w:val="Style3"/>
        <w:widowControl/>
        <w:rPr>
          <w:rStyle w:val="FontStyle21"/>
          <w:sz w:val="24"/>
          <w:szCs w:val="24"/>
        </w:rPr>
      </w:pPr>
    </w:p>
    <w:p w:rsidR="00014E4B" w:rsidRPr="00BE2542" w:rsidRDefault="00014E4B" w:rsidP="009E11AC">
      <w:pPr>
        <w:pStyle w:val="Style3"/>
        <w:widowControl/>
        <w:rPr>
          <w:rStyle w:val="FontStyle21"/>
          <w:sz w:val="24"/>
          <w:szCs w:val="24"/>
        </w:rPr>
      </w:pPr>
    </w:p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1E1FAA">
        <w:rPr>
          <w:rStyle w:val="FontStyle18"/>
          <w:b w:val="0"/>
          <w:sz w:val="24"/>
          <w:szCs w:val="24"/>
          <w:u w:val="single"/>
        </w:rPr>
        <w:t>4</w:t>
      </w:r>
      <w:r w:rsidRPr="005B1316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1</w:t>
      </w:r>
      <w:r w:rsidR="001E1FAA">
        <w:rPr>
          <w:rStyle w:val="FontStyle18"/>
          <w:b w:val="0"/>
          <w:sz w:val="24"/>
          <w:szCs w:val="24"/>
          <w:u w:val="single"/>
        </w:rPr>
        <w:t>44</w:t>
      </w:r>
      <w:r w:rsidRPr="005B131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7315A">
        <w:rPr>
          <w:rStyle w:val="FontStyle18"/>
          <w:b w:val="0"/>
          <w:sz w:val="24"/>
          <w:szCs w:val="24"/>
          <w:u w:val="single"/>
        </w:rPr>
        <w:t>23,5</w:t>
      </w:r>
      <w:r w:rsidR="00180FDA">
        <w:rPr>
          <w:rStyle w:val="FontStyle18"/>
          <w:b w:val="0"/>
          <w:sz w:val="24"/>
          <w:szCs w:val="24"/>
          <w:u w:val="single"/>
        </w:rPr>
        <w:t xml:space="preserve"> </w:t>
      </w:r>
      <w:r w:rsidRPr="005B1316">
        <w:rPr>
          <w:rStyle w:val="FontStyle18"/>
          <w:b w:val="0"/>
          <w:sz w:val="24"/>
          <w:szCs w:val="24"/>
        </w:rPr>
        <w:t>акад. часов: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07315A">
        <w:rPr>
          <w:rStyle w:val="FontStyle18"/>
          <w:b w:val="0"/>
          <w:sz w:val="24"/>
          <w:szCs w:val="24"/>
          <w:u w:val="single"/>
        </w:rPr>
        <w:t>20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07315A">
        <w:rPr>
          <w:rStyle w:val="FontStyle18"/>
          <w:b w:val="0"/>
          <w:sz w:val="24"/>
          <w:szCs w:val="24"/>
          <w:u w:val="single"/>
        </w:rPr>
        <w:t>3,5</w:t>
      </w:r>
      <w:r w:rsidRPr="005B1316">
        <w:rPr>
          <w:rStyle w:val="FontStyle18"/>
          <w:b w:val="0"/>
          <w:sz w:val="24"/>
          <w:szCs w:val="24"/>
        </w:rPr>
        <w:t xml:space="preserve"> акад. часов </w:t>
      </w:r>
    </w:p>
    <w:p w:rsid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A371BC">
        <w:rPr>
          <w:rStyle w:val="FontStyle18"/>
          <w:b w:val="0"/>
          <w:sz w:val="24"/>
          <w:szCs w:val="24"/>
          <w:u w:val="single"/>
        </w:rPr>
        <w:t>111,8</w:t>
      </w:r>
      <w:r w:rsidR="001E1FAA">
        <w:rPr>
          <w:rStyle w:val="FontStyle18"/>
          <w:b w:val="0"/>
          <w:sz w:val="24"/>
          <w:szCs w:val="24"/>
          <w:u w:val="single"/>
        </w:rPr>
        <w:t xml:space="preserve"> </w:t>
      </w:r>
      <w:r w:rsidRPr="005B1316">
        <w:rPr>
          <w:rStyle w:val="FontStyle18"/>
          <w:b w:val="0"/>
          <w:sz w:val="24"/>
          <w:szCs w:val="24"/>
        </w:rPr>
        <w:t>акад. часов;</w:t>
      </w:r>
    </w:p>
    <w:p w:rsidR="00A371BC" w:rsidRPr="005B1316" w:rsidRDefault="00A371BC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подготовка к экзамену -8,7 часа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3267AD" w:rsidRPr="00C17915" w:rsidTr="005B1316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3267AD" w:rsidRPr="00C17915" w:rsidRDefault="00A957F6" w:rsidP="00A957F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7" w:type="pct"/>
            <w:gridSpan w:val="3"/>
            <w:vAlign w:val="center"/>
          </w:tcPr>
          <w:p w:rsidR="003267AD" w:rsidRPr="00E63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3267AD" w:rsidRPr="00E63F37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5B1316">
        <w:trPr>
          <w:cantSplit/>
          <w:trHeight w:val="1134"/>
          <w:tblHeader/>
        </w:trPr>
        <w:tc>
          <w:tcPr>
            <w:tcW w:w="1368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9E11AC" w:rsidRPr="005B1316" w:rsidTr="005B1316">
        <w:trPr>
          <w:trHeight w:val="268"/>
        </w:trPr>
        <w:tc>
          <w:tcPr>
            <w:tcW w:w="1368" w:type="pct"/>
          </w:tcPr>
          <w:p w:rsidR="009E11AC" w:rsidRPr="00AF2BB2" w:rsidRDefault="009E11AC" w:rsidP="00A567CE">
            <w:pPr>
              <w:ind w:firstLine="0"/>
            </w:pPr>
            <w:r>
              <w:t>1</w:t>
            </w:r>
            <w:r w:rsidRPr="006E3870">
              <w:t xml:space="preserve">. </w:t>
            </w:r>
            <w:r w:rsidR="00A530ED" w:rsidRPr="00A530ED">
              <w:t xml:space="preserve">Основные </w:t>
            </w:r>
            <w:r w:rsidR="00A567CE">
              <w:t>понятия механики жи</w:t>
            </w:r>
            <w:r w:rsidR="00A567CE">
              <w:t>д</w:t>
            </w:r>
            <w:r w:rsidR="00A567CE">
              <w:t>кости</w:t>
            </w:r>
          </w:p>
        </w:tc>
        <w:tc>
          <w:tcPr>
            <w:tcW w:w="196" w:type="pct"/>
          </w:tcPr>
          <w:p w:rsidR="009E11AC" w:rsidRPr="00AF2BB2" w:rsidRDefault="00BA5F8C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Pr="00272303" w:rsidRDefault="00272303" w:rsidP="00A567CE">
            <w:pPr>
              <w:pStyle w:val="Style14"/>
              <w:widowControl/>
              <w:ind w:firstLine="0"/>
            </w:pPr>
            <w:r w:rsidRPr="00272303">
              <w:t xml:space="preserve">1.1. </w:t>
            </w:r>
            <w:r w:rsidR="00A567CE" w:rsidRPr="00A567CE">
              <w:t>Общие представления о жидк</w:t>
            </w:r>
            <w:r w:rsidR="00A567CE" w:rsidRPr="00A567CE">
              <w:t>о</w:t>
            </w:r>
            <w:r w:rsidR="00A567CE" w:rsidRPr="00A567CE">
              <w:t xml:space="preserve">стях и </w:t>
            </w:r>
            <w:proofErr w:type="spellStart"/>
            <w:r w:rsidR="00A567CE" w:rsidRPr="00A567CE">
              <w:t>еѐ</w:t>
            </w:r>
            <w:proofErr w:type="spellEnd"/>
            <w:r w:rsidR="00A567CE" w:rsidRPr="00A567CE">
              <w:t xml:space="preserve"> свойствах</w:t>
            </w:r>
            <w:r w:rsidR="00A567CE">
              <w:t xml:space="preserve">. </w:t>
            </w:r>
            <w:r w:rsidR="00A567CE" w:rsidRPr="00A567CE">
              <w:t>Капельные и упругие жидкости</w:t>
            </w:r>
          </w:p>
        </w:tc>
        <w:tc>
          <w:tcPr>
            <w:tcW w:w="196" w:type="pct"/>
          </w:tcPr>
          <w:p w:rsidR="00272303" w:rsidRPr="00AF2BB2" w:rsidRDefault="00BA5F8C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272303" w:rsidRPr="00AF2BB2" w:rsidRDefault="009E62F8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272303" w:rsidRDefault="009E62F8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D27500" w:rsidRPr="002A328F" w:rsidRDefault="00D27500" w:rsidP="008E27BD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302" w:type="pct"/>
          </w:tcPr>
          <w:p w:rsidR="00272303" w:rsidRPr="002A328F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72303" w:rsidRPr="001B5201" w:rsidRDefault="009B27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272303" w:rsidRPr="003C51AE" w:rsidRDefault="00272303" w:rsidP="00A567C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A328F">
              <w:rPr>
                <w:bCs/>
                <w:iCs/>
              </w:rPr>
              <w:t xml:space="preserve">Поиск дополнительной информации по заданной теме </w:t>
            </w:r>
          </w:p>
        </w:tc>
        <w:tc>
          <w:tcPr>
            <w:tcW w:w="978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272303" w:rsidRPr="002A328F" w:rsidRDefault="00272303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272303" w:rsidRPr="008A64D4" w:rsidRDefault="00011A81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ОПК-1</w:t>
            </w:r>
            <w:r w:rsidR="00275C89">
              <w:t xml:space="preserve"> - </w:t>
            </w:r>
            <w:proofErr w:type="spellStart"/>
            <w:r w:rsidR="00275C89">
              <w:t>зув</w:t>
            </w:r>
            <w:proofErr w:type="spellEnd"/>
          </w:p>
        </w:tc>
      </w:tr>
      <w:tr w:rsidR="00064F34" w:rsidRPr="00C17915" w:rsidTr="005B1316">
        <w:trPr>
          <w:trHeight w:val="635"/>
        </w:trPr>
        <w:tc>
          <w:tcPr>
            <w:tcW w:w="1368" w:type="pct"/>
          </w:tcPr>
          <w:p w:rsidR="00064F34" w:rsidRPr="00A567CE" w:rsidRDefault="00064F34" w:rsidP="00A567CE">
            <w:pPr>
              <w:pStyle w:val="11"/>
              <w:tabs>
                <w:tab w:val="num" w:pos="0"/>
                <w:tab w:val="num" w:pos="644"/>
              </w:tabs>
              <w:ind w:firstLine="0"/>
              <w:rPr>
                <w:sz w:val="24"/>
                <w:szCs w:val="24"/>
              </w:rPr>
            </w:pPr>
            <w:r w:rsidRPr="00235FD5">
              <w:rPr>
                <w:sz w:val="24"/>
                <w:szCs w:val="24"/>
              </w:rPr>
              <w:t>1.2.</w:t>
            </w:r>
            <w:r w:rsidR="003A78EC">
              <w:t xml:space="preserve"> </w:t>
            </w:r>
            <w:r w:rsidR="00A567CE" w:rsidRPr="00A567CE">
              <w:rPr>
                <w:sz w:val="24"/>
                <w:szCs w:val="24"/>
              </w:rPr>
              <w:t>Основной закон гидростатики (з</w:t>
            </w:r>
            <w:r w:rsidR="00A567CE" w:rsidRPr="00A567CE">
              <w:rPr>
                <w:sz w:val="24"/>
                <w:szCs w:val="24"/>
              </w:rPr>
              <w:t>а</w:t>
            </w:r>
            <w:r w:rsidR="00A567CE" w:rsidRPr="00A567CE">
              <w:rPr>
                <w:sz w:val="24"/>
                <w:szCs w:val="24"/>
              </w:rPr>
              <w:t>кон сохранения энергии в гидростат</w:t>
            </w:r>
            <w:r w:rsidR="00A567CE" w:rsidRPr="00A567CE">
              <w:rPr>
                <w:sz w:val="24"/>
                <w:szCs w:val="24"/>
              </w:rPr>
              <w:t>и</w:t>
            </w:r>
            <w:r w:rsidR="00A567CE" w:rsidRPr="00A567CE">
              <w:rPr>
                <w:sz w:val="24"/>
                <w:szCs w:val="24"/>
              </w:rPr>
              <w:t>ке). Гидростатическое давление в то</w:t>
            </w:r>
            <w:r w:rsidR="00A567CE" w:rsidRPr="00A567CE">
              <w:rPr>
                <w:sz w:val="24"/>
                <w:szCs w:val="24"/>
              </w:rPr>
              <w:t>ч</w:t>
            </w:r>
            <w:r w:rsidR="00A567CE" w:rsidRPr="00A567CE">
              <w:rPr>
                <w:sz w:val="24"/>
                <w:szCs w:val="24"/>
              </w:rPr>
              <w:t>ке. Закон Паскаля и</w:t>
            </w:r>
            <w:r w:rsidR="00A567CE">
              <w:rPr>
                <w:sz w:val="24"/>
                <w:szCs w:val="24"/>
              </w:rPr>
              <w:t xml:space="preserve"> </w:t>
            </w:r>
            <w:r w:rsidR="00A567CE" w:rsidRPr="00A567CE">
              <w:rPr>
                <w:sz w:val="24"/>
                <w:szCs w:val="24"/>
              </w:rPr>
              <w:t>геометрическая форма поверхности уровня жидкости</w:t>
            </w:r>
            <w:r w:rsidR="00A567CE">
              <w:rPr>
                <w:sz w:val="24"/>
                <w:szCs w:val="24"/>
              </w:rPr>
              <w:t xml:space="preserve">. </w:t>
            </w:r>
            <w:r w:rsidR="00A567CE" w:rsidRPr="00A567CE">
              <w:rPr>
                <w:sz w:val="24"/>
                <w:szCs w:val="24"/>
              </w:rPr>
              <w:t xml:space="preserve"> Сила давления на дно и стенки сосуда</w:t>
            </w:r>
          </w:p>
        </w:tc>
        <w:tc>
          <w:tcPr>
            <w:tcW w:w="196" w:type="pct"/>
          </w:tcPr>
          <w:p w:rsidR="00064F34" w:rsidRPr="00AF2BB2" w:rsidRDefault="00BA5F8C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64F34" w:rsidRDefault="009E62F8" w:rsidP="00235F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1859BE" w:rsidRPr="00AF2BB2" w:rsidRDefault="001859BE" w:rsidP="00235F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64F34" w:rsidRDefault="009E62F8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D27500" w:rsidRPr="00AF2BB2" w:rsidRDefault="00D27500" w:rsidP="008E27BD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302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64F34" w:rsidRPr="00AF2BB2" w:rsidRDefault="009B2726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64F34">
              <w:t>4</w:t>
            </w:r>
          </w:p>
        </w:tc>
        <w:tc>
          <w:tcPr>
            <w:tcW w:w="946" w:type="pct"/>
          </w:tcPr>
          <w:p w:rsidR="00064F34" w:rsidRPr="00AF2BB2" w:rsidRDefault="00A567CE" w:rsidP="008E27BD">
            <w:pPr>
              <w:pStyle w:val="Style14"/>
              <w:widowControl/>
              <w:ind w:firstLine="0"/>
            </w:pPr>
            <w:r>
              <w:t>Выполнение</w:t>
            </w:r>
            <w:r w:rsidR="00011A81">
              <w:t xml:space="preserve"> и оформл</w:t>
            </w:r>
            <w:r w:rsidR="00011A81">
              <w:t>е</w:t>
            </w:r>
            <w:r w:rsidR="00011A81">
              <w:t>ние</w:t>
            </w:r>
            <w:r>
              <w:t xml:space="preserve"> лабораторных</w:t>
            </w:r>
            <w:r w:rsidR="008D1017" w:rsidRPr="008D1017">
              <w:t xml:space="preserve"> работ, преду</w:t>
            </w:r>
            <w:r w:rsidR="00011A81">
              <w:t>смот</w:t>
            </w:r>
            <w:r w:rsidR="008D1017" w:rsidRPr="008D1017">
              <w:t>ренных рабочей про</w:t>
            </w:r>
            <w:r w:rsidR="00011A81">
              <w:t>грам</w:t>
            </w:r>
            <w:r w:rsidR="008D1017" w:rsidRPr="008D1017">
              <w:t>мой дисциплины</w:t>
            </w:r>
          </w:p>
        </w:tc>
        <w:tc>
          <w:tcPr>
            <w:tcW w:w="978" w:type="pct"/>
          </w:tcPr>
          <w:p w:rsidR="00064F34" w:rsidRDefault="00064F34" w:rsidP="008E27BD">
            <w:pPr>
              <w:pStyle w:val="Style14"/>
              <w:widowControl/>
              <w:ind w:firstLine="0"/>
            </w:pPr>
            <w:r>
              <w:t>Фронтальный опрос</w:t>
            </w:r>
          </w:p>
          <w:p w:rsidR="00064F34" w:rsidRPr="00F843B5" w:rsidRDefault="00CD2F2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>Защита лабораторной р</w:t>
            </w:r>
            <w:r>
              <w:rPr>
                <w:rStyle w:val="FontStyle31"/>
                <w:sz w:val="22"/>
                <w:szCs w:val="22"/>
              </w:rPr>
              <w:t>а</w:t>
            </w:r>
            <w:r>
              <w:rPr>
                <w:rStyle w:val="FontStyle31"/>
                <w:sz w:val="22"/>
                <w:szCs w:val="22"/>
              </w:rPr>
              <w:t>боты</w:t>
            </w:r>
          </w:p>
        </w:tc>
        <w:tc>
          <w:tcPr>
            <w:tcW w:w="454" w:type="pct"/>
          </w:tcPr>
          <w:p w:rsidR="00064F34" w:rsidRPr="00011A81" w:rsidRDefault="00011A81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ОПК-1 -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Pr="00F47E51" w:rsidRDefault="00272303" w:rsidP="008E27BD">
            <w:pPr>
              <w:pStyle w:val="Style14"/>
              <w:widowControl/>
              <w:ind w:firstLine="0"/>
              <w:rPr>
                <w:b/>
              </w:rPr>
            </w:pPr>
            <w:r w:rsidRPr="00F47E51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272303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272303" w:rsidRDefault="009E62F8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1859BE" w:rsidRPr="00272303" w:rsidRDefault="001859BE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272303" w:rsidRDefault="009E62F8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D27500" w:rsidRPr="00272303" w:rsidRDefault="00D27500" w:rsidP="008E27BD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302" w:type="pct"/>
          </w:tcPr>
          <w:p w:rsidR="00272303" w:rsidRPr="00272303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72303" w:rsidRPr="00272303" w:rsidRDefault="009B2726" w:rsidP="008E27BD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946" w:type="pct"/>
          </w:tcPr>
          <w:p w:rsidR="00272303" w:rsidRPr="002A328F" w:rsidRDefault="00272303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272303" w:rsidRPr="00F843B5" w:rsidRDefault="001859BE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>Коллоквиум</w:t>
            </w:r>
          </w:p>
        </w:tc>
        <w:tc>
          <w:tcPr>
            <w:tcW w:w="454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064F34" w:rsidRPr="00C17915" w:rsidTr="005B1316">
        <w:trPr>
          <w:trHeight w:val="635"/>
        </w:trPr>
        <w:tc>
          <w:tcPr>
            <w:tcW w:w="1368" w:type="pct"/>
          </w:tcPr>
          <w:p w:rsidR="00064F34" w:rsidRPr="006E3870" w:rsidRDefault="008D1017" w:rsidP="008E27BD">
            <w:pPr>
              <w:ind w:firstLine="0"/>
            </w:pPr>
            <w:r>
              <w:lastRenderedPageBreak/>
              <w:t>2.</w:t>
            </w:r>
            <w:r w:rsidR="00064F34" w:rsidRPr="006E3870">
              <w:t xml:space="preserve"> </w:t>
            </w:r>
            <w:r w:rsidR="00011A81">
              <w:t>Теоретические основы гидродин</w:t>
            </w:r>
            <w:r w:rsidR="00011A81">
              <w:t>а</w:t>
            </w:r>
            <w:r w:rsidR="00011A81">
              <w:t>мики</w:t>
            </w:r>
          </w:p>
          <w:p w:rsidR="00064F34" w:rsidRPr="00F90FAB" w:rsidRDefault="00064F34" w:rsidP="008E27BD">
            <w:pPr>
              <w:pStyle w:val="22"/>
              <w:spacing w:line="240" w:lineRule="auto"/>
              <w:jc w:val="both"/>
            </w:pPr>
          </w:p>
          <w:p w:rsidR="00064F34" w:rsidRPr="00AF2BB2" w:rsidRDefault="00064F34" w:rsidP="008E27BD">
            <w:pPr>
              <w:pStyle w:val="Style14"/>
              <w:widowControl/>
              <w:ind w:left="102" w:firstLine="0"/>
            </w:pPr>
          </w:p>
        </w:tc>
        <w:tc>
          <w:tcPr>
            <w:tcW w:w="196" w:type="pct"/>
          </w:tcPr>
          <w:p w:rsidR="00064F34" w:rsidRDefault="00BA5F8C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64F34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64F34" w:rsidRPr="001B5201" w:rsidRDefault="00064F34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pct"/>
          </w:tcPr>
          <w:p w:rsidR="00064F34" w:rsidRPr="002A328F" w:rsidRDefault="00064F34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064F34" w:rsidRPr="00F843B5" w:rsidRDefault="001859BE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>Устный опрос. Защита л</w:t>
            </w:r>
            <w:r>
              <w:rPr>
                <w:rStyle w:val="FontStyle31"/>
                <w:sz w:val="22"/>
                <w:szCs w:val="22"/>
              </w:rPr>
              <w:t>а</w:t>
            </w:r>
            <w:r>
              <w:rPr>
                <w:rStyle w:val="FontStyle31"/>
                <w:sz w:val="22"/>
                <w:szCs w:val="22"/>
              </w:rPr>
              <w:t>бораторных работ</w:t>
            </w:r>
          </w:p>
        </w:tc>
        <w:tc>
          <w:tcPr>
            <w:tcW w:w="454" w:type="pct"/>
          </w:tcPr>
          <w:p w:rsidR="00064F34" w:rsidRPr="00011A81" w:rsidRDefault="00011A81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ОПК-1 -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Pr="00011A81" w:rsidRDefault="00011A81" w:rsidP="00011A81">
            <w:pPr>
              <w:ind w:firstLine="0"/>
              <w:rPr>
                <w:rFonts w:ascii="Times New Roman CYR" w:hAnsi="Times New Roman CYR" w:cs="Times New Roman CYR"/>
              </w:rPr>
            </w:pPr>
            <w:r>
              <w:t>2.1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011A81">
              <w:rPr>
                <w:rFonts w:ascii="Times New Roman CYR" w:hAnsi="Times New Roman CYR" w:cs="Times New Roman CYR"/>
              </w:rPr>
              <w:t>Дифференциальное уравнение н</w:t>
            </w:r>
            <w:r w:rsidRPr="00011A81">
              <w:rPr>
                <w:rFonts w:ascii="Times New Roman CYR" w:hAnsi="Times New Roman CYR" w:cs="Times New Roman CYR"/>
              </w:rPr>
              <w:t>е</w:t>
            </w:r>
            <w:r w:rsidRPr="00011A81">
              <w:rPr>
                <w:rFonts w:ascii="Times New Roman CYR" w:hAnsi="Times New Roman CYR" w:cs="Times New Roman CYR"/>
              </w:rPr>
              <w:t>разрывности потока</w:t>
            </w:r>
            <w:r>
              <w:rPr>
                <w:rFonts w:ascii="Times New Roman CYR" w:hAnsi="Times New Roman CYR" w:cs="Times New Roman CYR"/>
              </w:rPr>
              <w:t xml:space="preserve">. </w:t>
            </w:r>
            <w:r w:rsidRPr="00011A81">
              <w:rPr>
                <w:rFonts w:ascii="Times New Roman CYR" w:hAnsi="Times New Roman CYR" w:cs="Times New Roman CYR"/>
              </w:rPr>
              <w:t>Дифференциал</w:t>
            </w:r>
            <w:r w:rsidRPr="00011A81">
              <w:rPr>
                <w:rFonts w:ascii="Times New Roman CYR" w:hAnsi="Times New Roman CYR" w:cs="Times New Roman CYR"/>
              </w:rPr>
              <w:t>ь</w:t>
            </w:r>
            <w:r w:rsidRPr="00011A81">
              <w:rPr>
                <w:rFonts w:ascii="Times New Roman CYR" w:hAnsi="Times New Roman CYR" w:cs="Times New Roman CYR"/>
              </w:rPr>
              <w:t xml:space="preserve">ные уравнения движения жидкости </w:t>
            </w:r>
            <w:proofErr w:type="gramStart"/>
            <w:r w:rsidRPr="00011A81">
              <w:rPr>
                <w:rFonts w:ascii="Times New Roman CYR" w:hAnsi="Times New Roman CYR" w:cs="Times New Roman CYR"/>
              </w:rPr>
              <w:t>Навье-Стокса</w:t>
            </w:r>
            <w:proofErr w:type="gramEnd"/>
            <w:r w:rsidRPr="00011A81">
              <w:rPr>
                <w:rFonts w:ascii="Times New Roman CYR" w:hAnsi="Times New Roman CYR" w:cs="Times New Roman CYR"/>
              </w:rPr>
              <w:t xml:space="preserve"> и</w:t>
            </w:r>
          </w:p>
          <w:p w:rsidR="00011A81" w:rsidRPr="008D1017" w:rsidRDefault="00011A81" w:rsidP="00011A81">
            <w:pPr>
              <w:ind w:firstLine="0"/>
              <w:rPr>
                <w:rFonts w:ascii="Times New Roman CYR" w:hAnsi="Times New Roman CYR" w:cs="Times New Roman CYR"/>
              </w:rPr>
            </w:pPr>
            <w:r w:rsidRPr="00011A81">
              <w:rPr>
                <w:rFonts w:ascii="Times New Roman CYR" w:hAnsi="Times New Roman CYR" w:cs="Times New Roman CYR"/>
              </w:rPr>
              <w:t>Эйлера</w:t>
            </w:r>
          </w:p>
        </w:tc>
        <w:tc>
          <w:tcPr>
            <w:tcW w:w="196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Pr="002A328F" w:rsidRDefault="009E62F8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011A81" w:rsidRPr="002A328F" w:rsidRDefault="009E62F8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2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46" w:type="pct"/>
          </w:tcPr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011A81">
              <w:rPr>
                <w:bCs/>
                <w:iCs/>
              </w:rPr>
              <w:t xml:space="preserve">Выполнение и </w:t>
            </w:r>
            <w:proofErr w:type="spellStart"/>
            <w:proofErr w:type="gramStart"/>
            <w:r w:rsidRPr="00011A81">
              <w:rPr>
                <w:bCs/>
                <w:iCs/>
              </w:rPr>
              <w:t>оформле-ние</w:t>
            </w:r>
            <w:proofErr w:type="spellEnd"/>
            <w:proofErr w:type="gramEnd"/>
            <w:r w:rsidRPr="00011A81">
              <w:rPr>
                <w:bCs/>
                <w:iCs/>
              </w:rPr>
              <w:t xml:space="preserve"> </w:t>
            </w:r>
            <w:r w:rsidR="009C4272">
              <w:rPr>
                <w:bCs/>
                <w:iCs/>
              </w:rPr>
              <w:t xml:space="preserve">АЛР - </w:t>
            </w:r>
            <w:r w:rsidRPr="00011A81">
              <w:rPr>
                <w:bCs/>
                <w:iCs/>
              </w:rPr>
              <w:t>лабораторных работ, предусмотренных рабочей программой ди</w:t>
            </w:r>
            <w:r w:rsidRPr="00011A81">
              <w:rPr>
                <w:bCs/>
                <w:iCs/>
              </w:rPr>
              <w:t>с</w:t>
            </w:r>
            <w:r w:rsidRPr="00011A81">
              <w:rPr>
                <w:bCs/>
                <w:iCs/>
              </w:rPr>
              <w:t>циплины</w:t>
            </w:r>
          </w:p>
        </w:tc>
        <w:tc>
          <w:tcPr>
            <w:tcW w:w="978" w:type="pct"/>
          </w:tcPr>
          <w:p w:rsidR="00011A81" w:rsidRDefault="00011A81" w:rsidP="008E27BD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11A81" w:rsidRDefault="00011A81" w:rsidP="008E27BD">
            <w:pPr>
              <w:pStyle w:val="Style14"/>
              <w:widowControl/>
              <w:ind w:firstLine="0"/>
              <w:jc w:val="left"/>
            </w:pPr>
            <w:r>
              <w:t>Защита лабораторной р</w:t>
            </w:r>
            <w:r>
              <w:t>а</w:t>
            </w:r>
            <w:r>
              <w:t>боты.</w:t>
            </w:r>
          </w:p>
          <w:p w:rsidR="00011A81" w:rsidRDefault="00011A81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011A81" w:rsidRPr="008A64D4" w:rsidRDefault="00011A81" w:rsidP="00C62D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ОПК-1 - </w:t>
            </w:r>
            <w:proofErr w:type="spellStart"/>
            <w:r>
              <w:t>зув</w:t>
            </w:r>
            <w:proofErr w:type="spellEnd"/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Pr="00D24966" w:rsidRDefault="00011A81" w:rsidP="00D24966">
            <w:pPr>
              <w:rPr>
                <w:rFonts w:ascii="Times New Roman CYR" w:hAnsi="Times New Roman CYR" w:cs="Times New Roman CYR"/>
              </w:rPr>
            </w:pPr>
            <w:r>
              <w:t>2.2</w:t>
            </w:r>
            <w:r>
              <w:rPr>
                <w:rFonts w:ascii="Times New Roman CYR" w:hAnsi="Times New Roman CYR" w:cs="Times New Roman CYR"/>
              </w:rPr>
              <w:t>.</w:t>
            </w:r>
            <w:r w:rsidR="00651632">
              <w:t xml:space="preserve"> </w:t>
            </w:r>
            <w:r w:rsidR="00651632" w:rsidRPr="00651632">
              <w:rPr>
                <w:rFonts w:ascii="Times New Roman CYR" w:hAnsi="Times New Roman CYR" w:cs="Times New Roman CYR"/>
              </w:rPr>
              <w:t>Уравнение Бернулли</w:t>
            </w:r>
          </w:p>
          <w:p w:rsidR="00011A81" w:rsidRPr="00D24966" w:rsidRDefault="00011A81" w:rsidP="00D24966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Pr="002A328F" w:rsidRDefault="009E62F8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011A81" w:rsidRPr="002A328F" w:rsidRDefault="009E62F8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2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46" w:type="pct"/>
          </w:tcPr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011A8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и </w:t>
            </w:r>
            <w:proofErr w:type="spellStart"/>
            <w:proofErr w:type="gramStart"/>
            <w:r w:rsidRPr="00011A81">
              <w:rPr>
                <w:rStyle w:val="FontStyle31"/>
                <w:rFonts w:ascii="Times New Roman" w:hAnsi="Times New Roman"/>
                <w:sz w:val="24"/>
                <w:szCs w:val="24"/>
              </w:rPr>
              <w:t>оформле-ние</w:t>
            </w:r>
            <w:proofErr w:type="spellEnd"/>
            <w:proofErr w:type="gramEnd"/>
            <w:r w:rsidRPr="00011A8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лабораторных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011A81" w:rsidRDefault="00011A81" w:rsidP="00011A81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11A81" w:rsidRDefault="00011A81" w:rsidP="00011A81">
            <w:pPr>
              <w:pStyle w:val="Style14"/>
              <w:widowControl/>
              <w:ind w:firstLine="0"/>
              <w:jc w:val="left"/>
            </w:pPr>
            <w:r>
              <w:t xml:space="preserve">Защита </w:t>
            </w:r>
            <w:proofErr w:type="gramStart"/>
            <w:r>
              <w:t>лабораторной</w:t>
            </w:r>
            <w:proofErr w:type="gramEnd"/>
            <w:r>
              <w:t xml:space="preserve"> </w:t>
            </w:r>
            <w:proofErr w:type="spellStart"/>
            <w:r>
              <w:t>ра</w:t>
            </w:r>
            <w:proofErr w:type="spellEnd"/>
            <w:r>
              <w:t>-боты.</w:t>
            </w:r>
          </w:p>
        </w:tc>
        <w:tc>
          <w:tcPr>
            <w:tcW w:w="454" w:type="pct"/>
          </w:tcPr>
          <w:p w:rsidR="00011A81" w:rsidRPr="008A64D4" w:rsidRDefault="00011A81" w:rsidP="00C62D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ОПК-1 - </w:t>
            </w:r>
            <w:proofErr w:type="spellStart"/>
            <w:r>
              <w:t>зув</w:t>
            </w:r>
            <w:proofErr w:type="spellEnd"/>
          </w:p>
        </w:tc>
      </w:tr>
      <w:tr w:rsidR="00011A81" w:rsidRPr="00C17915" w:rsidTr="00D353EC">
        <w:trPr>
          <w:trHeight w:val="422"/>
        </w:trPr>
        <w:tc>
          <w:tcPr>
            <w:tcW w:w="1368" w:type="pct"/>
          </w:tcPr>
          <w:p w:rsidR="00011A81" w:rsidRPr="00E362A2" w:rsidRDefault="00011A81" w:rsidP="008E27BD">
            <w:pPr>
              <w:pStyle w:val="24"/>
              <w:spacing w:line="240" w:lineRule="auto"/>
              <w:ind w:left="0" w:firstLine="0"/>
            </w:pPr>
            <w:r w:rsidRPr="00E362A2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Pr="002A328F" w:rsidRDefault="009E62F8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011A81" w:rsidRPr="002A328F" w:rsidRDefault="009E62F8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2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46" w:type="pct"/>
          </w:tcPr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011A81" w:rsidRPr="00694B73" w:rsidRDefault="001859BE" w:rsidP="008E27BD">
            <w:pPr>
              <w:pStyle w:val="Style14"/>
              <w:widowControl/>
              <w:ind w:firstLine="0"/>
              <w:jc w:val="left"/>
            </w:pPr>
            <w:r>
              <w:t>Коллоквиум</w:t>
            </w:r>
          </w:p>
        </w:tc>
        <w:tc>
          <w:tcPr>
            <w:tcW w:w="454" w:type="pct"/>
            <w:vAlign w:val="center"/>
          </w:tcPr>
          <w:p w:rsidR="00011A81" w:rsidRPr="00F843B5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Pr="006E3870" w:rsidRDefault="00011A81" w:rsidP="008E27BD">
            <w:pPr>
              <w:ind w:firstLine="0"/>
            </w:pPr>
            <w:r>
              <w:t xml:space="preserve">3. </w:t>
            </w:r>
            <w:r w:rsidR="00C536F0">
              <w:t>Основы моделирования и теории подобия</w:t>
            </w:r>
          </w:p>
          <w:p w:rsidR="00011A81" w:rsidRDefault="00011A81" w:rsidP="008E27BD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Default="001859BE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1859BE" w:rsidRDefault="001859BE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4B374B" w:rsidRPr="004B374B" w:rsidRDefault="004B374B" w:rsidP="004B374B">
            <w:pPr>
              <w:ind w:firstLine="0"/>
              <w:rPr>
                <w:bCs/>
                <w:iCs/>
              </w:rPr>
            </w:pPr>
            <w:r>
              <w:t xml:space="preserve"> </w:t>
            </w:r>
            <w:r w:rsidRPr="004B374B">
              <w:rPr>
                <w:bCs/>
                <w:iCs/>
              </w:rPr>
              <w:t xml:space="preserve">Выполнение и </w:t>
            </w:r>
            <w:proofErr w:type="spellStart"/>
            <w:proofErr w:type="gramStart"/>
            <w:r w:rsidRPr="004B374B">
              <w:rPr>
                <w:bCs/>
                <w:iCs/>
              </w:rPr>
              <w:t>оформле-ние</w:t>
            </w:r>
            <w:proofErr w:type="spellEnd"/>
            <w:proofErr w:type="gramEnd"/>
            <w:r w:rsidRPr="004B374B">
              <w:rPr>
                <w:bCs/>
                <w:iCs/>
              </w:rPr>
              <w:t xml:space="preserve"> лабораторных работ, предусмотренных рабочей программой дисциплины</w:t>
            </w:r>
          </w:p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011A81" w:rsidRDefault="00011A81" w:rsidP="00011A81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11A81" w:rsidRPr="00AF2BB2" w:rsidRDefault="00011A81" w:rsidP="00011A81">
            <w:pPr>
              <w:pStyle w:val="Style14"/>
              <w:widowControl/>
              <w:ind w:firstLine="0"/>
              <w:jc w:val="left"/>
            </w:pPr>
            <w:r>
              <w:t xml:space="preserve">Защита </w:t>
            </w:r>
            <w:proofErr w:type="gramStart"/>
            <w:r>
              <w:t>лабораторной</w:t>
            </w:r>
            <w:proofErr w:type="gramEnd"/>
            <w:r>
              <w:t xml:space="preserve"> </w:t>
            </w:r>
            <w:proofErr w:type="spellStart"/>
            <w:r>
              <w:t>ра</w:t>
            </w:r>
            <w:proofErr w:type="spellEnd"/>
            <w:r>
              <w:t>-боты.</w:t>
            </w:r>
          </w:p>
        </w:tc>
        <w:tc>
          <w:tcPr>
            <w:tcW w:w="454" w:type="pct"/>
          </w:tcPr>
          <w:p w:rsidR="00011A81" w:rsidRPr="00011A81" w:rsidRDefault="00011A81" w:rsidP="00011A8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ОПК-1 -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C536F0" w:rsidRDefault="00011A81" w:rsidP="00C536F0">
            <w:pPr>
              <w:pStyle w:val="Style14"/>
              <w:widowControl/>
              <w:ind w:left="102" w:firstLine="0"/>
            </w:pPr>
            <w:r>
              <w:t>3.</w:t>
            </w:r>
            <w:r w:rsidR="00C536F0" w:rsidRPr="00C536F0">
              <w:t>Основные принципы моделиров</w:t>
            </w:r>
            <w:r w:rsidR="00C536F0" w:rsidRPr="00C536F0">
              <w:t>а</w:t>
            </w:r>
            <w:r w:rsidR="00C536F0" w:rsidRPr="00C536F0">
              <w:t>ния гидродинамических процессов</w:t>
            </w:r>
            <w:r w:rsidR="00C536F0">
              <w:t xml:space="preserve">. </w:t>
            </w:r>
            <w:r w:rsidR="00C536F0" w:rsidRPr="00C536F0">
              <w:t>Подобие гидродинамических проце</w:t>
            </w:r>
            <w:r w:rsidR="00C536F0" w:rsidRPr="00C536F0">
              <w:t>с</w:t>
            </w:r>
            <w:r w:rsidR="00C536F0" w:rsidRPr="00C536F0">
              <w:t>сов</w:t>
            </w:r>
            <w:r w:rsidR="00C536F0">
              <w:t xml:space="preserve">. Течение </w:t>
            </w:r>
            <w:proofErr w:type="spellStart"/>
            <w:r w:rsidR="00C536F0">
              <w:t>ньютоновских</w:t>
            </w:r>
            <w:proofErr w:type="spellEnd"/>
            <w:r w:rsidR="00C536F0">
              <w:t xml:space="preserve"> жидк</w:t>
            </w:r>
            <w:r w:rsidR="00C536F0">
              <w:t>о</w:t>
            </w:r>
            <w:r w:rsidR="00C536F0">
              <w:lastRenderedPageBreak/>
              <w:t>стей в трубах</w:t>
            </w:r>
          </w:p>
          <w:p w:rsidR="00C536F0" w:rsidRDefault="00C536F0" w:rsidP="00C536F0">
            <w:pPr>
              <w:pStyle w:val="Style14"/>
              <w:widowControl/>
              <w:ind w:left="102" w:firstLine="0"/>
            </w:pPr>
            <w:r>
              <w:t xml:space="preserve"> Ламинарное течение. Закон распр</w:t>
            </w:r>
            <w:r>
              <w:t>е</w:t>
            </w:r>
            <w:r>
              <w:t>деления скоростей Стокса и</w:t>
            </w:r>
          </w:p>
          <w:p w:rsidR="00011A81" w:rsidRDefault="00C536F0" w:rsidP="00C536F0">
            <w:pPr>
              <w:pStyle w:val="Style14"/>
              <w:widowControl/>
              <w:ind w:left="102" w:firstLine="0"/>
            </w:pPr>
            <w:r>
              <w:t xml:space="preserve">уравнение </w:t>
            </w:r>
            <w:proofErr w:type="spellStart"/>
            <w:r>
              <w:t>Гагена-Пуазейля</w:t>
            </w:r>
            <w:proofErr w:type="spellEnd"/>
          </w:p>
        </w:tc>
        <w:tc>
          <w:tcPr>
            <w:tcW w:w="196" w:type="pct"/>
          </w:tcPr>
          <w:p w:rsidR="00011A81" w:rsidRPr="00DD4D96" w:rsidRDefault="00011A81" w:rsidP="008E27BD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6" w:type="pct"/>
          </w:tcPr>
          <w:p w:rsidR="00011A81" w:rsidRDefault="009E62F8" w:rsidP="00235F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4B374B" w:rsidRDefault="009E62F8" w:rsidP="004B374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D27500" w:rsidRDefault="00D27500" w:rsidP="004B374B">
            <w:pPr>
              <w:pStyle w:val="Style14"/>
              <w:widowControl/>
              <w:ind w:firstLine="0"/>
              <w:jc w:val="center"/>
            </w:pPr>
            <w:r>
              <w:t>0,5</w:t>
            </w:r>
            <w:proofErr w:type="gramStart"/>
            <w:r>
              <w:t>И</w:t>
            </w:r>
            <w:proofErr w:type="gramEnd"/>
          </w:p>
          <w:p w:rsidR="00011A81" w:rsidRPr="00DD4D96" w:rsidRDefault="00011A81" w:rsidP="009E62F8">
            <w:pPr>
              <w:pStyle w:val="Style14"/>
              <w:widowControl/>
              <w:ind w:firstLine="0"/>
            </w:pPr>
          </w:p>
        </w:tc>
        <w:tc>
          <w:tcPr>
            <w:tcW w:w="302" w:type="pct"/>
          </w:tcPr>
          <w:p w:rsidR="00011A81" w:rsidRPr="00DB430C" w:rsidRDefault="00011A81" w:rsidP="008E27BD">
            <w:pPr>
              <w:pStyle w:val="Style14"/>
              <w:widowControl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271" w:type="pct"/>
          </w:tcPr>
          <w:p w:rsidR="00011A81" w:rsidRPr="00DD4D96" w:rsidRDefault="0003237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552EB6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 xml:space="preserve">фическим материалами, </w:t>
            </w:r>
            <w:r w:rsidRPr="002A328F">
              <w:rPr>
                <w:bCs/>
                <w:iCs/>
              </w:rPr>
              <w:lastRenderedPageBreak/>
              <w:t>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011A81" w:rsidRDefault="00011A81" w:rsidP="00011A81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Устный опрос </w:t>
            </w:r>
            <w:r w:rsidR="004B374B">
              <w:t>Решение з</w:t>
            </w:r>
            <w:r w:rsidR="004B374B">
              <w:t>а</w:t>
            </w:r>
            <w:r w:rsidR="004B374B">
              <w:t>дач.</w:t>
            </w:r>
            <w:r w:rsidR="00B74F2E">
              <w:t xml:space="preserve"> Защита лабораторной ра</w:t>
            </w:r>
            <w:r w:rsidR="00B74F2E" w:rsidRPr="00B74F2E">
              <w:t>боты.</w:t>
            </w:r>
          </w:p>
        </w:tc>
        <w:tc>
          <w:tcPr>
            <w:tcW w:w="454" w:type="pct"/>
          </w:tcPr>
          <w:p w:rsidR="00011A81" w:rsidRPr="007F18DB" w:rsidRDefault="00011A81" w:rsidP="00011A8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ОПК-1 -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Default="00011A81" w:rsidP="00C536F0">
            <w:pPr>
              <w:pStyle w:val="Style14"/>
              <w:widowControl/>
              <w:ind w:left="102" w:firstLine="0"/>
            </w:pPr>
            <w:r>
              <w:lastRenderedPageBreak/>
              <w:t xml:space="preserve">3.2. </w:t>
            </w:r>
            <w:r w:rsidR="00C536F0" w:rsidRPr="00C536F0">
              <w:t>Течение неньютоновских жидк</w:t>
            </w:r>
            <w:r w:rsidR="00C536F0" w:rsidRPr="00C536F0">
              <w:t>о</w:t>
            </w:r>
            <w:r w:rsidR="00C536F0" w:rsidRPr="00C536F0">
              <w:t>стей в трубах</w:t>
            </w:r>
            <w:r w:rsidR="00C536F0">
              <w:t xml:space="preserve">. </w:t>
            </w:r>
            <w:r w:rsidR="00C536F0" w:rsidRPr="00C536F0">
              <w:t>Гидравлическое с</w:t>
            </w:r>
            <w:r w:rsidR="00C536F0" w:rsidRPr="00C536F0">
              <w:t>о</w:t>
            </w:r>
            <w:r w:rsidR="00C536F0" w:rsidRPr="00C536F0">
              <w:t>противление трубопроводов</w:t>
            </w:r>
            <w:r w:rsidR="00C536F0">
              <w:t>.</w:t>
            </w:r>
          </w:p>
        </w:tc>
        <w:tc>
          <w:tcPr>
            <w:tcW w:w="196" w:type="pct"/>
          </w:tcPr>
          <w:p w:rsidR="00011A81" w:rsidRPr="00DD4D96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Default="009E62F8" w:rsidP="008E27BD">
            <w:pPr>
              <w:pStyle w:val="Style14"/>
              <w:widowControl/>
              <w:ind w:firstLine="0"/>
              <w:jc w:val="center"/>
            </w:pPr>
            <w:r w:rsidRPr="009E62F8">
              <w:t>0,5</w:t>
            </w:r>
          </w:p>
        </w:tc>
        <w:tc>
          <w:tcPr>
            <w:tcW w:w="289" w:type="pct"/>
          </w:tcPr>
          <w:p w:rsidR="004B374B" w:rsidRDefault="009E62F8" w:rsidP="004B374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</w:t>
            </w:r>
          </w:p>
          <w:p w:rsidR="00D27500" w:rsidRPr="00D27500" w:rsidRDefault="00D27500" w:rsidP="004B374B">
            <w:pPr>
              <w:pStyle w:val="Style14"/>
              <w:widowControl/>
              <w:ind w:firstLine="0"/>
              <w:jc w:val="center"/>
            </w:pPr>
            <w:r w:rsidRPr="00D27500">
              <w:t>0,5</w:t>
            </w:r>
            <w:proofErr w:type="gramStart"/>
            <w:r w:rsidRPr="00D27500">
              <w:t>И</w:t>
            </w:r>
            <w:proofErr w:type="gramEnd"/>
          </w:p>
          <w:p w:rsidR="00011A81" w:rsidRPr="00DD4D96" w:rsidRDefault="00011A81" w:rsidP="004B37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Pr="003362F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11A81" w:rsidRPr="00DD4D96" w:rsidRDefault="00552EB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6" w:type="pct"/>
          </w:tcPr>
          <w:p w:rsidR="00011A81" w:rsidRPr="00EF29BF" w:rsidRDefault="00B74F2E" w:rsidP="008E27BD">
            <w:pPr>
              <w:tabs>
                <w:tab w:val="left" w:pos="993"/>
              </w:tabs>
              <w:ind w:firstLine="0"/>
              <w:jc w:val="left"/>
            </w:pPr>
            <w:r>
              <w:rPr>
                <w:bCs/>
                <w:iCs/>
              </w:rPr>
              <w:t xml:space="preserve">Выполнение </w:t>
            </w:r>
            <w:r w:rsidR="009C4272">
              <w:rPr>
                <w:bCs/>
                <w:iCs/>
              </w:rPr>
              <w:t xml:space="preserve">АЛР </w:t>
            </w:r>
            <w:proofErr w:type="gramStart"/>
            <w:r w:rsidR="009C4272">
              <w:rPr>
                <w:bCs/>
                <w:iCs/>
              </w:rPr>
              <w:t>-</w:t>
            </w:r>
            <w:r>
              <w:rPr>
                <w:bCs/>
                <w:iCs/>
              </w:rPr>
              <w:t>л</w:t>
            </w:r>
            <w:proofErr w:type="gramEnd"/>
            <w:r>
              <w:rPr>
                <w:bCs/>
                <w:iCs/>
              </w:rPr>
              <w:t>абораторных</w:t>
            </w:r>
            <w:r w:rsidR="00011A81" w:rsidRPr="00783B9B">
              <w:rPr>
                <w:bCs/>
                <w:iCs/>
              </w:rPr>
              <w:t xml:space="preserve"> работ, предусмотренных рабочей программой дисциплины.</w:t>
            </w:r>
          </w:p>
        </w:tc>
        <w:tc>
          <w:tcPr>
            <w:tcW w:w="978" w:type="pct"/>
          </w:tcPr>
          <w:p w:rsidR="00011A81" w:rsidRDefault="00011A81" w:rsidP="007F18DB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011A81" w:rsidRDefault="00011A81" w:rsidP="007F18DB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  <w:r w:rsidR="00B74F2E">
              <w:t xml:space="preserve">. </w:t>
            </w:r>
            <w:r w:rsidR="00B74F2E" w:rsidRPr="00B74F2E">
              <w:t>Защита лабораторной работы.</w:t>
            </w:r>
          </w:p>
        </w:tc>
        <w:tc>
          <w:tcPr>
            <w:tcW w:w="454" w:type="pct"/>
          </w:tcPr>
          <w:p w:rsidR="00011A81" w:rsidRDefault="00892AB2" w:rsidP="007F18DB">
            <w:pPr>
              <w:pStyle w:val="Style14"/>
              <w:widowControl/>
              <w:ind w:firstLine="0"/>
              <w:jc w:val="left"/>
            </w:pPr>
            <w:r>
              <w:t>ПК-1</w:t>
            </w:r>
            <w:r w:rsidR="00011A81">
              <w:t xml:space="preserve"> – </w:t>
            </w:r>
            <w:proofErr w:type="spellStart"/>
            <w:r w:rsidR="00011A81">
              <w:t>зув</w:t>
            </w:r>
            <w:proofErr w:type="spellEnd"/>
          </w:p>
          <w:p w:rsidR="00011A81" w:rsidRPr="008A64D4" w:rsidRDefault="00011A81" w:rsidP="00892AB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011A81" w:rsidRPr="00C17915" w:rsidTr="00DB430C">
        <w:trPr>
          <w:trHeight w:val="597"/>
        </w:trPr>
        <w:tc>
          <w:tcPr>
            <w:tcW w:w="1368" w:type="pct"/>
          </w:tcPr>
          <w:p w:rsidR="00011A81" w:rsidRPr="00084690" w:rsidRDefault="00011A81" w:rsidP="008E27BD">
            <w:pPr>
              <w:pStyle w:val="Style14"/>
              <w:widowControl/>
              <w:ind w:left="102" w:firstLine="0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011A81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Default="009E62F8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1859BE" w:rsidRDefault="001859BE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B374B" w:rsidRDefault="009E62F8" w:rsidP="004B374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D27500" w:rsidRDefault="00D27500" w:rsidP="004B374B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  <w:p w:rsidR="00011A81" w:rsidRPr="002A328F" w:rsidRDefault="00011A81" w:rsidP="004B37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Pr="00DB430C" w:rsidRDefault="00011A81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</w:tc>
        <w:tc>
          <w:tcPr>
            <w:tcW w:w="271" w:type="pct"/>
          </w:tcPr>
          <w:p w:rsidR="00011A81" w:rsidRDefault="00552EB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46" w:type="pct"/>
          </w:tcPr>
          <w:p w:rsidR="00011A81" w:rsidRDefault="00011A81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011A81" w:rsidRPr="00AF2BB2" w:rsidRDefault="001859BE" w:rsidP="008E27BD">
            <w:pPr>
              <w:pStyle w:val="Style14"/>
              <w:widowControl/>
              <w:ind w:firstLine="0"/>
              <w:jc w:val="center"/>
            </w:pPr>
            <w:r>
              <w:t>Коллоквиум</w:t>
            </w:r>
          </w:p>
        </w:tc>
        <w:tc>
          <w:tcPr>
            <w:tcW w:w="454" w:type="pct"/>
            <w:vAlign w:val="center"/>
          </w:tcPr>
          <w:p w:rsidR="00011A81" w:rsidRPr="00F843B5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C17915" w:rsidTr="00E6637B">
        <w:trPr>
          <w:trHeight w:val="422"/>
        </w:trPr>
        <w:tc>
          <w:tcPr>
            <w:tcW w:w="1368" w:type="pct"/>
          </w:tcPr>
          <w:p w:rsidR="00011A81" w:rsidRPr="00084690" w:rsidRDefault="00011A81" w:rsidP="00C536F0">
            <w:pPr>
              <w:ind w:firstLine="0"/>
            </w:pPr>
            <w:r>
              <w:t xml:space="preserve">4. </w:t>
            </w:r>
            <w:r w:rsidR="00C536F0" w:rsidRPr="00C536F0">
              <w:t>Истечение жидкостей через отве</w:t>
            </w:r>
            <w:r w:rsidR="00C536F0" w:rsidRPr="00C536F0">
              <w:t>р</w:t>
            </w:r>
            <w:r w:rsidR="00C536F0" w:rsidRPr="00C536F0">
              <w:t>стия, насадки и водосливы</w:t>
            </w:r>
          </w:p>
        </w:tc>
        <w:tc>
          <w:tcPr>
            <w:tcW w:w="196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11A81" w:rsidRPr="002A328F" w:rsidRDefault="00011A81" w:rsidP="008E27B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011A81" w:rsidRPr="00AF2BB2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011A81" w:rsidRPr="00F843B5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C536F0" w:rsidRDefault="00011A81" w:rsidP="00C536F0">
            <w:pPr>
              <w:ind w:firstLine="0"/>
            </w:pPr>
            <w:r>
              <w:t xml:space="preserve">4.1. </w:t>
            </w:r>
            <w:r w:rsidR="00C536F0" w:rsidRPr="00C536F0">
              <w:t>Истечение при переменном уровне.</w:t>
            </w:r>
            <w:r w:rsidR="00C536F0">
              <w:t xml:space="preserve"> Движение жидкости (газа) ч</w:t>
            </w:r>
            <w:r w:rsidR="00C536F0">
              <w:t>е</w:t>
            </w:r>
            <w:r w:rsidR="00C536F0">
              <w:t xml:space="preserve">рез неподвижные слои </w:t>
            </w:r>
            <w:proofErr w:type="gramStart"/>
            <w:r w:rsidR="00C536F0">
              <w:t>зернистых</w:t>
            </w:r>
            <w:proofErr w:type="gramEnd"/>
          </w:p>
          <w:p w:rsidR="00011A81" w:rsidRPr="00084690" w:rsidRDefault="00C536F0" w:rsidP="00C536F0">
            <w:pPr>
              <w:ind w:firstLine="0"/>
            </w:pPr>
            <w:r>
              <w:t>материалов и насадок</w:t>
            </w:r>
          </w:p>
        </w:tc>
        <w:tc>
          <w:tcPr>
            <w:tcW w:w="196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Default="009E62F8" w:rsidP="008E27BD">
            <w:pPr>
              <w:pStyle w:val="Style14"/>
              <w:widowControl/>
              <w:ind w:firstLine="0"/>
              <w:jc w:val="center"/>
            </w:pPr>
            <w:r w:rsidRPr="009E62F8">
              <w:t>0,5</w:t>
            </w:r>
          </w:p>
        </w:tc>
        <w:tc>
          <w:tcPr>
            <w:tcW w:w="289" w:type="pct"/>
          </w:tcPr>
          <w:p w:rsidR="00011A81" w:rsidRPr="00ED22CB" w:rsidRDefault="009E62F8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2" w:type="pct"/>
          </w:tcPr>
          <w:p w:rsidR="00011A81" w:rsidRDefault="00011A81" w:rsidP="008E27BD">
            <w:pPr>
              <w:pStyle w:val="Style14"/>
              <w:widowControl/>
              <w:ind w:firstLine="0"/>
            </w:pPr>
            <w:r>
              <w:t xml:space="preserve">       </w:t>
            </w:r>
          </w:p>
        </w:tc>
        <w:tc>
          <w:tcPr>
            <w:tcW w:w="271" w:type="pct"/>
          </w:tcPr>
          <w:p w:rsidR="00011A81" w:rsidRDefault="00E16017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552EB6">
              <w:t>0</w:t>
            </w:r>
          </w:p>
        </w:tc>
        <w:tc>
          <w:tcPr>
            <w:tcW w:w="946" w:type="pct"/>
          </w:tcPr>
          <w:p w:rsidR="00011A81" w:rsidRPr="00C45CAB" w:rsidRDefault="00B74F2E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Выполнение</w:t>
            </w:r>
            <w:r w:rsidR="009C4272">
              <w:rPr>
                <w:bCs/>
                <w:iCs/>
              </w:rPr>
              <w:t xml:space="preserve"> АЛР -</w:t>
            </w:r>
            <w:r>
              <w:rPr>
                <w:bCs/>
                <w:iCs/>
              </w:rPr>
              <w:t xml:space="preserve"> лаб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 xml:space="preserve">раторных </w:t>
            </w:r>
            <w:r w:rsidR="00011A81" w:rsidRPr="00783B9B">
              <w:rPr>
                <w:bCs/>
                <w:iCs/>
              </w:rPr>
              <w:t>работ, пред</w:t>
            </w:r>
            <w:r w:rsidR="00011A81" w:rsidRPr="00783B9B">
              <w:rPr>
                <w:bCs/>
                <w:iCs/>
              </w:rPr>
              <w:t>у</w:t>
            </w:r>
            <w:r w:rsidR="00011A81" w:rsidRPr="00783B9B">
              <w:rPr>
                <w:bCs/>
                <w:iCs/>
              </w:rPr>
              <w:t>смотренных рабочей пр</w:t>
            </w:r>
            <w:r w:rsidR="00011A81" w:rsidRPr="00783B9B">
              <w:rPr>
                <w:bCs/>
                <w:iCs/>
              </w:rPr>
              <w:t>о</w:t>
            </w:r>
            <w:r w:rsidR="00011A81" w:rsidRPr="00783B9B">
              <w:rPr>
                <w:bCs/>
                <w:iCs/>
              </w:rPr>
              <w:t>граммой дисциплины.</w:t>
            </w:r>
          </w:p>
        </w:tc>
        <w:tc>
          <w:tcPr>
            <w:tcW w:w="978" w:type="pct"/>
          </w:tcPr>
          <w:p w:rsidR="00011A81" w:rsidRDefault="00011A81" w:rsidP="00A5032E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011A81" w:rsidRPr="00AF2BB2" w:rsidRDefault="00011A81" w:rsidP="00A5032E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  <w:r w:rsidR="00B74F2E">
              <w:t xml:space="preserve">. </w:t>
            </w:r>
            <w:r w:rsidR="00B74F2E" w:rsidRPr="00B74F2E">
              <w:t>Защита лабораторной работы.</w:t>
            </w:r>
          </w:p>
        </w:tc>
        <w:tc>
          <w:tcPr>
            <w:tcW w:w="454" w:type="pct"/>
          </w:tcPr>
          <w:p w:rsidR="00011A81" w:rsidRDefault="00892AB2" w:rsidP="00D1662F">
            <w:pPr>
              <w:pStyle w:val="Style14"/>
              <w:widowControl/>
              <w:ind w:firstLine="0"/>
              <w:jc w:val="left"/>
            </w:pPr>
            <w:r>
              <w:t>ПК-1</w:t>
            </w:r>
            <w:r w:rsidR="00011A81">
              <w:t xml:space="preserve">– </w:t>
            </w:r>
            <w:proofErr w:type="spellStart"/>
            <w:r w:rsidR="00011A81">
              <w:t>зув</w:t>
            </w:r>
            <w:proofErr w:type="spellEnd"/>
          </w:p>
          <w:p w:rsidR="00011A81" w:rsidRPr="00F843B5" w:rsidRDefault="00011A81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Default="00011A81" w:rsidP="00C536F0">
            <w:pPr>
              <w:ind w:firstLine="0"/>
            </w:pPr>
            <w:r>
              <w:t xml:space="preserve">4.2 </w:t>
            </w:r>
            <w:r w:rsidR="00C536F0" w:rsidRPr="00C536F0">
              <w:t xml:space="preserve">Движение </w:t>
            </w:r>
            <w:proofErr w:type="spellStart"/>
            <w:r w:rsidR="00C536F0" w:rsidRPr="00C536F0">
              <w:t>твѐрдых</w:t>
            </w:r>
            <w:proofErr w:type="spellEnd"/>
            <w:r w:rsidR="00C536F0" w:rsidRPr="00C536F0">
              <w:t xml:space="preserve"> тел в жидк</w:t>
            </w:r>
            <w:r w:rsidR="00C536F0" w:rsidRPr="00C536F0">
              <w:t>о</w:t>
            </w:r>
            <w:r w:rsidR="00C536F0" w:rsidRPr="00C536F0">
              <w:t>стях</w:t>
            </w:r>
            <w:r w:rsidR="00C62D27">
              <w:t xml:space="preserve">. </w:t>
            </w:r>
            <w:r w:rsidR="00C62D27" w:rsidRPr="00C62D27">
              <w:t>Гидравлический удар в труб</w:t>
            </w:r>
            <w:r w:rsidR="00C62D27" w:rsidRPr="00C62D27">
              <w:t>о</w:t>
            </w:r>
            <w:r w:rsidR="00C62D27" w:rsidRPr="00C62D27">
              <w:t>проводах</w:t>
            </w:r>
            <w:r w:rsidR="00C62D27">
              <w:t>.</w:t>
            </w:r>
          </w:p>
        </w:tc>
        <w:tc>
          <w:tcPr>
            <w:tcW w:w="196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Default="009E62F8" w:rsidP="0035198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1859BE" w:rsidRDefault="001859BE" w:rsidP="003519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11A81" w:rsidRDefault="009E62F8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4D31F1" w:rsidRPr="00ED22CB" w:rsidRDefault="004D31F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Pr="00CE2CAC" w:rsidRDefault="00011A81" w:rsidP="008E27BD">
            <w:pPr>
              <w:pStyle w:val="Style14"/>
              <w:widowControl/>
              <w:ind w:firstLine="0"/>
              <w:rPr>
                <w:vertAlign w:val="superscript"/>
              </w:rPr>
            </w:pPr>
            <w:r>
              <w:t xml:space="preserve"> </w:t>
            </w:r>
          </w:p>
        </w:tc>
        <w:tc>
          <w:tcPr>
            <w:tcW w:w="271" w:type="pct"/>
          </w:tcPr>
          <w:p w:rsidR="00011A81" w:rsidRDefault="00E16017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552EB6">
              <w:t>0</w:t>
            </w:r>
          </w:p>
        </w:tc>
        <w:tc>
          <w:tcPr>
            <w:tcW w:w="946" w:type="pct"/>
          </w:tcPr>
          <w:p w:rsidR="00011A81" w:rsidRPr="00C45CAB" w:rsidRDefault="00B74F2E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Выполнение </w:t>
            </w:r>
            <w:r w:rsidR="009C4272">
              <w:rPr>
                <w:bCs/>
                <w:iCs/>
              </w:rPr>
              <w:t xml:space="preserve">АЛР </w:t>
            </w:r>
            <w:proofErr w:type="gramStart"/>
            <w:r w:rsidR="009C4272">
              <w:rPr>
                <w:bCs/>
                <w:iCs/>
              </w:rPr>
              <w:t>-</w:t>
            </w:r>
            <w:r>
              <w:rPr>
                <w:bCs/>
                <w:iCs/>
              </w:rPr>
              <w:t>л</w:t>
            </w:r>
            <w:proofErr w:type="gramEnd"/>
            <w:r>
              <w:rPr>
                <w:bCs/>
                <w:iCs/>
              </w:rPr>
              <w:t xml:space="preserve">абораторных </w:t>
            </w:r>
            <w:r w:rsidR="00011A81" w:rsidRPr="00783B9B">
              <w:rPr>
                <w:bCs/>
                <w:iCs/>
              </w:rPr>
              <w:t xml:space="preserve"> работ, предусмотренных рабочей программой дисциплины.</w:t>
            </w:r>
          </w:p>
        </w:tc>
        <w:tc>
          <w:tcPr>
            <w:tcW w:w="978" w:type="pct"/>
          </w:tcPr>
          <w:p w:rsidR="00011A81" w:rsidRDefault="001859BE" w:rsidP="008E27BD">
            <w:pPr>
              <w:pStyle w:val="Style14"/>
              <w:widowControl/>
              <w:ind w:firstLine="0"/>
              <w:jc w:val="left"/>
            </w:pPr>
            <w:r>
              <w:t>Защита лабораторных р</w:t>
            </w:r>
            <w:r>
              <w:t>а</w:t>
            </w:r>
            <w:r>
              <w:t>бот</w:t>
            </w:r>
          </w:p>
        </w:tc>
        <w:tc>
          <w:tcPr>
            <w:tcW w:w="454" w:type="pct"/>
          </w:tcPr>
          <w:p w:rsidR="00011A81" w:rsidRDefault="00892AB2" w:rsidP="00D1662F">
            <w:pPr>
              <w:pStyle w:val="Style14"/>
              <w:widowControl/>
              <w:ind w:firstLine="0"/>
              <w:jc w:val="left"/>
            </w:pPr>
            <w:r>
              <w:t>ПК-1</w:t>
            </w:r>
            <w:r w:rsidR="00011A81">
              <w:t xml:space="preserve"> – </w:t>
            </w:r>
            <w:proofErr w:type="spellStart"/>
            <w:r w:rsidR="00011A81">
              <w:t>зув</w:t>
            </w:r>
            <w:proofErr w:type="spellEnd"/>
          </w:p>
          <w:p w:rsidR="00011A81" w:rsidRPr="00F843B5" w:rsidRDefault="00011A81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Default="00011A81" w:rsidP="00C62D27">
            <w:pPr>
              <w:ind w:firstLine="0"/>
            </w:pPr>
            <w:r>
              <w:t xml:space="preserve">4.3 </w:t>
            </w:r>
            <w:r w:rsidR="00C62D27" w:rsidRPr="00C62D27">
              <w:t>Устройства и приборы для измер</w:t>
            </w:r>
            <w:r w:rsidR="00C62D27" w:rsidRPr="00C62D27">
              <w:t>е</w:t>
            </w:r>
            <w:r w:rsidR="00C62D27" w:rsidRPr="00C62D27">
              <w:t>ния скорости и расхода</w:t>
            </w:r>
            <w:r w:rsidR="00C62D27">
              <w:t xml:space="preserve">. </w:t>
            </w:r>
            <w:r w:rsidR="00C62D27" w:rsidRPr="00C62D27">
              <w:t xml:space="preserve">Трубка Пито-Прандтля. Расходомеры постоянного </w:t>
            </w:r>
            <w:r w:rsidR="00C62D27" w:rsidRPr="00C62D27">
              <w:lastRenderedPageBreak/>
              <w:t>перепада давления.</w:t>
            </w:r>
          </w:p>
        </w:tc>
        <w:tc>
          <w:tcPr>
            <w:tcW w:w="196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6" w:type="pct"/>
          </w:tcPr>
          <w:p w:rsidR="00011A81" w:rsidRPr="006C40F0" w:rsidRDefault="009E62F8" w:rsidP="008E27BD">
            <w:pPr>
              <w:pStyle w:val="Style14"/>
              <w:widowControl/>
              <w:ind w:firstLine="0"/>
              <w:jc w:val="center"/>
            </w:pPr>
            <w:r w:rsidRPr="009E62F8">
              <w:t>0,5</w:t>
            </w:r>
          </w:p>
        </w:tc>
        <w:tc>
          <w:tcPr>
            <w:tcW w:w="289" w:type="pct"/>
          </w:tcPr>
          <w:p w:rsidR="00011A81" w:rsidRDefault="009E62F8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D27500" w:rsidRDefault="00D27500" w:rsidP="008E27BD">
            <w:pPr>
              <w:pStyle w:val="Style14"/>
              <w:widowControl/>
              <w:ind w:firstLine="0"/>
              <w:jc w:val="center"/>
            </w:pPr>
          </w:p>
          <w:p w:rsidR="004D31F1" w:rsidRPr="00ED22CB" w:rsidRDefault="00D27500" w:rsidP="009E62F8">
            <w:pPr>
              <w:pStyle w:val="Style14"/>
              <w:widowControl/>
              <w:ind w:firstLine="0"/>
            </w:pPr>
            <w:r>
              <w:t>1И</w:t>
            </w:r>
          </w:p>
        </w:tc>
        <w:tc>
          <w:tcPr>
            <w:tcW w:w="302" w:type="pct"/>
          </w:tcPr>
          <w:p w:rsidR="00011A81" w:rsidRDefault="00011A81" w:rsidP="008E27BD">
            <w:pPr>
              <w:pStyle w:val="Style14"/>
              <w:widowControl/>
              <w:ind w:firstLine="0"/>
            </w:pPr>
          </w:p>
        </w:tc>
        <w:tc>
          <w:tcPr>
            <w:tcW w:w="271" w:type="pct"/>
          </w:tcPr>
          <w:p w:rsidR="00011A81" w:rsidRDefault="00552EB6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D27500">
              <w:t>1,8</w:t>
            </w:r>
          </w:p>
        </w:tc>
        <w:tc>
          <w:tcPr>
            <w:tcW w:w="946" w:type="pct"/>
          </w:tcPr>
          <w:p w:rsidR="00011A81" w:rsidRPr="00EF4D78" w:rsidRDefault="00B74F2E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proofErr w:type="spellStart"/>
            <w:proofErr w:type="gramStart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>лаборатор-ных</w:t>
            </w:r>
            <w:proofErr w:type="spellEnd"/>
            <w:proofErr w:type="gramEnd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 работ, </w:t>
            </w:r>
            <w:proofErr w:type="spellStart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>предусмот-ренных</w:t>
            </w:r>
            <w:proofErr w:type="spellEnd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рабочей </w:t>
            </w:r>
            <w:proofErr w:type="spellStart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>програм</w:t>
            </w:r>
            <w:proofErr w:type="spellEnd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мой дисциплины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8" w:type="pct"/>
          </w:tcPr>
          <w:p w:rsidR="00011A81" w:rsidRDefault="00011A81" w:rsidP="00A5032E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  <w:p w:rsidR="00011A81" w:rsidRPr="00AF2BB2" w:rsidRDefault="00011A81" w:rsidP="00A5032E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  <w:r w:rsidR="00B74F2E">
              <w:t xml:space="preserve">. </w:t>
            </w:r>
            <w:r w:rsidR="00B74F2E" w:rsidRPr="00B74F2E">
              <w:t>Защита лабораторной работы.</w:t>
            </w:r>
          </w:p>
        </w:tc>
        <w:tc>
          <w:tcPr>
            <w:tcW w:w="454" w:type="pct"/>
          </w:tcPr>
          <w:p w:rsidR="00011A81" w:rsidRDefault="00892AB2" w:rsidP="00D1662F">
            <w:pPr>
              <w:pStyle w:val="Style14"/>
              <w:widowControl/>
              <w:ind w:firstLine="0"/>
              <w:jc w:val="left"/>
            </w:pPr>
            <w:r>
              <w:t>ПК-1</w:t>
            </w:r>
            <w:r w:rsidR="00011A81">
              <w:t xml:space="preserve">– </w:t>
            </w:r>
            <w:proofErr w:type="spellStart"/>
            <w:r w:rsidR="00011A81">
              <w:t>зув</w:t>
            </w:r>
            <w:proofErr w:type="spellEnd"/>
          </w:p>
          <w:p w:rsidR="00011A81" w:rsidRPr="00F843B5" w:rsidRDefault="00011A81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C17915" w:rsidTr="008E27BD">
        <w:trPr>
          <w:trHeight w:val="422"/>
        </w:trPr>
        <w:tc>
          <w:tcPr>
            <w:tcW w:w="1368" w:type="pct"/>
          </w:tcPr>
          <w:p w:rsidR="00011A81" w:rsidRDefault="00011A81" w:rsidP="008E27BD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Default="009E62F8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1859BE" w:rsidRDefault="001859BE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11A81" w:rsidRPr="00ED22CB" w:rsidRDefault="009E62F8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011A81" w:rsidRPr="006F374A" w:rsidRDefault="00011A81" w:rsidP="004D31F1">
            <w:pPr>
              <w:pStyle w:val="Style14"/>
              <w:widowControl/>
              <w:ind w:firstLine="0"/>
            </w:pPr>
          </w:p>
        </w:tc>
        <w:tc>
          <w:tcPr>
            <w:tcW w:w="271" w:type="pct"/>
          </w:tcPr>
          <w:p w:rsidR="00011A81" w:rsidRDefault="00E16017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D27500">
              <w:t>1,8</w:t>
            </w:r>
          </w:p>
        </w:tc>
        <w:tc>
          <w:tcPr>
            <w:tcW w:w="946" w:type="pct"/>
          </w:tcPr>
          <w:p w:rsidR="00011A81" w:rsidRPr="00EF4D78" w:rsidRDefault="00011A81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011A81" w:rsidRDefault="001859BE" w:rsidP="008E27BD">
            <w:pPr>
              <w:pStyle w:val="Style14"/>
              <w:widowControl/>
              <w:ind w:firstLine="0"/>
              <w:jc w:val="left"/>
            </w:pPr>
            <w:r>
              <w:t>Коллоквиум</w:t>
            </w:r>
          </w:p>
        </w:tc>
        <w:tc>
          <w:tcPr>
            <w:tcW w:w="454" w:type="pct"/>
            <w:vAlign w:val="center"/>
          </w:tcPr>
          <w:p w:rsidR="00011A81" w:rsidRPr="00892AB2" w:rsidRDefault="00892AB2" w:rsidP="008E27B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2A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ПК-1– </w:t>
            </w:r>
            <w:proofErr w:type="spellStart"/>
            <w:r w:rsidRPr="00892AB2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11A81" w:rsidRPr="004F39A3" w:rsidTr="008E27BD">
        <w:trPr>
          <w:trHeight w:val="499"/>
        </w:trPr>
        <w:tc>
          <w:tcPr>
            <w:tcW w:w="1368" w:type="pct"/>
          </w:tcPr>
          <w:p w:rsidR="00011A81" w:rsidRPr="00084690" w:rsidRDefault="00011A81" w:rsidP="008E27BD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96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011A81" w:rsidRDefault="009E62F8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  <w:p w:rsidR="00A371BC" w:rsidRDefault="00A371B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D31F1" w:rsidRPr="009E62F8" w:rsidRDefault="009E62F8" w:rsidP="004D31F1">
            <w:pPr>
              <w:pStyle w:val="Style14"/>
              <w:widowControl/>
              <w:ind w:firstLine="0"/>
              <w:jc w:val="center"/>
            </w:pPr>
            <w:r w:rsidRPr="009E62F8">
              <w:t>12</w:t>
            </w:r>
          </w:p>
          <w:p w:rsidR="00011A81" w:rsidRPr="00ED22CB" w:rsidRDefault="00D27500" w:rsidP="009E62F8">
            <w:pPr>
              <w:pStyle w:val="Style14"/>
              <w:widowControl/>
              <w:ind w:firstLine="0"/>
              <w:rPr>
                <w:b/>
              </w:rPr>
            </w:pPr>
            <w:r>
              <w:t>4И</w:t>
            </w:r>
          </w:p>
        </w:tc>
        <w:tc>
          <w:tcPr>
            <w:tcW w:w="302" w:type="pct"/>
          </w:tcPr>
          <w:p w:rsidR="00011A81" w:rsidRPr="00B74F2E" w:rsidRDefault="00011A81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1" w:type="pct"/>
          </w:tcPr>
          <w:p w:rsidR="00011A81" w:rsidRPr="00CE6E28" w:rsidRDefault="009E62F8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11</w:t>
            </w:r>
            <w:r w:rsidR="00D27500">
              <w:rPr>
                <w:rStyle w:val="FontStyle31"/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946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011A81" w:rsidRPr="00AF2BB2" w:rsidRDefault="00474812" w:rsidP="008E27BD">
            <w:pPr>
              <w:pStyle w:val="Style14"/>
              <w:widowControl/>
              <w:ind w:firstLine="0"/>
              <w:jc w:val="left"/>
            </w:pPr>
            <w:r>
              <w:t>Экзамен</w:t>
            </w:r>
          </w:p>
        </w:tc>
        <w:tc>
          <w:tcPr>
            <w:tcW w:w="454" w:type="pct"/>
          </w:tcPr>
          <w:p w:rsidR="00011A81" w:rsidRDefault="00892AB2" w:rsidP="008E27BD">
            <w:pPr>
              <w:pStyle w:val="Style14"/>
              <w:widowControl/>
              <w:ind w:firstLine="0"/>
            </w:pPr>
            <w:r w:rsidRPr="00892AB2">
              <w:t xml:space="preserve">ОПК-1 </w:t>
            </w:r>
            <w:r>
              <w:t>–</w:t>
            </w:r>
            <w:r w:rsidRPr="00892AB2">
              <w:t xml:space="preserve"> </w:t>
            </w:r>
            <w:proofErr w:type="spellStart"/>
            <w:r w:rsidRPr="00892AB2">
              <w:t>зув</w:t>
            </w:r>
            <w:proofErr w:type="spellEnd"/>
          </w:p>
          <w:p w:rsidR="00892AB2" w:rsidRPr="00892AB2" w:rsidRDefault="00892AB2" w:rsidP="008E27BD">
            <w:pPr>
              <w:pStyle w:val="Style14"/>
              <w:widowControl/>
              <w:ind w:firstLine="0"/>
            </w:pPr>
            <w:r w:rsidRPr="00892AB2">
              <w:t xml:space="preserve">ПК-1 - </w:t>
            </w:r>
            <w:proofErr w:type="spellStart"/>
            <w:r w:rsidRPr="00892AB2">
              <w:t>зув</w:t>
            </w:r>
            <w:proofErr w:type="spellEnd"/>
          </w:p>
        </w:tc>
      </w:tr>
    </w:tbl>
    <w:p w:rsidR="00EC66CA" w:rsidRDefault="00EC66CA" w:rsidP="008E27BD">
      <w:pPr>
        <w:ind w:firstLine="0"/>
        <w:rPr>
          <w:rStyle w:val="FontStyle18"/>
          <w:b w:val="0"/>
          <w:sz w:val="24"/>
          <w:szCs w:val="24"/>
          <w:highlight w:val="yellow"/>
        </w:rPr>
      </w:pPr>
    </w:p>
    <w:p w:rsidR="003267AD" w:rsidRPr="00FA798F" w:rsidRDefault="003267AD" w:rsidP="0094280E">
      <w:pPr>
        <w:pStyle w:val="af3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3D4F90" w:rsidRPr="00FA798F" w:rsidRDefault="003D4F90" w:rsidP="00503381">
      <w:pPr>
        <w:pStyle w:val="af3"/>
        <w:rPr>
          <w:i/>
          <w:color w:val="C00000"/>
          <w:sz w:val="24"/>
          <w:szCs w:val="24"/>
        </w:rPr>
      </w:pPr>
    </w:p>
    <w:p w:rsidR="003C51AE" w:rsidRDefault="003C5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C51AE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F4D78" w:rsidRPr="005E558A" w:rsidRDefault="00EF4D78" w:rsidP="00EF4D78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>аудито</w:t>
      </w:r>
      <w:r w:rsidRPr="005E558A">
        <w:rPr>
          <w:rStyle w:val="FontStyle20"/>
          <w:rFonts w:ascii="Times New Roman" w:hAnsi="Times New Roman"/>
          <w:sz w:val="24"/>
          <w:szCs w:val="24"/>
        </w:rPr>
        <w:t>р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EF4D78" w:rsidRPr="005E558A" w:rsidRDefault="00EF4D78" w:rsidP="00EF4D78">
      <w:r w:rsidRPr="005E558A">
        <w:t>При обучении студентов дисциплине «</w:t>
      </w:r>
      <w:r w:rsidR="00EB1135">
        <w:t>Гидравлика и аэродинамика</w:t>
      </w:r>
      <w:r w:rsidRPr="005E558A">
        <w:t>» следует ос</w:t>
      </w:r>
      <w:r w:rsidRPr="005E558A">
        <w:t>у</w:t>
      </w:r>
      <w:r w:rsidRPr="005E558A">
        <w:t>ществлять следующие образовательные технологии:</w:t>
      </w:r>
    </w:p>
    <w:p w:rsidR="00EF4D78" w:rsidRPr="005E558A" w:rsidRDefault="00EF4D78" w:rsidP="00EF4D7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> ориентируются на организацию образовательного процесса, предполагающую прямую трансляцию знаний от преподав</w:t>
      </w:r>
      <w:r w:rsidRPr="005E558A">
        <w:t>а</w:t>
      </w:r>
      <w:r w:rsidRPr="005E558A">
        <w:t xml:space="preserve">теля к студенту (преимущественно на основе объяснительно-иллюстративных методов обучения). 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EF4D78" w:rsidRPr="005E558A" w:rsidRDefault="00EF4D78" w:rsidP="00EF4D78">
      <w:r w:rsidRPr="005E558A">
        <w:t>Информационная лекция – последовательное изложение материала в дисциплина</w:t>
      </w:r>
      <w:r w:rsidRPr="005E558A">
        <w:t>р</w:t>
      </w:r>
      <w:r w:rsidRPr="005E558A">
        <w:t>ной логике, осуществляемое преимущественно вербальными средствами (монолог преп</w:t>
      </w:r>
      <w:r w:rsidRPr="005E558A">
        <w:t>о</w:t>
      </w:r>
      <w:r w:rsidRPr="005E558A">
        <w:t>давателя).</w:t>
      </w:r>
    </w:p>
    <w:p w:rsidR="00EF4D78" w:rsidRPr="005E558A" w:rsidRDefault="00EF4D78" w:rsidP="00EF4D78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EF4D78" w:rsidRPr="005E558A" w:rsidRDefault="00EF4D78" w:rsidP="00EF4D7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EF4D78" w:rsidRPr="00D1662F" w:rsidRDefault="00EF4D78" w:rsidP="00EF4D78">
      <w:r w:rsidRPr="005E558A">
        <w:t>Практическое занятие в форме практикума – организация учебной работы, напра</w:t>
      </w:r>
      <w:r w:rsidRPr="005E558A">
        <w:t>в</w:t>
      </w:r>
      <w:r w:rsidRPr="005E558A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EF4D78" w:rsidRPr="005E558A" w:rsidRDefault="00EF4D78" w:rsidP="00EF4D78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5E558A">
        <w:t>о</w:t>
      </w:r>
      <w:r w:rsidRPr="005E558A"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EF4D78" w:rsidRPr="005E558A" w:rsidRDefault="00EF4D78" w:rsidP="00EF4D78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5E558A">
        <w:t>и</w:t>
      </w:r>
      <w:r w:rsidRPr="005E558A">
        <w:t>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EF4D78" w:rsidRPr="005E558A" w:rsidRDefault="00EF4D78" w:rsidP="00EF4D78">
      <w:r>
        <w:t>5</w:t>
      </w:r>
      <w:r w:rsidRPr="005E558A">
        <w:t xml:space="preserve">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</w:t>
      </w:r>
      <w:r w:rsidRPr="005E558A">
        <w:t>и</w:t>
      </w:r>
      <w:r w:rsidRPr="005E558A">
        <w:t>зация образовательного процесса, основанная на применении специализированных пр</w:t>
      </w:r>
      <w:r w:rsidRPr="005E558A">
        <w:t>о</w:t>
      </w:r>
      <w:r w:rsidRPr="005E558A">
        <w:t>граммных сред и технических средств работы с информацией.</w:t>
      </w:r>
    </w:p>
    <w:p w:rsidR="00EF4D78" w:rsidRPr="005E558A" w:rsidRDefault="00EF4D78" w:rsidP="00EF4D78">
      <w:r w:rsidRPr="005E558A">
        <w:t>Формы учебных занятий с использованием информационно-коммуникационных технологий:</w:t>
      </w:r>
    </w:p>
    <w:p w:rsidR="00EF4D78" w:rsidRPr="005E558A" w:rsidRDefault="00EF4D78" w:rsidP="00EF4D78">
      <w:proofErr w:type="gramStart"/>
      <w:r w:rsidRPr="005E558A">
        <w:t>Лекция-визуализация – изложение содержания сопровождается презентацией (д</w:t>
      </w:r>
      <w:r w:rsidRPr="005E558A">
        <w:t>е</w:t>
      </w:r>
      <w:r w:rsidRPr="005E558A">
        <w:t xml:space="preserve">монстрацией учебных материалов, представленных в различных знаковых системах, в </w:t>
      </w:r>
      <w:proofErr w:type="spellStart"/>
      <w:r w:rsidRPr="005E558A">
        <w:t>т.ч</w:t>
      </w:r>
      <w:proofErr w:type="spellEnd"/>
      <w:r w:rsidRPr="005E558A">
        <w:t>. иллюстративных, графических, аудио- и видеоматериалов).</w:t>
      </w:r>
      <w:proofErr w:type="gramEnd"/>
    </w:p>
    <w:p w:rsidR="00EF4D78" w:rsidRPr="005E558A" w:rsidRDefault="00EF4D78" w:rsidP="00EF4D78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5E558A">
        <w:t>м</w:t>
      </w:r>
      <w:r w:rsidRPr="005E558A">
        <w:t>ных средств.</w:t>
      </w:r>
    </w:p>
    <w:p w:rsidR="0032470F" w:rsidRPr="0086405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640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8640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8640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1C0E23" w:rsidRPr="0086405A" w:rsidRDefault="006912D1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Примерная структура </w:t>
      </w:r>
      <w:r w:rsidR="001C0E23" w:rsidRPr="0086405A">
        <w:rPr>
          <w:rStyle w:val="FontStyle20"/>
          <w:rFonts w:ascii="Times New Roman" w:hAnsi="Times New Roman"/>
          <w:b/>
          <w:sz w:val="24"/>
          <w:szCs w:val="24"/>
        </w:rPr>
        <w:t>и содержание раздела:</w:t>
      </w:r>
    </w:p>
    <w:p w:rsidR="00EF4D78" w:rsidRPr="0086405A" w:rsidRDefault="00EF4D78" w:rsidP="00EF4D78">
      <w:pPr>
        <w:widowControl/>
      </w:pPr>
      <w:r w:rsidRPr="0086405A">
        <w:t>По дисциплине «</w:t>
      </w:r>
      <w:r w:rsidR="00EB1135">
        <w:t>Гидравлика и аэродинамика</w:t>
      </w:r>
      <w:r w:rsidRPr="0086405A">
        <w:t>» предусмотрена аудиторная и внеауд</w:t>
      </w:r>
      <w:r w:rsidRPr="0086405A">
        <w:t>и</w:t>
      </w:r>
      <w:r w:rsidRPr="0086405A">
        <w:t xml:space="preserve">торная самостоятельная работа </w:t>
      </w:r>
      <w:proofErr w:type="gramStart"/>
      <w:r w:rsidRPr="0086405A">
        <w:t>обучающихся</w:t>
      </w:r>
      <w:proofErr w:type="gramEnd"/>
      <w:r w:rsidRPr="0086405A">
        <w:t xml:space="preserve">. </w:t>
      </w:r>
    </w:p>
    <w:p w:rsidR="00EF4D78" w:rsidRPr="0086405A" w:rsidRDefault="00EF4D78" w:rsidP="00EF4D78">
      <w:pPr>
        <w:widowControl/>
      </w:pPr>
      <w:r w:rsidRPr="0086405A">
        <w:lastRenderedPageBreak/>
        <w:t xml:space="preserve">Аудиторная самостоятельная работа студентов предполагает </w:t>
      </w:r>
      <w:r w:rsidR="009C4272">
        <w:t>выполнение АЛР</w:t>
      </w:r>
      <w:r w:rsidR="00335DAF">
        <w:t xml:space="preserve"> </w:t>
      </w:r>
      <w:proofErr w:type="gramStart"/>
      <w:r w:rsidR="00335DAF">
        <w:rPr>
          <w:bCs/>
          <w:iCs/>
        </w:rPr>
        <w:t>-л</w:t>
      </w:r>
      <w:proofErr w:type="gramEnd"/>
      <w:r w:rsidR="00335DAF">
        <w:rPr>
          <w:bCs/>
          <w:iCs/>
        </w:rPr>
        <w:t xml:space="preserve">абораторных </w:t>
      </w:r>
      <w:r w:rsidR="00335DAF" w:rsidRPr="00783B9B">
        <w:rPr>
          <w:bCs/>
          <w:iCs/>
        </w:rPr>
        <w:t xml:space="preserve"> работ, предусмотренных рабочей программой дисциплины</w:t>
      </w:r>
    </w:p>
    <w:p w:rsidR="000E3100" w:rsidRPr="0086405A" w:rsidRDefault="000E3100" w:rsidP="00687DE2">
      <w:pPr>
        <w:widowControl/>
        <w:rPr>
          <w:highlight w:val="yellow"/>
        </w:rPr>
      </w:pPr>
    </w:p>
    <w:p w:rsidR="007258FF" w:rsidRPr="0086405A" w:rsidRDefault="00D119A6" w:rsidP="002C1D1A">
      <w:pPr>
        <w:rPr>
          <w:b/>
        </w:rPr>
      </w:pPr>
      <w:r>
        <w:rPr>
          <w:b/>
        </w:rPr>
        <w:t xml:space="preserve">Примерные </w:t>
      </w:r>
      <w:r w:rsidR="009C4272">
        <w:rPr>
          <w:b/>
        </w:rPr>
        <w:t xml:space="preserve">аудиторные </w:t>
      </w:r>
      <w:r>
        <w:rPr>
          <w:b/>
        </w:rPr>
        <w:t>лабораторные</w:t>
      </w:r>
      <w:r w:rsidR="00094454" w:rsidRPr="0086405A">
        <w:rPr>
          <w:b/>
        </w:rPr>
        <w:t xml:space="preserve"> </w:t>
      </w:r>
      <w:r w:rsidR="00FD31ED" w:rsidRPr="0086405A">
        <w:rPr>
          <w:b/>
        </w:rPr>
        <w:t xml:space="preserve"> работы</w:t>
      </w:r>
      <w:r>
        <w:rPr>
          <w:b/>
        </w:rPr>
        <w:t xml:space="preserve"> (</w:t>
      </w:r>
      <w:r w:rsidR="009C4272">
        <w:rPr>
          <w:b/>
        </w:rPr>
        <w:t>А</w:t>
      </w:r>
      <w:r>
        <w:rPr>
          <w:b/>
        </w:rPr>
        <w:t>Л</w:t>
      </w:r>
      <w:r w:rsidR="002C1D1A" w:rsidRPr="0086405A">
        <w:rPr>
          <w:b/>
        </w:rPr>
        <w:t>Р)</w:t>
      </w:r>
      <w:r w:rsidR="007258FF" w:rsidRPr="0086405A">
        <w:rPr>
          <w:b/>
        </w:rPr>
        <w:t>:</w:t>
      </w:r>
    </w:p>
    <w:p w:rsidR="00FB4F0F" w:rsidRPr="0086405A" w:rsidRDefault="009C4272" w:rsidP="0054563B">
      <w:pPr>
        <w:widowControl/>
        <w:spacing w:before="120" w:after="120"/>
      </w:pPr>
      <w:r>
        <w:rPr>
          <w:b/>
        </w:rPr>
        <w:t>А</w:t>
      </w:r>
      <w:r w:rsidR="00D119A6">
        <w:rPr>
          <w:b/>
        </w:rPr>
        <w:t>Л</w:t>
      </w:r>
      <w:r w:rsidR="00FB4F0F" w:rsidRPr="0086405A">
        <w:rPr>
          <w:b/>
        </w:rPr>
        <w:t xml:space="preserve">Р №1 </w:t>
      </w:r>
      <w:r w:rsidR="00CB11CB" w:rsidRPr="0086405A">
        <w:rPr>
          <w:b/>
        </w:rPr>
        <w:t>«</w:t>
      </w:r>
      <w:r w:rsidR="00D119A6">
        <w:rPr>
          <w:b/>
        </w:rPr>
        <w:t xml:space="preserve"> Иллюстрация уравнения Бернулли</w:t>
      </w:r>
      <w:r w:rsidR="00CB11CB" w:rsidRPr="0086405A">
        <w:rPr>
          <w:b/>
        </w:rPr>
        <w:t>».</w:t>
      </w:r>
      <w:r w:rsidR="008C3477" w:rsidRPr="0086405A">
        <w:rPr>
          <w:b/>
        </w:rPr>
        <w:t xml:space="preserve"> </w:t>
      </w:r>
    </w:p>
    <w:p w:rsidR="00384C3F" w:rsidRPr="0086405A" w:rsidRDefault="009C4272" w:rsidP="0054563B">
      <w:pPr>
        <w:widowControl/>
        <w:spacing w:before="120" w:after="120"/>
      </w:pPr>
      <w:r>
        <w:rPr>
          <w:b/>
        </w:rPr>
        <w:t>А</w:t>
      </w:r>
      <w:r w:rsidR="00D119A6">
        <w:rPr>
          <w:b/>
        </w:rPr>
        <w:t>Л</w:t>
      </w:r>
      <w:r w:rsidR="00FB4F0F" w:rsidRPr="0086405A">
        <w:rPr>
          <w:b/>
        </w:rPr>
        <w:t>Р №2</w:t>
      </w:r>
      <w:r w:rsidR="0087183A" w:rsidRPr="0086405A">
        <w:rPr>
          <w:b/>
        </w:rPr>
        <w:t xml:space="preserve"> </w:t>
      </w:r>
      <w:r w:rsidR="00D119A6">
        <w:rPr>
          <w:b/>
        </w:rPr>
        <w:t>«</w:t>
      </w:r>
      <w:r w:rsidR="00A42001" w:rsidRPr="00E95963">
        <w:rPr>
          <w:b/>
        </w:rPr>
        <w:t>Изучение гидравлического</w:t>
      </w:r>
      <w:r w:rsidR="00A42001" w:rsidRPr="00A42001">
        <w:rPr>
          <w:b/>
        </w:rPr>
        <w:t xml:space="preserve"> </w:t>
      </w:r>
      <w:r w:rsidR="00A42001" w:rsidRPr="00E95963">
        <w:rPr>
          <w:b/>
        </w:rPr>
        <w:t>сопротивления труб при турбулентном</w:t>
      </w:r>
      <w:r w:rsidR="00A42001" w:rsidRPr="00A42001">
        <w:rPr>
          <w:b/>
        </w:rPr>
        <w:t xml:space="preserve"> </w:t>
      </w:r>
      <w:r w:rsidR="00A42001" w:rsidRPr="00E95963">
        <w:rPr>
          <w:b/>
        </w:rPr>
        <w:t>равномерном дв</w:t>
      </w:r>
      <w:r w:rsidR="00A42001" w:rsidRPr="00E95963">
        <w:rPr>
          <w:b/>
        </w:rPr>
        <w:t>и</w:t>
      </w:r>
      <w:r w:rsidR="00A42001" w:rsidRPr="00E95963">
        <w:rPr>
          <w:b/>
        </w:rPr>
        <w:t>жении жидкости</w:t>
      </w:r>
      <w:r w:rsidR="00CB11CB" w:rsidRPr="0086405A">
        <w:rPr>
          <w:b/>
        </w:rPr>
        <w:t xml:space="preserve">» </w:t>
      </w:r>
    </w:p>
    <w:p w:rsidR="00384C3F" w:rsidRPr="0086405A" w:rsidRDefault="009C4272" w:rsidP="0087183A">
      <w:pPr>
        <w:widowControl/>
        <w:spacing w:before="120" w:after="120"/>
        <w:rPr>
          <w:rFonts w:eastAsia="Calibri"/>
          <w:kern w:val="24"/>
        </w:rPr>
      </w:pPr>
      <w:r>
        <w:rPr>
          <w:b/>
        </w:rPr>
        <w:t>А</w:t>
      </w:r>
      <w:r w:rsidR="00940E08">
        <w:rPr>
          <w:b/>
        </w:rPr>
        <w:t>Л</w:t>
      </w:r>
      <w:r w:rsidR="00FB4F0F" w:rsidRPr="0086405A">
        <w:rPr>
          <w:b/>
        </w:rPr>
        <w:t xml:space="preserve">Р №3 </w:t>
      </w:r>
      <w:r w:rsidR="005F4036">
        <w:rPr>
          <w:b/>
        </w:rPr>
        <w:t>«</w:t>
      </w:r>
      <w:r w:rsidR="00940E08">
        <w:rPr>
          <w:b/>
        </w:rPr>
        <w:t>Потери напора по длине трубопровода</w:t>
      </w:r>
      <w:r w:rsidR="00CB11CB" w:rsidRPr="0086405A">
        <w:rPr>
          <w:b/>
        </w:rPr>
        <w:t>»</w:t>
      </w:r>
      <w:r w:rsidR="00CB11CB" w:rsidRPr="0086405A">
        <w:t xml:space="preserve"> </w:t>
      </w:r>
    </w:p>
    <w:p w:rsidR="0087183A" w:rsidRPr="0086405A" w:rsidRDefault="009C4272" w:rsidP="0087183A">
      <w:pPr>
        <w:widowControl/>
        <w:spacing w:before="120" w:after="120"/>
      </w:pPr>
      <w:r>
        <w:rPr>
          <w:b/>
        </w:rPr>
        <w:t>А</w:t>
      </w:r>
      <w:r w:rsidR="00940E08">
        <w:rPr>
          <w:b/>
        </w:rPr>
        <w:t>Л</w:t>
      </w:r>
      <w:r w:rsidR="00FB4F0F" w:rsidRPr="0086405A">
        <w:rPr>
          <w:b/>
        </w:rPr>
        <w:t xml:space="preserve">Р №4 </w:t>
      </w:r>
      <w:r w:rsidR="005F4036">
        <w:rPr>
          <w:b/>
        </w:rPr>
        <w:t>«</w:t>
      </w:r>
      <w:r w:rsidR="00940E08">
        <w:rPr>
          <w:b/>
        </w:rPr>
        <w:t>Потри напора в местных сопротивлениях</w:t>
      </w:r>
      <w:r w:rsidR="00CB11CB" w:rsidRPr="0086405A">
        <w:rPr>
          <w:b/>
        </w:rPr>
        <w:t>»</w:t>
      </w:r>
      <w:r w:rsidR="00CB11CB" w:rsidRPr="0086405A">
        <w:t xml:space="preserve"> </w:t>
      </w:r>
    </w:p>
    <w:p w:rsidR="0054563B" w:rsidRPr="0086405A" w:rsidRDefault="009C4272" w:rsidP="0087183A">
      <w:pPr>
        <w:widowControl/>
        <w:spacing w:before="120" w:after="120"/>
        <w:rPr>
          <w:rFonts w:eastAsia="Calibri"/>
          <w:kern w:val="24"/>
        </w:rPr>
      </w:pPr>
      <w:r>
        <w:rPr>
          <w:b/>
        </w:rPr>
        <w:t>А</w:t>
      </w:r>
      <w:r w:rsidR="00940E08">
        <w:rPr>
          <w:b/>
        </w:rPr>
        <w:t>Л</w:t>
      </w:r>
      <w:r w:rsidR="00FB4F0F" w:rsidRPr="0086405A">
        <w:rPr>
          <w:b/>
        </w:rPr>
        <w:t>Р №5</w:t>
      </w:r>
      <w:r w:rsidR="00CB11CB" w:rsidRPr="0086405A">
        <w:rPr>
          <w:b/>
        </w:rPr>
        <w:t xml:space="preserve"> </w:t>
      </w:r>
      <w:r w:rsidR="005F4036">
        <w:rPr>
          <w:b/>
        </w:rPr>
        <w:t>«</w:t>
      </w:r>
      <w:r w:rsidR="00940E08">
        <w:rPr>
          <w:b/>
        </w:rPr>
        <w:t>Режимы движения жидкостей</w:t>
      </w:r>
      <w:r w:rsidR="005F4036">
        <w:rPr>
          <w:b/>
        </w:rPr>
        <w:t xml:space="preserve">» </w:t>
      </w:r>
    </w:p>
    <w:p w:rsidR="007039CF" w:rsidRPr="0086405A" w:rsidRDefault="009C4272" w:rsidP="007039CF">
      <w:pPr>
        <w:widowControl/>
        <w:spacing w:before="120" w:after="120"/>
        <w:rPr>
          <w:rFonts w:eastAsia="Calibri"/>
          <w:kern w:val="24"/>
        </w:rPr>
      </w:pPr>
      <w:r>
        <w:rPr>
          <w:b/>
        </w:rPr>
        <w:t>А</w:t>
      </w:r>
      <w:r w:rsidR="00940E08">
        <w:rPr>
          <w:b/>
        </w:rPr>
        <w:t>Л</w:t>
      </w:r>
      <w:r w:rsidR="00FB4F0F" w:rsidRPr="0086405A">
        <w:rPr>
          <w:b/>
        </w:rPr>
        <w:t xml:space="preserve">Р №6 </w:t>
      </w:r>
      <w:r w:rsidR="005F4036">
        <w:rPr>
          <w:b/>
        </w:rPr>
        <w:t>«</w:t>
      </w:r>
      <w:r w:rsidR="00940E08">
        <w:rPr>
          <w:b/>
        </w:rPr>
        <w:t xml:space="preserve">Водомер </w:t>
      </w:r>
      <w:proofErr w:type="spellStart"/>
      <w:r w:rsidR="00940E08">
        <w:rPr>
          <w:b/>
        </w:rPr>
        <w:t>Вентури</w:t>
      </w:r>
      <w:proofErr w:type="spellEnd"/>
      <w:r w:rsidR="00CB11CB" w:rsidRPr="0086405A">
        <w:rPr>
          <w:b/>
        </w:rPr>
        <w:t xml:space="preserve">» </w:t>
      </w:r>
    </w:p>
    <w:p w:rsidR="008C3477" w:rsidRDefault="009C4272" w:rsidP="008C3477">
      <w:pPr>
        <w:widowControl/>
        <w:spacing w:before="120" w:after="120"/>
      </w:pPr>
      <w:r>
        <w:t>Внеа</w:t>
      </w:r>
      <w:r w:rsidRPr="0086405A">
        <w:t>удиторная самостоятельная работа студентов предполагает</w:t>
      </w:r>
      <w:r>
        <w:t>:</w:t>
      </w:r>
    </w:p>
    <w:p w:rsidR="009C4272" w:rsidRPr="0086405A" w:rsidRDefault="009C4272" w:rsidP="008C3477">
      <w:pPr>
        <w:widowControl/>
        <w:spacing w:before="120" w:after="120"/>
        <w:sectPr w:rsidR="009C4272" w:rsidRPr="0086405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proofErr w:type="gramStart"/>
      <w:r>
        <w:rPr>
          <w:bCs/>
          <w:iCs/>
        </w:rPr>
        <w:t>п</w:t>
      </w:r>
      <w:r w:rsidRPr="002A328F">
        <w:rPr>
          <w:bCs/>
          <w:iCs/>
        </w:rPr>
        <w:t>оиск дополнительной информации по заданной теме (работа с библиографическим материалами, справочниками, каталогами, словарями, энцикло</w:t>
      </w:r>
      <w:r>
        <w:rPr>
          <w:bCs/>
          <w:iCs/>
        </w:rPr>
        <w:t>педиями)</w:t>
      </w:r>
      <w:proofErr w:type="gramEnd"/>
    </w:p>
    <w:p w:rsidR="008B1FF6" w:rsidRDefault="00520E00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8B1FF6"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B01CFE" w:rsidRPr="00911A0E" w:rsidRDefault="0023330D" w:rsidP="00197B5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</w:t>
      </w:r>
      <w:r w:rsidR="006848DA" w:rsidRPr="00E03C50">
        <w:rPr>
          <w:b/>
        </w:rPr>
        <w:t>едения промежуточной аттестации</w:t>
      </w:r>
      <w:r w:rsidR="00321DD2" w:rsidRPr="00E03C50">
        <w:rPr>
          <w:b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33429F" w:rsidRPr="00457C1A" w:rsidTr="003C51AE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4441B" w:rsidRDefault="005C3859" w:rsidP="009B0FB4">
            <w:pPr>
              <w:ind w:firstLine="0"/>
              <w:jc w:val="left"/>
              <w:rPr>
                <w:b/>
                <w:highlight w:val="yellow"/>
              </w:rPr>
            </w:pPr>
            <w:r w:rsidRPr="005C3859">
              <w:rPr>
                <w:b/>
              </w:rPr>
              <w:t>ОПК-1</w:t>
            </w:r>
            <w:r w:rsidRPr="005C3859">
              <w:rPr>
                <w:b/>
              </w:rPr>
              <w:tab/>
              <w:t>способностью использовать основны</w:t>
            </w:r>
            <w:r w:rsidR="00823DAE">
              <w:rPr>
                <w:b/>
              </w:rPr>
              <w:t>е законы естественнонаучных дис</w:t>
            </w:r>
            <w:r w:rsidRPr="005C3859">
              <w:rPr>
                <w:b/>
              </w:rPr>
              <w:t>циплин в профессиональной деятельности, прим</w:t>
            </w:r>
            <w:r w:rsidRPr="005C3859">
              <w:rPr>
                <w:b/>
              </w:rPr>
              <w:t>е</w:t>
            </w:r>
            <w:r w:rsidRPr="005C3859">
              <w:rPr>
                <w:b/>
              </w:rPr>
              <w:t>нять методы математического анализа и математического (компьютерного) моделирования, теоретического и</w:t>
            </w:r>
            <w:r w:rsidR="00823DAE">
              <w:rPr>
                <w:b/>
              </w:rPr>
              <w:t xml:space="preserve"> экс</w:t>
            </w:r>
            <w:r w:rsidRPr="005C3859">
              <w:rPr>
                <w:b/>
              </w:rPr>
              <w:t>периментального и</w:t>
            </w:r>
            <w:r w:rsidRPr="005C3859">
              <w:rPr>
                <w:b/>
              </w:rPr>
              <w:t>с</w:t>
            </w:r>
            <w:r w:rsidRPr="005C3859">
              <w:rPr>
                <w:b/>
              </w:rPr>
              <w:t>следования</w:t>
            </w:r>
          </w:p>
        </w:tc>
      </w:tr>
      <w:tr w:rsidR="00A42001" w:rsidRPr="0086405A" w:rsidTr="00A42001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2001" w:rsidRPr="0086405A" w:rsidRDefault="00A42001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2001" w:rsidRPr="0086405A" w:rsidRDefault="00A42001" w:rsidP="0054441B">
            <w:pPr>
              <w:ind w:firstLine="0"/>
              <w:jc w:val="left"/>
              <w:rPr>
                <w:highlight w:val="yellow"/>
              </w:rPr>
            </w:pPr>
            <w:r w:rsidRPr="000E35D8">
              <w:t>- основные и специальные разделы механики жидкостей газа и плазмы и механики многофазных сред, кач</w:t>
            </w:r>
            <w:r w:rsidRPr="000E35D8">
              <w:t>е</w:t>
            </w:r>
            <w:r w:rsidRPr="000E35D8">
              <w:t>ственные и количественные методы исследования механических систем, современные тенденции в разработке моделей механики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42001" w:rsidRPr="00E95963" w:rsidRDefault="00A42001" w:rsidP="00974B7B">
            <w:pPr>
              <w:spacing w:line="120" w:lineRule="atLeast"/>
              <w:ind w:firstLine="268"/>
              <w:contextualSpacing/>
              <w:rPr>
                <w:rFonts w:eastAsia="Calibri"/>
                <w:b/>
                <w:kern w:val="24"/>
              </w:rPr>
            </w:pPr>
            <w:r w:rsidRPr="00E95963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A42001" w:rsidRPr="00E95963" w:rsidRDefault="00A42001" w:rsidP="00A42001">
            <w:pPr>
              <w:pStyle w:val="22"/>
              <w:numPr>
                <w:ilvl w:val="0"/>
                <w:numId w:val="38"/>
              </w:numPr>
              <w:spacing w:line="120" w:lineRule="atLeast"/>
              <w:contextualSpacing/>
              <w:rPr>
                <w:lang w:val="ru-RU" w:eastAsia="en-US"/>
              </w:rPr>
            </w:pPr>
            <w:r w:rsidRPr="00E95963">
              <w:rPr>
                <w:lang w:val="ru-RU" w:eastAsia="en-US"/>
              </w:rPr>
              <w:t>Что такое жидкость?</w:t>
            </w:r>
          </w:p>
          <w:p w:rsidR="00A42001" w:rsidRPr="00E95963" w:rsidRDefault="00A42001" w:rsidP="00A42001">
            <w:pPr>
              <w:pStyle w:val="22"/>
              <w:numPr>
                <w:ilvl w:val="0"/>
                <w:numId w:val="38"/>
              </w:numPr>
              <w:spacing w:line="120" w:lineRule="atLeast"/>
              <w:ind w:left="0" w:firstLine="268"/>
              <w:contextualSpacing/>
              <w:rPr>
                <w:lang w:val="ru-RU" w:eastAsia="en-US"/>
              </w:rPr>
            </w:pPr>
            <w:r w:rsidRPr="00E95963">
              <w:rPr>
                <w:lang w:val="ru-RU" w:eastAsia="en-US"/>
              </w:rPr>
              <w:t>Какая из указанных жидкостей не является газообразной?</w:t>
            </w:r>
          </w:p>
          <w:p w:rsidR="00A42001" w:rsidRPr="00E95963" w:rsidRDefault="00A42001" w:rsidP="00A42001">
            <w:pPr>
              <w:pStyle w:val="22"/>
              <w:numPr>
                <w:ilvl w:val="0"/>
                <w:numId w:val="38"/>
              </w:numPr>
              <w:spacing w:line="120" w:lineRule="atLeast"/>
              <w:ind w:left="0" w:firstLine="268"/>
              <w:contextualSpacing/>
              <w:rPr>
                <w:lang w:val="ru-RU" w:eastAsia="en-US"/>
              </w:rPr>
            </w:pPr>
            <w:r w:rsidRPr="00E95963">
              <w:rPr>
                <w:lang w:val="ru-RU" w:eastAsia="en-US"/>
              </w:rPr>
              <w:t>Какая жидкость называется реальной жидкостью а) не существующая в природе;</w:t>
            </w:r>
          </w:p>
          <w:p w:rsidR="00A42001" w:rsidRPr="00E95963" w:rsidRDefault="00A42001" w:rsidP="00A42001">
            <w:pPr>
              <w:pStyle w:val="22"/>
              <w:numPr>
                <w:ilvl w:val="0"/>
                <w:numId w:val="38"/>
              </w:numPr>
              <w:spacing w:line="120" w:lineRule="atLeast"/>
              <w:ind w:left="0" w:firstLine="268"/>
              <w:contextualSpacing/>
              <w:rPr>
                <w:lang w:val="ru-RU" w:eastAsia="en-US"/>
              </w:rPr>
            </w:pPr>
            <w:r w:rsidRPr="00E95963">
              <w:rPr>
                <w:lang w:val="ru-RU" w:eastAsia="en-US"/>
              </w:rPr>
              <w:t>Какая жидкость называется идеальной жидкостью</w:t>
            </w:r>
          </w:p>
          <w:p w:rsidR="00A42001" w:rsidRPr="00E95963" w:rsidRDefault="00A42001" w:rsidP="00A42001">
            <w:pPr>
              <w:pStyle w:val="22"/>
              <w:numPr>
                <w:ilvl w:val="0"/>
                <w:numId w:val="38"/>
              </w:numPr>
              <w:spacing w:line="120" w:lineRule="atLeast"/>
              <w:ind w:left="0" w:firstLine="268"/>
              <w:contextualSpacing/>
              <w:rPr>
                <w:lang w:val="ru-RU" w:eastAsia="en-US"/>
              </w:rPr>
            </w:pPr>
            <w:r w:rsidRPr="00E95963">
              <w:rPr>
                <w:lang w:val="ru-RU" w:eastAsia="en-US"/>
              </w:rPr>
              <w:t>На какие виды разделяют действующие на жидкость внешние силы?</w:t>
            </w:r>
          </w:p>
          <w:p w:rsidR="00A42001" w:rsidRPr="00E95963" w:rsidRDefault="00A42001" w:rsidP="00A42001">
            <w:pPr>
              <w:pStyle w:val="22"/>
              <w:numPr>
                <w:ilvl w:val="0"/>
                <w:numId w:val="38"/>
              </w:numPr>
              <w:spacing w:line="120" w:lineRule="atLeast"/>
              <w:ind w:left="0" w:firstLine="268"/>
              <w:contextualSpacing/>
              <w:rPr>
                <w:lang w:val="ru-RU" w:eastAsia="en-US"/>
              </w:rPr>
            </w:pPr>
            <w:r w:rsidRPr="00E95963">
              <w:rPr>
                <w:lang w:val="ru-RU" w:eastAsia="en-US"/>
              </w:rPr>
              <w:t>Жидкость находится под давлением. Что это означает?</w:t>
            </w:r>
          </w:p>
          <w:p w:rsidR="00A42001" w:rsidRPr="00E95963" w:rsidRDefault="00A42001" w:rsidP="00A42001">
            <w:pPr>
              <w:pStyle w:val="22"/>
              <w:numPr>
                <w:ilvl w:val="0"/>
                <w:numId w:val="38"/>
              </w:numPr>
              <w:spacing w:line="120" w:lineRule="atLeast"/>
              <w:ind w:left="0" w:firstLine="268"/>
              <w:contextualSpacing/>
              <w:rPr>
                <w:lang w:val="ru-RU" w:eastAsia="en-US"/>
              </w:rPr>
            </w:pPr>
            <w:r w:rsidRPr="00E95963">
              <w:rPr>
                <w:lang w:val="ru-RU" w:eastAsia="en-US"/>
              </w:rPr>
              <w:t>В каких единицах измеряется давление в системе измерения СИ?</w:t>
            </w:r>
          </w:p>
          <w:p w:rsidR="00A42001" w:rsidRDefault="00A42001" w:rsidP="00A42001">
            <w:pPr>
              <w:pStyle w:val="22"/>
              <w:numPr>
                <w:ilvl w:val="0"/>
                <w:numId w:val="38"/>
              </w:numPr>
              <w:spacing w:line="120" w:lineRule="atLeast"/>
              <w:ind w:left="0" w:firstLine="268"/>
              <w:contextualSpacing/>
              <w:rPr>
                <w:lang w:val="ru-RU"/>
              </w:rPr>
            </w:pPr>
            <w:r w:rsidRPr="00E95963">
              <w:rPr>
                <w:lang w:val="ru-RU" w:eastAsia="en-US"/>
              </w:rPr>
              <w:t>Какое давление обычно показывает манометр?</w:t>
            </w:r>
          </w:p>
          <w:p w:rsidR="00A42001" w:rsidRPr="00E95963" w:rsidRDefault="00A42001" w:rsidP="00A42001">
            <w:pPr>
              <w:pStyle w:val="22"/>
              <w:numPr>
                <w:ilvl w:val="0"/>
                <w:numId w:val="38"/>
              </w:numPr>
              <w:spacing w:line="120" w:lineRule="atLeast"/>
              <w:ind w:left="0" w:firstLine="268"/>
              <w:contextualSpacing/>
              <w:rPr>
                <w:lang w:val="ru-RU" w:eastAsia="en-US"/>
              </w:rPr>
            </w:pPr>
            <w:r w:rsidRPr="00E95963">
              <w:rPr>
                <w:lang w:val="ru-RU" w:eastAsia="en-US"/>
              </w:rPr>
              <w:t>Свойства гидростатического давления</w:t>
            </w:r>
          </w:p>
          <w:p w:rsidR="00A42001" w:rsidRPr="00E95963" w:rsidRDefault="00A42001" w:rsidP="00A42001">
            <w:pPr>
              <w:pStyle w:val="22"/>
              <w:numPr>
                <w:ilvl w:val="0"/>
                <w:numId w:val="38"/>
              </w:numPr>
              <w:spacing w:line="120" w:lineRule="atLeast"/>
              <w:ind w:left="0" w:firstLine="268"/>
              <w:contextualSpacing/>
              <w:rPr>
                <w:lang w:val="ru-RU" w:eastAsia="en-US"/>
              </w:rPr>
            </w:pPr>
            <w:r w:rsidRPr="00E95963">
              <w:rPr>
                <w:lang w:val="ru-RU" w:eastAsia="en-US"/>
              </w:rPr>
              <w:t>Какие частицы жидкости испытывают наибольшее напряжение сжатия от действия гидрост</w:t>
            </w:r>
            <w:r w:rsidRPr="00E95963">
              <w:rPr>
                <w:lang w:val="ru-RU" w:eastAsia="en-US"/>
              </w:rPr>
              <w:t>а</w:t>
            </w:r>
            <w:r w:rsidRPr="00E95963">
              <w:rPr>
                <w:lang w:val="ru-RU" w:eastAsia="en-US"/>
              </w:rPr>
              <w:t>тического</w:t>
            </w:r>
            <w:r w:rsidRPr="00E95963">
              <w:rPr>
                <w:lang w:val="ru-RU"/>
              </w:rPr>
              <w:t xml:space="preserve"> </w:t>
            </w:r>
            <w:r w:rsidRPr="00E95963">
              <w:rPr>
                <w:lang w:val="ru-RU" w:eastAsia="en-US"/>
              </w:rPr>
              <w:t>давления?</w:t>
            </w:r>
          </w:p>
          <w:p w:rsidR="00A42001" w:rsidRPr="00E95963" w:rsidRDefault="00A42001" w:rsidP="00A42001">
            <w:pPr>
              <w:pStyle w:val="22"/>
              <w:numPr>
                <w:ilvl w:val="0"/>
                <w:numId w:val="38"/>
              </w:numPr>
              <w:spacing w:line="120" w:lineRule="atLeast"/>
              <w:ind w:left="0" w:firstLine="268"/>
              <w:contextualSpacing/>
              <w:rPr>
                <w:lang w:val="ru-RU" w:eastAsia="en-US"/>
              </w:rPr>
            </w:pPr>
            <w:r w:rsidRPr="00E95963">
              <w:rPr>
                <w:lang w:val="ru-RU" w:eastAsia="en-US"/>
              </w:rPr>
              <w:t xml:space="preserve"> Первое, второе и третье свойства гидростатического давления</w:t>
            </w:r>
          </w:p>
          <w:p w:rsidR="00A42001" w:rsidRPr="00E95963" w:rsidRDefault="00A42001" w:rsidP="00A42001">
            <w:pPr>
              <w:pStyle w:val="22"/>
              <w:numPr>
                <w:ilvl w:val="0"/>
                <w:numId w:val="38"/>
              </w:numPr>
              <w:spacing w:line="120" w:lineRule="atLeast"/>
              <w:ind w:left="0" w:firstLine="268"/>
              <w:contextualSpacing/>
              <w:rPr>
                <w:lang w:val="ru-RU" w:eastAsia="en-US"/>
              </w:rPr>
            </w:pPr>
            <w:r w:rsidRPr="00E95963">
              <w:rPr>
                <w:lang w:val="ru-RU" w:eastAsia="en-US"/>
              </w:rPr>
              <w:t>Уравнение Бернулли для идеальной жидкости</w:t>
            </w:r>
          </w:p>
          <w:p w:rsidR="00A42001" w:rsidRPr="00E95963" w:rsidRDefault="00A42001" w:rsidP="00A42001">
            <w:pPr>
              <w:pStyle w:val="22"/>
              <w:numPr>
                <w:ilvl w:val="0"/>
                <w:numId w:val="38"/>
              </w:numPr>
              <w:spacing w:line="120" w:lineRule="atLeast"/>
              <w:ind w:left="0" w:firstLine="268"/>
              <w:contextualSpacing/>
              <w:rPr>
                <w:lang w:val="ru-RU" w:eastAsia="en-US"/>
              </w:rPr>
            </w:pPr>
            <w:r w:rsidRPr="00E95963">
              <w:rPr>
                <w:lang w:val="ru-RU" w:eastAsia="en-US"/>
              </w:rPr>
              <w:t>Уравнение Бернулли для реальной жидкости</w:t>
            </w:r>
          </w:p>
          <w:p w:rsidR="00A42001" w:rsidRPr="00E95963" w:rsidRDefault="00A42001" w:rsidP="00A42001">
            <w:pPr>
              <w:pStyle w:val="22"/>
              <w:numPr>
                <w:ilvl w:val="0"/>
                <w:numId w:val="38"/>
              </w:numPr>
              <w:spacing w:line="120" w:lineRule="atLeast"/>
              <w:ind w:left="0" w:firstLine="268"/>
              <w:contextualSpacing/>
              <w:rPr>
                <w:lang w:val="ru-RU" w:eastAsia="en-US"/>
              </w:rPr>
            </w:pPr>
            <w:r w:rsidRPr="00E95963">
              <w:rPr>
                <w:lang w:val="ru-RU" w:eastAsia="en-US"/>
              </w:rPr>
              <w:t>Пьезометрическая высота</w:t>
            </w:r>
          </w:p>
          <w:p w:rsidR="00A42001" w:rsidRPr="00E95963" w:rsidRDefault="00A42001" w:rsidP="00A42001">
            <w:pPr>
              <w:pStyle w:val="22"/>
              <w:numPr>
                <w:ilvl w:val="0"/>
                <w:numId w:val="38"/>
              </w:numPr>
              <w:spacing w:line="120" w:lineRule="atLeast"/>
              <w:ind w:left="0" w:firstLine="268"/>
              <w:contextualSpacing/>
              <w:rPr>
                <w:lang w:val="ru-RU" w:eastAsia="en-US"/>
              </w:rPr>
            </w:pPr>
            <w:r w:rsidRPr="00E95963">
              <w:rPr>
                <w:lang w:val="ru-RU" w:eastAsia="en-US"/>
              </w:rPr>
              <w:t xml:space="preserve">Число </w:t>
            </w:r>
            <w:proofErr w:type="spellStart"/>
            <w:r w:rsidRPr="00E95963">
              <w:rPr>
                <w:lang w:val="ru-RU" w:eastAsia="en-US"/>
              </w:rPr>
              <w:t>Рейнольдса</w:t>
            </w:r>
            <w:proofErr w:type="spellEnd"/>
            <w:r w:rsidRPr="00E95963">
              <w:rPr>
                <w:lang w:val="ru-RU" w:eastAsia="en-US"/>
              </w:rPr>
              <w:t xml:space="preserve"> при истечении струи через отверстие в резервуаре</w:t>
            </w:r>
          </w:p>
          <w:p w:rsidR="00A42001" w:rsidRPr="00E95963" w:rsidRDefault="00A42001" w:rsidP="00A42001">
            <w:pPr>
              <w:pStyle w:val="22"/>
              <w:numPr>
                <w:ilvl w:val="0"/>
                <w:numId w:val="38"/>
              </w:numPr>
              <w:spacing w:line="120" w:lineRule="atLeast"/>
              <w:ind w:left="0" w:firstLine="268"/>
              <w:contextualSpacing/>
              <w:rPr>
                <w:lang w:val="ru-RU" w:eastAsia="en-US"/>
              </w:rPr>
            </w:pPr>
            <w:r w:rsidRPr="00E95963">
              <w:rPr>
                <w:lang w:val="ru-RU" w:eastAsia="en-US"/>
              </w:rPr>
              <w:t xml:space="preserve">Изменение формы поперечного сечения струи при истечении </w:t>
            </w:r>
            <w:proofErr w:type="spellStart"/>
            <w:r w:rsidRPr="00E95963">
              <w:rPr>
                <w:lang w:val="ru-RU" w:eastAsia="en-US"/>
              </w:rPr>
              <w:t>еѐ</w:t>
            </w:r>
            <w:proofErr w:type="spellEnd"/>
            <w:r w:rsidRPr="00E95963">
              <w:rPr>
                <w:lang w:val="ru-RU" w:eastAsia="en-US"/>
              </w:rPr>
              <w:t xml:space="preserve"> в атм</w:t>
            </w:r>
            <w:r w:rsidRPr="00E95963">
              <w:rPr>
                <w:lang w:val="ru-RU" w:eastAsia="en-US"/>
              </w:rPr>
              <w:t>о</w:t>
            </w:r>
            <w:r w:rsidRPr="00E95963">
              <w:rPr>
                <w:lang w:val="ru-RU" w:eastAsia="en-US"/>
              </w:rPr>
              <w:t>сферу</w:t>
            </w:r>
          </w:p>
          <w:p w:rsidR="00A42001" w:rsidRPr="00E95963" w:rsidRDefault="00A42001" w:rsidP="00A42001">
            <w:pPr>
              <w:pStyle w:val="22"/>
              <w:numPr>
                <w:ilvl w:val="0"/>
                <w:numId w:val="38"/>
              </w:numPr>
              <w:spacing w:line="120" w:lineRule="atLeast"/>
              <w:ind w:left="0" w:firstLine="268"/>
              <w:contextualSpacing/>
              <w:rPr>
                <w:lang w:val="ru-RU" w:eastAsia="en-US"/>
              </w:rPr>
            </w:pPr>
            <w:r w:rsidRPr="00E95963">
              <w:rPr>
                <w:lang w:val="ru-RU" w:eastAsia="en-US"/>
              </w:rPr>
              <w:t>Что такое несовершенное сжатие струи?</w:t>
            </w:r>
          </w:p>
          <w:p w:rsidR="00A42001" w:rsidRPr="00E95963" w:rsidRDefault="00A42001" w:rsidP="00A42001">
            <w:pPr>
              <w:pStyle w:val="22"/>
              <w:numPr>
                <w:ilvl w:val="0"/>
                <w:numId w:val="38"/>
              </w:numPr>
              <w:spacing w:line="120" w:lineRule="atLeast"/>
              <w:ind w:left="0" w:firstLine="268"/>
              <w:contextualSpacing/>
              <w:rPr>
                <w:lang w:val="ru-RU" w:eastAsia="en-US"/>
              </w:rPr>
            </w:pPr>
            <w:r w:rsidRPr="00E95963">
              <w:rPr>
                <w:lang w:val="ru-RU" w:eastAsia="en-US"/>
              </w:rPr>
              <w:t>Истечение жидкости под уровень</w:t>
            </w:r>
          </w:p>
          <w:p w:rsidR="00A42001" w:rsidRPr="00E95963" w:rsidRDefault="00A42001" w:rsidP="00A42001">
            <w:pPr>
              <w:pStyle w:val="22"/>
              <w:numPr>
                <w:ilvl w:val="0"/>
                <w:numId w:val="38"/>
              </w:numPr>
              <w:spacing w:line="120" w:lineRule="atLeast"/>
              <w:ind w:left="0" w:firstLine="268"/>
              <w:contextualSpacing/>
              <w:rPr>
                <w:lang w:val="ru-RU" w:eastAsia="en-US"/>
              </w:rPr>
            </w:pPr>
            <w:r w:rsidRPr="00E95963">
              <w:rPr>
                <w:lang w:val="ru-RU" w:eastAsia="en-US"/>
              </w:rPr>
              <w:t>Скорость истечения жидкости через затопленное отверстие</w:t>
            </w:r>
          </w:p>
          <w:p w:rsidR="00A42001" w:rsidRPr="00E95963" w:rsidRDefault="00A42001" w:rsidP="00A42001">
            <w:pPr>
              <w:pStyle w:val="22"/>
              <w:numPr>
                <w:ilvl w:val="0"/>
                <w:numId w:val="38"/>
              </w:numPr>
              <w:spacing w:line="120" w:lineRule="atLeast"/>
              <w:ind w:left="0" w:firstLine="268"/>
              <w:contextualSpacing/>
              <w:rPr>
                <w:lang w:val="ru-RU"/>
              </w:rPr>
            </w:pPr>
            <w:r w:rsidRPr="00E95963">
              <w:rPr>
                <w:lang w:val="ru-RU" w:eastAsia="en-US"/>
              </w:rPr>
              <w:lastRenderedPageBreak/>
              <w:t>Напор жидкости, используемый при нахождении скорости истечения жидкости через зато</w:t>
            </w:r>
            <w:r w:rsidRPr="00E95963">
              <w:rPr>
                <w:lang w:val="ru-RU" w:eastAsia="en-US"/>
              </w:rPr>
              <w:t>п</w:t>
            </w:r>
            <w:r w:rsidRPr="00E95963">
              <w:rPr>
                <w:lang w:val="ru-RU" w:eastAsia="en-US"/>
              </w:rPr>
              <w:t>ленное отверстие</w:t>
            </w:r>
          </w:p>
        </w:tc>
      </w:tr>
      <w:tr w:rsidR="00A42001" w:rsidRPr="0086405A" w:rsidTr="00A42001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2001" w:rsidRPr="0086405A" w:rsidRDefault="00A42001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2001" w:rsidRPr="0086405A" w:rsidRDefault="00A42001" w:rsidP="00B26A27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DF3F08">
              <w:t>- физически корректно ставить задачи механики жидкостей газа и плазмы и механики многофазных сред, выб</w:t>
            </w:r>
            <w:r w:rsidRPr="00DF3F08">
              <w:t>и</w:t>
            </w:r>
            <w:r w:rsidRPr="00DF3F08">
              <w:t>рать методы их анализа и решения, представлять и интерпретировать п</w:t>
            </w:r>
            <w:r w:rsidRPr="00DF3F08">
              <w:t>о</w:t>
            </w:r>
            <w:r w:rsidRPr="00DF3F08">
              <w:t>лученные результаты, давать кач</w:t>
            </w:r>
            <w:r w:rsidRPr="00DF3F08">
              <w:t>е</w:t>
            </w:r>
            <w:r w:rsidRPr="00DF3F08">
              <w:t>ственные заключения о поведении сложных механических систем, ан</w:t>
            </w:r>
            <w:r w:rsidRPr="00DF3F08">
              <w:t>а</w:t>
            </w:r>
            <w:r w:rsidRPr="00DF3F08">
              <w:t>лизировать протекающие процессы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42001" w:rsidRDefault="00A42001" w:rsidP="00974B7B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268"/>
              <w:jc w:val="left"/>
              <w:rPr>
                <w:i w:val="0"/>
              </w:rPr>
            </w:pPr>
            <w:r>
              <w:rPr>
                <w:i w:val="0"/>
              </w:rPr>
              <w:t>Примерные  задачи к экзамену</w:t>
            </w:r>
            <w:r w:rsidRPr="00351980">
              <w:rPr>
                <w:i w:val="0"/>
              </w:rPr>
              <w:t>:</w:t>
            </w:r>
          </w:p>
          <w:p w:rsidR="00A42001" w:rsidRPr="008A3BB1" w:rsidRDefault="00A42001" w:rsidP="00A42001">
            <w:pPr>
              <w:pStyle w:val="2"/>
              <w:keepLines/>
              <w:numPr>
                <w:ilvl w:val="0"/>
                <w:numId w:val="39"/>
              </w:numPr>
              <w:tabs>
                <w:tab w:val="left" w:pos="331"/>
              </w:tabs>
              <w:ind w:left="0" w:firstLine="268"/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Воздух продувается через трубку AB. За единицу времени через трубку AB протекает объем воздуха </w:t>
            </w:r>
            <w:proofErr w:type="spellStart"/>
            <w:r w:rsidRPr="008A3BB1">
              <w:rPr>
                <w:b w:val="0"/>
                <w:i w:val="0"/>
              </w:rPr>
              <w:t>Vt</w:t>
            </w:r>
            <w:proofErr w:type="spellEnd"/>
            <w:r w:rsidRPr="008A3BB1">
              <w:rPr>
                <w:b w:val="0"/>
                <w:i w:val="0"/>
              </w:rPr>
              <w:t xml:space="preserve"> = 5 л/мин. Площадь поперечного сечения широкой части трубки AB равна S1 = 2 см2, а узкой ее части и трубки </w:t>
            </w:r>
            <w:proofErr w:type="spellStart"/>
            <w:r w:rsidRPr="008A3BB1">
              <w:rPr>
                <w:b w:val="0"/>
                <w:i w:val="0"/>
              </w:rPr>
              <w:t>abc</w:t>
            </w:r>
            <w:proofErr w:type="spellEnd"/>
            <w:r w:rsidRPr="008A3BB1">
              <w:rPr>
                <w:b w:val="0"/>
                <w:i w:val="0"/>
              </w:rPr>
              <w:t xml:space="preserve"> равна S2 = 0,5 см2. Найти разность уровней </w:t>
            </w:r>
            <w:proofErr w:type="spellStart"/>
            <w:r w:rsidRPr="008A3BB1">
              <w:rPr>
                <w:b w:val="0"/>
                <w:i w:val="0"/>
              </w:rPr>
              <w:t>Δh</w:t>
            </w:r>
            <w:proofErr w:type="spellEnd"/>
            <w:r w:rsidRPr="008A3BB1">
              <w:rPr>
                <w:b w:val="0"/>
                <w:i w:val="0"/>
              </w:rPr>
              <w:t xml:space="preserve"> в</w:t>
            </w:r>
            <w:r w:rsidRPr="008A3BB1">
              <w:rPr>
                <w:b w:val="0"/>
                <w:i w:val="0"/>
              </w:rPr>
              <w:t>о</w:t>
            </w:r>
            <w:r w:rsidRPr="008A3BB1">
              <w:rPr>
                <w:b w:val="0"/>
                <w:i w:val="0"/>
              </w:rPr>
              <w:t xml:space="preserve">ды, налитой в трубку </w:t>
            </w:r>
            <w:proofErr w:type="spellStart"/>
            <w:r w:rsidRPr="008A3BB1">
              <w:rPr>
                <w:b w:val="0"/>
                <w:i w:val="0"/>
              </w:rPr>
              <w:t>abc</w:t>
            </w:r>
            <w:proofErr w:type="spellEnd"/>
            <w:r w:rsidRPr="008A3BB1">
              <w:rPr>
                <w:b w:val="0"/>
                <w:i w:val="0"/>
              </w:rPr>
              <w:t xml:space="preserve">. Плотность воздуха ρ = 1,32 кг/м3. </w:t>
            </w:r>
          </w:p>
          <w:p w:rsidR="00A42001" w:rsidRPr="008A3BB1" w:rsidRDefault="00A42001" w:rsidP="00A42001">
            <w:pPr>
              <w:pStyle w:val="2"/>
              <w:keepLines/>
              <w:numPr>
                <w:ilvl w:val="0"/>
                <w:numId w:val="39"/>
              </w:numPr>
              <w:tabs>
                <w:tab w:val="left" w:pos="331"/>
              </w:tabs>
              <w:ind w:left="0" w:firstLine="268"/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Шарик всплывает с постоянной скоростью v в жидкости, плотность ρ1 которой в 4 раза больше плоскости материала шарика. Во сколько раз сила трения </w:t>
            </w:r>
            <w:proofErr w:type="spellStart"/>
            <w:r w:rsidRPr="008A3BB1">
              <w:rPr>
                <w:b w:val="0"/>
                <w:i w:val="0"/>
              </w:rPr>
              <w:t>Fтр</w:t>
            </w:r>
            <w:proofErr w:type="spellEnd"/>
            <w:r w:rsidRPr="008A3BB1">
              <w:rPr>
                <w:b w:val="0"/>
                <w:i w:val="0"/>
              </w:rPr>
              <w:t xml:space="preserve">, действующая на всплывающий шарик, больше силы тяжести </w:t>
            </w:r>
            <w:proofErr w:type="spellStart"/>
            <w:r w:rsidRPr="008A3BB1">
              <w:rPr>
                <w:b w:val="0"/>
                <w:i w:val="0"/>
              </w:rPr>
              <w:t>mg</w:t>
            </w:r>
            <w:proofErr w:type="spellEnd"/>
            <w:r w:rsidRPr="008A3BB1">
              <w:rPr>
                <w:b w:val="0"/>
                <w:i w:val="0"/>
              </w:rPr>
              <w:t xml:space="preserve">, действующей на этот шарик? </w:t>
            </w:r>
          </w:p>
          <w:p w:rsidR="00A42001" w:rsidRPr="008A3BB1" w:rsidRDefault="00A42001" w:rsidP="00A42001">
            <w:pPr>
              <w:pStyle w:val="2"/>
              <w:keepLines/>
              <w:numPr>
                <w:ilvl w:val="0"/>
                <w:numId w:val="39"/>
              </w:numPr>
              <w:tabs>
                <w:tab w:val="left" w:pos="331"/>
              </w:tabs>
              <w:ind w:left="0" w:firstLine="268"/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Какой наибольшей скорости v может достичь дождевая капля диаметром d = 0,3 мм, если динамическая вязкость воздуха η = 1,2•10-5 </w:t>
            </w:r>
            <w:proofErr w:type="spellStart"/>
            <w:r w:rsidRPr="008A3BB1">
              <w:rPr>
                <w:b w:val="0"/>
                <w:i w:val="0"/>
              </w:rPr>
              <w:t>Па•с</w:t>
            </w:r>
            <w:proofErr w:type="spellEnd"/>
            <w:r w:rsidRPr="008A3BB1">
              <w:rPr>
                <w:b w:val="0"/>
                <w:i w:val="0"/>
              </w:rPr>
              <w:t xml:space="preserve">? </w:t>
            </w:r>
          </w:p>
          <w:p w:rsidR="00A42001" w:rsidRPr="008A3BB1" w:rsidRDefault="00A42001" w:rsidP="00A42001">
            <w:pPr>
              <w:pStyle w:val="2"/>
              <w:keepLines/>
              <w:numPr>
                <w:ilvl w:val="0"/>
                <w:numId w:val="39"/>
              </w:numPr>
              <w:tabs>
                <w:tab w:val="left" w:pos="331"/>
              </w:tabs>
              <w:ind w:left="0" w:firstLine="268"/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>Считая, что ламинарное движения жидкости (или газа) в цилиндрической трубе с</w:t>
            </w:r>
            <w:r w:rsidRPr="008A3BB1">
              <w:rPr>
                <w:b w:val="0"/>
                <w:i w:val="0"/>
              </w:rPr>
              <w:t>о</w:t>
            </w:r>
            <w:r w:rsidRPr="008A3BB1">
              <w:rPr>
                <w:b w:val="0"/>
                <w:i w:val="0"/>
              </w:rPr>
              <w:t xml:space="preserve">храняется при числе, менее числа </w:t>
            </w:r>
            <w:proofErr w:type="spellStart"/>
            <w:r w:rsidRPr="008A3BB1">
              <w:rPr>
                <w:b w:val="0"/>
                <w:i w:val="0"/>
              </w:rPr>
              <w:t>Рейнольдса</w:t>
            </w:r>
            <w:proofErr w:type="spellEnd"/>
            <w:r w:rsidRPr="008A3BB1">
              <w:rPr>
                <w:b w:val="0"/>
                <w:i w:val="0"/>
              </w:rPr>
              <w:t xml:space="preserve"> </w:t>
            </w:r>
            <w:proofErr w:type="spellStart"/>
            <w:r w:rsidRPr="008A3BB1">
              <w:rPr>
                <w:b w:val="0"/>
                <w:i w:val="0"/>
              </w:rPr>
              <w:t>Rе</w:t>
            </w:r>
            <w:proofErr w:type="spellEnd"/>
            <w:r w:rsidRPr="008A3BB1">
              <w:rPr>
                <w:b w:val="0"/>
                <w:i w:val="0"/>
              </w:rPr>
              <w:t xml:space="preserve"> (если при вычислении </w:t>
            </w:r>
            <w:proofErr w:type="spellStart"/>
            <w:r w:rsidRPr="008A3BB1">
              <w:rPr>
                <w:b w:val="0"/>
                <w:i w:val="0"/>
              </w:rPr>
              <w:t>Re</w:t>
            </w:r>
            <w:proofErr w:type="spellEnd"/>
            <w:r w:rsidRPr="008A3BB1">
              <w:rPr>
                <w:b w:val="0"/>
                <w:i w:val="0"/>
              </w:rPr>
              <w:t xml:space="preserve"> в качестве вел</w:t>
            </w:r>
            <w:r w:rsidRPr="008A3BB1">
              <w:rPr>
                <w:b w:val="0"/>
                <w:i w:val="0"/>
              </w:rPr>
              <w:t>и</w:t>
            </w:r>
            <w:r w:rsidRPr="008A3BB1">
              <w:rPr>
                <w:b w:val="0"/>
                <w:i w:val="0"/>
              </w:rPr>
              <w:t>чины D взять диаметр трубы), показать, что условия задачи 1 соответствуют ламинарному движению жидкости. Кинематическая вязкость газа v = 1,33•10-6 м2/с.</w:t>
            </w:r>
          </w:p>
          <w:p w:rsidR="00A42001" w:rsidRPr="008A3BB1" w:rsidRDefault="00A42001" w:rsidP="00A42001">
            <w:pPr>
              <w:pStyle w:val="2"/>
              <w:keepLines/>
              <w:numPr>
                <w:ilvl w:val="0"/>
                <w:numId w:val="39"/>
              </w:numPr>
              <w:tabs>
                <w:tab w:val="left" w:pos="331"/>
              </w:tabs>
              <w:ind w:left="0" w:firstLine="268"/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Вода течет по трубе, причем за единицу времени через поперечное сечение трубы протекает объем воды V = 200 см3/с. Динамическая вязкость воды η = 0,001 </w:t>
            </w:r>
            <w:proofErr w:type="spellStart"/>
            <w:r w:rsidRPr="008A3BB1">
              <w:rPr>
                <w:b w:val="0"/>
                <w:i w:val="0"/>
              </w:rPr>
              <w:t>Па•с</w:t>
            </w:r>
            <w:proofErr w:type="spellEnd"/>
            <w:r w:rsidRPr="008A3BB1">
              <w:rPr>
                <w:b w:val="0"/>
                <w:i w:val="0"/>
              </w:rPr>
              <w:t xml:space="preserve">. При каком предельном значении диаметра D трубы движение воды остается ламинарным? </w:t>
            </w:r>
          </w:p>
          <w:p w:rsidR="00A42001" w:rsidRPr="008A3BB1" w:rsidRDefault="00A42001" w:rsidP="00A42001">
            <w:pPr>
              <w:pStyle w:val="2"/>
              <w:keepLines/>
              <w:numPr>
                <w:ilvl w:val="0"/>
                <w:numId w:val="39"/>
              </w:numPr>
              <w:tabs>
                <w:tab w:val="left" w:pos="331"/>
              </w:tabs>
              <w:ind w:left="0" w:firstLine="268"/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>Какую температуру T имеет масса m = 2 г азота, занимающего объем V = 820 см3 при давлении p = 0,2 МПа?</w:t>
            </w:r>
          </w:p>
          <w:p w:rsidR="00A42001" w:rsidRPr="00E95963" w:rsidRDefault="00A42001" w:rsidP="00A42001">
            <w:pPr>
              <w:pStyle w:val="2"/>
              <w:keepLines/>
              <w:numPr>
                <w:ilvl w:val="0"/>
                <w:numId w:val="39"/>
              </w:numPr>
              <w:tabs>
                <w:tab w:val="left" w:pos="331"/>
              </w:tabs>
              <w:ind w:left="0" w:firstLine="268"/>
              <w:jc w:val="left"/>
              <w:rPr>
                <w:b w:val="0"/>
                <w:i w:val="0"/>
                <w:lang w:val="ru-RU"/>
              </w:rPr>
            </w:pPr>
            <w:r w:rsidRPr="008A3BB1">
              <w:rPr>
                <w:b w:val="0"/>
                <w:i w:val="0"/>
              </w:rPr>
              <w:t xml:space="preserve">Плотность нефти равна </w:t>
            </w:r>
            <w:r w:rsidRPr="008A3BB1">
              <w:rPr>
                <w:b w:val="0"/>
                <w:i w:val="0"/>
              </w:rPr>
              <w:t xml:space="preserve">, кг/м3. Определить её удельный вес </w:t>
            </w:r>
            <w:r w:rsidRPr="008A3BB1">
              <w:rPr>
                <w:b w:val="0"/>
                <w:i w:val="0"/>
              </w:rPr>
              <w:t> в единицах СИ и по</w:t>
            </w:r>
            <w:r w:rsidRPr="008A3BB1">
              <w:rPr>
                <w:b w:val="0"/>
                <w:i w:val="0"/>
              </w:rPr>
              <w:t>д</w:t>
            </w:r>
            <w:r w:rsidRPr="008A3BB1">
              <w:rPr>
                <w:b w:val="0"/>
                <w:i w:val="0"/>
              </w:rPr>
              <w:t>считать, какой объём занимает нефть весом G, кН</w:t>
            </w:r>
          </w:p>
        </w:tc>
      </w:tr>
      <w:tr w:rsidR="00A42001" w:rsidRPr="0086405A" w:rsidTr="00A4200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2001" w:rsidRPr="0086405A" w:rsidRDefault="00A42001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2001" w:rsidRPr="00B26A27" w:rsidRDefault="00A42001" w:rsidP="000E35D8">
            <w:pPr>
              <w:ind w:firstLine="0"/>
              <w:rPr>
                <w:color w:val="000000"/>
              </w:rPr>
            </w:pPr>
            <w:r w:rsidRPr="00C0390E">
              <w:rPr>
                <w:color w:val="000000"/>
              </w:rPr>
              <w:t>- методами математического и алг</w:t>
            </w:r>
            <w:r w:rsidRPr="00C0390E">
              <w:rPr>
                <w:color w:val="000000"/>
              </w:rPr>
              <w:t>о</w:t>
            </w:r>
            <w:r w:rsidRPr="00C0390E">
              <w:rPr>
                <w:color w:val="000000"/>
              </w:rPr>
              <w:t xml:space="preserve">ритмического моделирования, </w:t>
            </w:r>
            <w:proofErr w:type="spellStart"/>
            <w:proofErr w:type="gramStart"/>
            <w:r w:rsidRPr="00C0390E">
              <w:rPr>
                <w:color w:val="000000"/>
              </w:rPr>
              <w:t>компь-ютерными</w:t>
            </w:r>
            <w:proofErr w:type="spellEnd"/>
            <w:proofErr w:type="gramEnd"/>
            <w:r w:rsidRPr="00C0390E">
              <w:rPr>
                <w:color w:val="000000"/>
              </w:rPr>
              <w:t xml:space="preserve"> технологиями для реш</w:t>
            </w:r>
            <w:r w:rsidRPr="00C0390E">
              <w:rPr>
                <w:color w:val="000000"/>
              </w:rPr>
              <w:t>е</w:t>
            </w:r>
            <w:r w:rsidRPr="00C0390E">
              <w:rPr>
                <w:color w:val="000000"/>
              </w:rPr>
              <w:lastRenderedPageBreak/>
              <w:t xml:space="preserve">ния задач механики жидкостей газа и плазмы и механики многофазных сред; навыками создания и </w:t>
            </w:r>
            <w:proofErr w:type="spellStart"/>
            <w:r w:rsidRPr="00C0390E">
              <w:rPr>
                <w:color w:val="000000"/>
              </w:rPr>
              <w:t>исслед</w:t>
            </w:r>
            <w:r w:rsidRPr="00C0390E">
              <w:rPr>
                <w:color w:val="000000"/>
              </w:rPr>
              <w:t>о</w:t>
            </w:r>
            <w:r w:rsidRPr="00C0390E">
              <w:rPr>
                <w:color w:val="000000"/>
              </w:rPr>
              <w:t>ва-ния</w:t>
            </w:r>
            <w:proofErr w:type="spellEnd"/>
            <w:r w:rsidRPr="00C0390E">
              <w:rPr>
                <w:color w:val="000000"/>
              </w:rPr>
              <w:t xml:space="preserve"> новых актуальных механич</w:t>
            </w:r>
            <w:r w:rsidRPr="00C0390E">
              <w:rPr>
                <w:color w:val="000000"/>
              </w:rPr>
              <w:t>е</w:t>
            </w:r>
            <w:r w:rsidRPr="00C0390E">
              <w:rPr>
                <w:color w:val="000000"/>
              </w:rPr>
              <w:t>ских моделей, востребованных в с</w:t>
            </w:r>
            <w:r w:rsidRPr="00C0390E">
              <w:rPr>
                <w:color w:val="000000"/>
              </w:rPr>
              <w:t>о</w:t>
            </w:r>
            <w:r w:rsidRPr="00C0390E">
              <w:rPr>
                <w:color w:val="000000"/>
              </w:rPr>
              <w:t>в</w:t>
            </w:r>
            <w:r>
              <w:rPr>
                <w:color w:val="000000"/>
              </w:rPr>
              <w:t>ре</w:t>
            </w:r>
            <w:r w:rsidRPr="00C0390E">
              <w:rPr>
                <w:color w:val="000000"/>
              </w:rPr>
              <w:t>менной науке и технике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001" w:rsidRPr="00E95963" w:rsidRDefault="00A42001" w:rsidP="00A42001">
            <w:pPr>
              <w:rPr>
                <w:b/>
              </w:rPr>
            </w:pPr>
            <w:r w:rsidRPr="00E95963">
              <w:rPr>
                <w:b/>
              </w:rPr>
              <w:lastRenderedPageBreak/>
              <w:t>Примерные аудиторные лабораторные  работы (АЛР):</w:t>
            </w:r>
          </w:p>
          <w:p w:rsidR="00A42001" w:rsidRPr="00AE2834" w:rsidRDefault="00A42001" w:rsidP="00A42001">
            <w:pPr>
              <w:pStyle w:val="2"/>
              <w:keepLines/>
              <w:numPr>
                <w:ilvl w:val="0"/>
                <w:numId w:val="37"/>
              </w:numPr>
              <w:tabs>
                <w:tab w:val="left" w:pos="331"/>
              </w:tabs>
              <w:jc w:val="left"/>
              <w:rPr>
                <w:b w:val="0"/>
                <w:i w:val="0"/>
                <w:lang w:val="ru-RU"/>
              </w:rPr>
            </w:pPr>
            <w:r w:rsidRPr="00AE2834">
              <w:rPr>
                <w:b w:val="0"/>
                <w:i w:val="0"/>
                <w:lang w:val="ru-RU"/>
              </w:rPr>
              <w:t>Пот</w:t>
            </w:r>
            <w:proofErr w:type="spellStart"/>
            <w:r>
              <w:rPr>
                <w:b w:val="0"/>
                <w:i w:val="0"/>
              </w:rPr>
              <w:t>е</w:t>
            </w:r>
            <w:r w:rsidRPr="00AE2834">
              <w:rPr>
                <w:b w:val="0"/>
                <w:i w:val="0"/>
                <w:lang w:val="ru-RU"/>
              </w:rPr>
              <w:t>ри</w:t>
            </w:r>
            <w:proofErr w:type="spellEnd"/>
            <w:r w:rsidRPr="00AE2834">
              <w:rPr>
                <w:b w:val="0"/>
                <w:i w:val="0"/>
                <w:lang w:val="ru-RU"/>
              </w:rPr>
              <w:t xml:space="preserve"> напора в местных сопротивлениях</w:t>
            </w:r>
          </w:p>
          <w:p w:rsidR="00A42001" w:rsidRPr="00AE2834" w:rsidRDefault="00A42001" w:rsidP="00A42001">
            <w:pPr>
              <w:pStyle w:val="2"/>
              <w:keepLines/>
              <w:numPr>
                <w:ilvl w:val="0"/>
                <w:numId w:val="37"/>
              </w:numPr>
              <w:tabs>
                <w:tab w:val="left" w:pos="331"/>
              </w:tabs>
              <w:ind w:left="0" w:firstLine="268"/>
              <w:jc w:val="left"/>
              <w:rPr>
                <w:b w:val="0"/>
                <w:i w:val="0"/>
                <w:lang w:val="ru-RU"/>
              </w:rPr>
            </w:pPr>
            <w:r w:rsidRPr="00AE2834">
              <w:rPr>
                <w:b w:val="0"/>
                <w:i w:val="0"/>
                <w:lang w:val="ru-RU"/>
              </w:rPr>
              <w:t>Режимы движения жидкостей</w:t>
            </w:r>
          </w:p>
          <w:p w:rsidR="00A42001" w:rsidRPr="00AE2834" w:rsidRDefault="00A42001" w:rsidP="00A42001">
            <w:pPr>
              <w:pStyle w:val="2"/>
              <w:keepLines/>
              <w:numPr>
                <w:ilvl w:val="0"/>
                <w:numId w:val="37"/>
              </w:numPr>
              <w:tabs>
                <w:tab w:val="left" w:pos="331"/>
              </w:tabs>
              <w:ind w:left="0" w:firstLine="268"/>
              <w:jc w:val="left"/>
              <w:rPr>
                <w:b w:val="0"/>
                <w:i w:val="0"/>
                <w:lang w:val="ru-RU"/>
              </w:rPr>
            </w:pPr>
            <w:r w:rsidRPr="00AE2834">
              <w:rPr>
                <w:b w:val="0"/>
                <w:i w:val="0"/>
                <w:lang w:val="ru-RU"/>
              </w:rPr>
              <w:lastRenderedPageBreak/>
              <w:t xml:space="preserve">Водомер </w:t>
            </w:r>
            <w:proofErr w:type="spellStart"/>
            <w:r w:rsidRPr="00AE2834">
              <w:rPr>
                <w:b w:val="0"/>
                <w:i w:val="0"/>
                <w:lang w:val="ru-RU"/>
              </w:rPr>
              <w:t>Вентури</w:t>
            </w:r>
            <w:proofErr w:type="spellEnd"/>
          </w:p>
          <w:p w:rsidR="00A42001" w:rsidRPr="00AE2834" w:rsidRDefault="00A42001" w:rsidP="00A42001">
            <w:pPr>
              <w:pStyle w:val="2"/>
              <w:keepLines/>
              <w:numPr>
                <w:ilvl w:val="0"/>
                <w:numId w:val="37"/>
              </w:numPr>
              <w:tabs>
                <w:tab w:val="left" w:pos="331"/>
              </w:tabs>
              <w:ind w:left="0" w:firstLine="268"/>
              <w:jc w:val="left"/>
              <w:rPr>
                <w:b w:val="0"/>
                <w:i w:val="0"/>
                <w:lang w:val="ru-RU"/>
              </w:rPr>
            </w:pPr>
            <w:r w:rsidRPr="00AE2834">
              <w:rPr>
                <w:b w:val="0"/>
                <w:i w:val="0"/>
                <w:lang w:val="ru-RU"/>
              </w:rPr>
              <w:t>Потери напора по длине трубопровода</w:t>
            </w:r>
          </w:p>
          <w:p w:rsidR="00A42001" w:rsidRPr="00E95963" w:rsidRDefault="00A42001" w:rsidP="00A42001">
            <w:pPr>
              <w:pStyle w:val="2"/>
              <w:keepLines/>
              <w:numPr>
                <w:ilvl w:val="0"/>
                <w:numId w:val="37"/>
              </w:numPr>
              <w:tabs>
                <w:tab w:val="left" w:pos="331"/>
              </w:tabs>
              <w:ind w:left="0" w:firstLine="268"/>
              <w:jc w:val="left"/>
              <w:rPr>
                <w:b w:val="0"/>
                <w:i w:val="0"/>
                <w:lang w:val="ru-RU" w:eastAsia="ru-RU"/>
              </w:rPr>
            </w:pPr>
            <w:r w:rsidRPr="00E95963">
              <w:rPr>
                <w:b w:val="0"/>
                <w:i w:val="0"/>
                <w:lang w:val="ru-RU" w:eastAsia="ru-RU"/>
              </w:rPr>
              <w:t>Изучение гидравлического</w:t>
            </w:r>
            <w:r w:rsidRPr="00AE2834">
              <w:rPr>
                <w:b w:val="0"/>
                <w:i w:val="0"/>
              </w:rPr>
              <w:t xml:space="preserve"> </w:t>
            </w:r>
            <w:r w:rsidRPr="00E95963">
              <w:rPr>
                <w:b w:val="0"/>
                <w:i w:val="0"/>
                <w:lang w:val="ru-RU" w:eastAsia="ru-RU"/>
              </w:rPr>
              <w:t>сопротивления труб при турбулентном</w:t>
            </w:r>
            <w:r w:rsidRPr="00AE2834">
              <w:rPr>
                <w:b w:val="0"/>
                <w:i w:val="0"/>
              </w:rPr>
              <w:t xml:space="preserve"> </w:t>
            </w:r>
            <w:r w:rsidRPr="00E95963">
              <w:rPr>
                <w:b w:val="0"/>
                <w:i w:val="0"/>
                <w:lang w:val="ru-RU" w:eastAsia="ru-RU"/>
              </w:rPr>
              <w:t>ра</w:t>
            </w:r>
            <w:r w:rsidRPr="00E95963">
              <w:rPr>
                <w:b w:val="0"/>
                <w:i w:val="0"/>
                <w:lang w:val="ru-RU" w:eastAsia="ru-RU"/>
              </w:rPr>
              <w:t>в</w:t>
            </w:r>
            <w:r w:rsidRPr="00E95963">
              <w:rPr>
                <w:b w:val="0"/>
                <w:i w:val="0"/>
                <w:lang w:val="ru-RU" w:eastAsia="ru-RU"/>
              </w:rPr>
              <w:t>номерном дв</w:t>
            </w:r>
            <w:r w:rsidRPr="00E95963">
              <w:rPr>
                <w:b w:val="0"/>
                <w:i w:val="0"/>
                <w:lang w:val="ru-RU" w:eastAsia="ru-RU"/>
              </w:rPr>
              <w:t>и</w:t>
            </w:r>
            <w:r w:rsidRPr="00E95963">
              <w:rPr>
                <w:b w:val="0"/>
                <w:i w:val="0"/>
                <w:lang w:val="ru-RU" w:eastAsia="ru-RU"/>
              </w:rPr>
              <w:t>жении жидкости</w:t>
            </w:r>
          </w:p>
          <w:p w:rsidR="00A42001" w:rsidRPr="00A42001" w:rsidRDefault="00A42001" w:rsidP="00466681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left="720" w:firstLine="0"/>
              <w:jc w:val="left"/>
              <w:rPr>
                <w:b w:val="0"/>
                <w:i w:val="0"/>
                <w:highlight w:val="yellow"/>
                <w:lang w:val="ru-RU"/>
              </w:rPr>
            </w:pPr>
          </w:p>
        </w:tc>
      </w:tr>
      <w:tr w:rsidR="00A42001" w:rsidRPr="0086405A" w:rsidTr="00552EB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001" w:rsidRDefault="00A42001" w:rsidP="00D0061D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466681">
              <w:rPr>
                <w:i w:val="0"/>
              </w:rPr>
              <w:lastRenderedPageBreak/>
              <w:t xml:space="preserve">ПК-1 обладает знанием нормативной базы в области инженерных изысканий, </w:t>
            </w:r>
            <w:proofErr w:type="spellStart"/>
            <w:r w:rsidRPr="00466681">
              <w:rPr>
                <w:i w:val="0"/>
              </w:rPr>
              <w:t>прин-ципов</w:t>
            </w:r>
            <w:proofErr w:type="spellEnd"/>
            <w:r w:rsidRPr="00466681">
              <w:rPr>
                <w:i w:val="0"/>
              </w:rPr>
              <w:t xml:space="preserve">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A42001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001" w:rsidRPr="0086405A" w:rsidRDefault="00A42001" w:rsidP="009B0FB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001" w:rsidRPr="00E7078C" w:rsidRDefault="00A42001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основные понятия и определения в области проектирования систем в</w:t>
            </w:r>
            <w:r w:rsidRPr="00E7078C">
              <w:rPr>
                <w:color w:val="000000"/>
              </w:rPr>
              <w:t>о</w:t>
            </w:r>
            <w:r w:rsidRPr="00E7078C">
              <w:rPr>
                <w:color w:val="000000"/>
              </w:rPr>
              <w:t>доснабжения, отопления, вентиляции зданий;</w:t>
            </w:r>
          </w:p>
          <w:p w:rsidR="00A42001" w:rsidRPr="00E7078C" w:rsidRDefault="00A42001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основные требования нормативных документов в области </w:t>
            </w:r>
            <w:proofErr w:type="spellStart"/>
            <w:proofErr w:type="gramStart"/>
            <w:r w:rsidRPr="00E7078C">
              <w:rPr>
                <w:color w:val="000000"/>
              </w:rPr>
              <w:t>проектирова-ния</w:t>
            </w:r>
            <w:proofErr w:type="spellEnd"/>
            <w:proofErr w:type="gramEnd"/>
            <w:r w:rsidRPr="00E7078C">
              <w:rPr>
                <w:color w:val="000000"/>
              </w:rPr>
              <w:t xml:space="preserve"> систем водоснабжения, отопл</w:t>
            </w:r>
            <w:r w:rsidRPr="00E7078C">
              <w:rPr>
                <w:color w:val="000000"/>
              </w:rPr>
              <w:t>е</w:t>
            </w:r>
            <w:r w:rsidRPr="00E7078C">
              <w:rPr>
                <w:color w:val="000000"/>
              </w:rPr>
              <w:t>ния, вентиляции зданий;</w:t>
            </w:r>
          </w:p>
          <w:p w:rsidR="00A42001" w:rsidRPr="00E7078C" w:rsidRDefault="00A42001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законы и методы расчета систем  водоснабжения, отопления, вентил</w:t>
            </w:r>
            <w:r w:rsidRPr="00E7078C">
              <w:rPr>
                <w:color w:val="000000"/>
              </w:rPr>
              <w:t>я</w:t>
            </w:r>
            <w:r w:rsidRPr="00E7078C">
              <w:rPr>
                <w:color w:val="000000"/>
              </w:rPr>
              <w:t>ции зданий;</w:t>
            </w:r>
          </w:p>
          <w:p w:rsidR="00A42001" w:rsidRDefault="00A42001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основные принципы проектиров</w:t>
            </w:r>
            <w:r w:rsidRPr="00E7078C">
              <w:rPr>
                <w:color w:val="000000"/>
              </w:rPr>
              <w:t>а</w:t>
            </w:r>
            <w:r w:rsidRPr="00E7078C">
              <w:rPr>
                <w:color w:val="000000"/>
              </w:rPr>
              <w:t>ния систем водоснабжения, водоо</w:t>
            </w:r>
            <w:r w:rsidRPr="00E7078C">
              <w:rPr>
                <w:color w:val="000000"/>
              </w:rPr>
              <w:t>т</w:t>
            </w:r>
            <w:r w:rsidRPr="00E7078C">
              <w:rPr>
                <w:color w:val="000000"/>
              </w:rPr>
              <w:t>ведения, отопления, вентиляции зд</w:t>
            </w:r>
            <w:r w:rsidRPr="00E7078C">
              <w:rPr>
                <w:color w:val="000000"/>
              </w:rPr>
              <w:t>а</w:t>
            </w:r>
            <w:r w:rsidRPr="00E7078C">
              <w:rPr>
                <w:color w:val="000000"/>
              </w:rPr>
              <w:t>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001" w:rsidRPr="00D0061D" w:rsidRDefault="00A42001" w:rsidP="00D27500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A42001" w:rsidRDefault="00A42001" w:rsidP="00D27500">
            <w:pPr>
              <w:pStyle w:val="22"/>
              <w:spacing w:line="120" w:lineRule="atLeast"/>
              <w:ind w:left="720"/>
              <w:contextualSpacing/>
            </w:pPr>
          </w:p>
          <w:p w:rsidR="00A42001" w:rsidRPr="00AE2834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  <w:rPr>
                <w:lang w:val="ru-RU"/>
              </w:rPr>
            </w:pPr>
            <w:r w:rsidRPr="006E3195">
              <w:rPr>
                <w:lang w:val="ru-RU"/>
              </w:rPr>
              <w:t xml:space="preserve">Истечение жидкости из отверстий и </w:t>
            </w:r>
            <w:proofErr w:type="spellStart"/>
            <w:r w:rsidRPr="006E3195">
              <w:rPr>
                <w:lang w:val="ru-RU"/>
              </w:rPr>
              <w:t>насадков</w:t>
            </w:r>
            <w:proofErr w:type="spellEnd"/>
            <w:r w:rsidRPr="006E3195">
              <w:rPr>
                <w:lang w:val="ru-RU"/>
              </w:rPr>
              <w:t xml:space="preserve">. </w:t>
            </w:r>
            <w:r w:rsidRPr="00AE2834">
              <w:rPr>
                <w:lang w:val="ru-RU"/>
              </w:rPr>
              <w:t>Гидравлический удар.</w:t>
            </w:r>
          </w:p>
          <w:p w:rsidR="00A42001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  <w:rPr>
                <w:lang w:val="ru-RU"/>
              </w:rPr>
            </w:pPr>
            <w:r w:rsidRPr="006E3195">
              <w:rPr>
                <w:lang w:val="ru-RU"/>
              </w:rPr>
              <w:t xml:space="preserve">Гидродинамика. Понятие свободной поверхности, живого сечения, </w:t>
            </w:r>
            <w:proofErr w:type="spellStart"/>
            <w:r w:rsidRPr="006E3195">
              <w:rPr>
                <w:lang w:val="ru-RU"/>
              </w:rPr>
              <w:t>лний</w:t>
            </w:r>
            <w:proofErr w:type="spellEnd"/>
            <w:r w:rsidRPr="006E3195">
              <w:rPr>
                <w:lang w:val="ru-RU"/>
              </w:rPr>
              <w:t xml:space="preserve"> тока. </w:t>
            </w:r>
            <w:r w:rsidRPr="00AE2834">
              <w:rPr>
                <w:lang w:val="ru-RU"/>
              </w:rPr>
              <w:t>Средняя скорость потока, смоченный периметр и гидравлический радиус.</w:t>
            </w:r>
          </w:p>
          <w:p w:rsidR="00A42001" w:rsidRPr="00AE2834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  <w:rPr>
                <w:lang w:val="ru-RU"/>
              </w:rPr>
            </w:pPr>
            <w:r w:rsidRPr="00AE2834">
              <w:rPr>
                <w:lang w:val="ru-RU"/>
              </w:rPr>
              <w:t xml:space="preserve"> Понятие ветрового давления. </w:t>
            </w:r>
          </w:p>
          <w:p w:rsidR="00A42001" w:rsidRPr="00AE2834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  <w:rPr>
                <w:lang w:val="ru-RU"/>
              </w:rPr>
            </w:pPr>
            <w:r w:rsidRPr="00AE2834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Основные характеристики режимов</w:t>
            </w:r>
            <w:r w:rsidRPr="00AE2834">
              <w:rPr>
                <w:lang w:val="ru-RU"/>
              </w:rPr>
              <w:t xml:space="preserve"> движения жидкости. </w:t>
            </w:r>
          </w:p>
          <w:p w:rsidR="00A42001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  <w:rPr>
                <w:lang w:val="ru-RU"/>
              </w:rPr>
            </w:pPr>
            <w:r w:rsidRPr="00AE2834">
              <w:rPr>
                <w:lang w:val="ru-RU"/>
              </w:rPr>
              <w:t xml:space="preserve">Число </w:t>
            </w:r>
            <w:proofErr w:type="spellStart"/>
            <w:r w:rsidRPr="00AE2834">
              <w:rPr>
                <w:lang w:val="ru-RU"/>
              </w:rPr>
              <w:t>Рейнольдса</w:t>
            </w:r>
            <w:proofErr w:type="spellEnd"/>
            <w:r w:rsidRPr="00AE2834">
              <w:rPr>
                <w:lang w:val="ru-RU"/>
              </w:rPr>
              <w:t xml:space="preserve"> для напорных и безнапорных потоков. </w:t>
            </w:r>
          </w:p>
          <w:p w:rsidR="00A42001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  <w:rPr>
                <w:lang w:val="ru-RU"/>
              </w:rPr>
            </w:pPr>
            <w:r w:rsidRPr="00AE2834">
              <w:rPr>
                <w:lang w:val="ru-RU"/>
              </w:rPr>
              <w:t xml:space="preserve">Физический смысл </w:t>
            </w:r>
            <w:r>
              <w:rPr>
                <w:lang w:val="ru-RU"/>
              </w:rPr>
              <w:t>уравнения</w:t>
            </w:r>
            <w:r w:rsidRPr="00AE2834">
              <w:rPr>
                <w:lang w:val="ru-RU"/>
              </w:rPr>
              <w:t xml:space="preserve"> Бернулли для жидкости</w:t>
            </w:r>
            <w:proofErr w:type="gramStart"/>
            <w:r w:rsidRPr="00AE2834">
              <w:rPr>
                <w:lang w:val="ru-RU"/>
              </w:rPr>
              <w:t xml:space="preserve">.. </w:t>
            </w:r>
            <w:proofErr w:type="gramEnd"/>
          </w:p>
          <w:p w:rsidR="00A42001" w:rsidRPr="006E3195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  <w:rPr>
                <w:lang w:val="ru-RU"/>
              </w:rPr>
            </w:pPr>
            <w:r w:rsidRPr="006E3195">
              <w:rPr>
                <w:lang w:val="ru-RU"/>
              </w:rPr>
              <w:t>Основные свойства газов.</w:t>
            </w:r>
          </w:p>
          <w:p w:rsidR="00A42001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</w:pPr>
            <w:r w:rsidRPr="006E3195">
              <w:rPr>
                <w:lang w:val="ru-RU"/>
              </w:rPr>
              <w:t xml:space="preserve">Принцип работы </w:t>
            </w:r>
            <w:r>
              <w:rPr>
                <w:lang w:val="ru-RU"/>
              </w:rPr>
              <w:t>в</w:t>
            </w:r>
            <w:r w:rsidRPr="006E3195">
              <w:rPr>
                <w:lang w:val="ru-RU"/>
              </w:rPr>
              <w:t>одомер</w:t>
            </w:r>
            <w:r>
              <w:rPr>
                <w:lang w:val="ru-RU"/>
              </w:rPr>
              <w:t>а</w:t>
            </w:r>
            <w:r w:rsidRPr="006E3195">
              <w:rPr>
                <w:lang w:val="ru-RU"/>
              </w:rPr>
              <w:t xml:space="preserve"> </w:t>
            </w:r>
            <w:proofErr w:type="spellStart"/>
            <w:r w:rsidRPr="006E3195">
              <w:rPr>
                <w:lang w:val="ru-RU"/>
              </w:rPr>
              <w:t>Вентури</w:t>
            </w:r>
            <w:proofErr w:type="spellEnd"/>
            <w:proofErr w:type="gramStart"/>
            <w:r w:rsidRPr="006E3195">
              <w:rPr>
                <w:lang w:val="ru-RU"/>
              </w:rPr>
              <w:t xml:space="preserve">.. </w:t>
            </w:r>
            <w:proofErr w:type="gramEnd"/>
          </w:p>
          <w:p w:rsidR="00A42001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  <w:rPr>
                <w:lang w:val="ru-RU"/>
              </w:rPr>
            </w:pPr>
            <w:r w:rsidRPr="00AE2834">
              <w:rPr>
                <w:lang w:val="ru-RU"/>
              </w:rPr>
              <w:t xml:space="preserve">Уравнение неразрывности потока для газов. </w:t>
            </w:r>
          </w:p>
          <w:p w:rsidR="00A42001" w:rsidRPr="00CB1CE9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  <w:rPr>
                <w:lang w:val="ru-RU" w:eastAsia="en-US"/>
              </w:rPr>
            </w:pPr>
            <w:r w:rsidRPr="00CB1CE9">
              <w:rPr>
                <w:lang w:val="ru-RU" w:eastAsia="en-US"/>
              </w:rPr>
              <w:t>Теория подобия. Критерии гидродинамического подобия</w:t>
            </w:r>
          </w:p>
          <w:p w:rsidR="00A42001" w:rsidRPr="00CB1CE9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  <w:rPr>
                <w:lang w:val="ru-RU" w:eastAsia="en-US"/>
              </w:rPr>
            </w:pPr>
            <w:r w:rsidRPr="00CB1CE9">
              <w:rPr>
                <w:lang w:val="ru-RU" w:eastAsia="en-US"/>
              </w:rPr>
              <w:t>Виды сопротивлений. Основное уравнение равномерного движения.</w:t>
            </w:r>
          </w:p>
          <w:p w:rsidR="00A42001" w:rsidRPr="00CB1CE9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  <w:rPr>
                <w:lang w:val="ru-RU" w:eastAsia="en-US"/>
              </w:rPr>
            </w:pPr>
            <w:r w:rsidRPr="00CB1CE9">
              <w:rPr>
                <w:lang w:val="ru-RU" w:eastAsia="en-US"/>
              </w:rPr>
              <w:t>Классификация потерь напора, равномерное и неравномерное движение.</w:t>
            </w:r>
          </w:p>
          <w:p w:rsidR="00A42001" w:rsidRPr="00CB1CE9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  <w:rPr>
                <w:lang w:val="ru-RU" w:eastAsia="en-US"/>
              </w:rPr>
            </w:pPr>
            <w:r w:rsidRPr="00CB1CE9">
              <w:rPr>
                <w:lang w:val="ru-RU" w:eastAsia="en-US"/>
              </w:rPr>
              <w:t>Потери</w:t>
            </w:r>
            <w:r w:rsidRPr="00CB1CE9">
              <w:rPr>
                <w:lang w:val="ru-RU"/>
              </w:rPr>
              <w:t xml:space="preserve"> </w:t>
            </w:r>
            <w:r w:rsidRPr="00CB1CE9">
              <w:rPr>
                <w:lang w:val="ru-RU" w:eastAsia="en-US"/>
              </w:rPr>
              <w:t>напора</w:t>
            </w:r>
            <w:r w:rsidRPr="00CB1CE9">
              <w:rPr>
                <w:lang w:val="ru-RU"/>
              </w:rPr>
              <w:t xml:space="preserve"> </w:t>
            </w:r>
            <w:r w:rsidRPr="00CB1CE9">
              <w:rPr>
                <w:lang w:val="ru-RU" w:eastAsia="en-US"/>
              </w:rPr>
              <w:t>при</w:t>
            </w:r>
            <w:r w:rsidRPr="00CB1CE9">
              <w:rPr>
                <w:lang w:val="ru-RU"/>
              </w:rPr>
              <w:t xml:space="preserve"> </w:t>
            </w:r>
            <w:r w:rsidRPr="00CB1CE9">
              <w:rPr>
                <w:lang w:val="ru-RU" w:eastAsia="en-US"/>
              </w:rPr>
              <w:t>равномерном</w:t>
            </w:r>
            <w:r w:rsidRPr="00CB1CE9">
              <w:rPr>
                <w:lang w:val="ru-RU"/>
              </w:rPr>
              <w:t xml:space="preserve"> </w:t>
            </w:r>
            <w:r w:rsidRPr="00CB1CE9">
              <w:rPr>
                <w:lang w:val="ru-RU" w:eastAsia="en-US"/>
              </w:rPr>
              <w:t>движении</w:t>
            </w:r>
            <w:r w:rsidRPr="00CB1CE9">
              <w:rPr>
                <w:lang w:val="ru-RU"/>
              </w:rPr>
              <w:t xml:space="preserve"> </w:t>
            </w:r>
            <w:r w:rsidRPr="00CB1CE9">
              <w:rPr>
                <w:lang w:val="ru-RU" w:eastAsia="en-US"/>
              </w:rPr>
              <w:t>жидкости:</w:t>
            </w:r>
            <w:r w:rsidRPr="00CB1CE9">
              <w:rPr>
                <w:lang w:val="ru-RU"/>
              </w:rPr>
              <w:t xml:space="preserve"> </w:t>
            </w:r>
            <w:r w:rsidRPr="00CB1CE9">
              <w:rPr>
                <w:lang w:val="ru-RU" w:eastAsia="en-US"/>
              </w:rPr>
              <w:t>турбулентный р</w:t>
            </w:r>
            <w:r w:rsidRPr="00CB1CE9">
              <w:rPr>
                <w:lang w:val="ru-RU" w:eastAsia="en-US"/>
              </w:rPr>
              <w:t>е</w:t>
            </w:r>
            <w:r w:rsidRPr="00CB1CE9">
              <w:rPr>
                <w:lang w:val="ru-RU" w:eastAsia="en-US"/>
              </w:rPr>
              <w:t>жим движения жидкости.</w:t>
            </w:r>
          </w:p>
          <w:p w:rsidR="00A42001" w:rsidRPr="00CB1CE9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  <w:rPr>
                <w:lang w:val="ru-RU" w:eastAsia="en-US"/>
              </w:rPr>
            </w:pPr>
            <w:r w:rsidRPr="00CB1CE9">
              <w:rPr>
                <w:lang w:val="ru-RU" w:eastAsia="en-US"/>
              </w:rPr>
              <w:t>Потери напора при неравномерном движении жидкости (местные пот</w:t>
            </w:r>
            <w:r w:rsidRPr="00CB1CE9">
              <w:rPr>
                <w:lang w:val="ru-RU" w:eastAsia="en-US"/>
              </w:rPr>
              <w:t>е</w:t>
            </w:r>
            <w:r w:rsidRPr="00CB1CE9">
              <w:rPr>
                <w:lang w:val="ru-RU" w:eastAsia="en-US"/>
              </w:rPr>
              <w:t>ри).</w:t>
            </w:r>
          </w:p>
          <w:p w:rsidR="00A42001" w:rsidRPr="00CB1CE9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  <w:rPr>
                <w:lang w:val="ru-RU" w:eastAsia="en-US"/>
              </w:rPr>
            </w:pPr>
            <w:r w:rsidRPr="00CB1CE9">
              <w:rPr>
                <w:lang w:val="ru-RU" w:eastAsia="en-US"/>
              </w:rPr>
              <w:t>Классификация гидравлических систем по сопротивлениям.</w:t>
            </w:r>
          </w:p>
          <w:p w:rsidR="00A42001" w:rsidRPr="00CB1CE9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  <w:rPr>
                <w:lang w:val="ru-RU" w:eastAsia="en-US"/>
              </w:rPr>
            </w:pPr>
            <w:r w:rsidRPr="00CB1CE9">
              <w:rPr>
                <w:lang w:val="ru-RU" w:eastAsia="en-US"/>
              </w:rPr>
              <w:t>Газодинамика.</w:t>
            </w:r>
            <w:r w:rsidRPr="00CB1CE9">
              <w:rPr>
                <w:lang w:val="ru-RU"/>
              </w:rPr>
              <w:t xml:space="preserve"> </w:t>
            </w:r>
            <w:r w:rsidRPr="00CB1CE9">
              <w:rPr>
                <w:lang w:val="ru-RU" w:eastAsia="en-US"/>
              </w:rPr>
              <w:t>Исходные</w:t>
            </w:r>
            <w:r w:rsidRPr="00CB1CE9">
              <w:rPr>
                <w:lang w:val="ru-RU"/>
              </w:rPr>
              <w:t xml:space="preserve"> </w:t>
            </w:r>
            <w:r w:rsidRPr="00CB1CE9">
              <w:rPr>
                <w:lang w:val="ru-RU" w:eastAsia="en-US"/>
              </w:rPr>
              <w:t>соотношения.</w:t>
            </w:r>
            <w:r>
              <w:rPr>
                <w:lang w:val="ru-RU"/>
              </w:rPr>
              <w:t xml:space="preserve"> </w:t>
            </w:r>
            <w:r w:rsidRPr="00CB1CE9">
              <w:rPr>
                <w:lang w:val="ru-RU" w:eastAsia="en-US"/>
              </w:rPr>
              <w:t>Уравнение</w:t>
            </w:r>
            <w:r w:rsidRPr="00CB1CE9">
              <w:rPr>
                <w:lang w:val="ru-RU"/>
              </w:rPr>
              <w:t xml:space="preserve"> </w:t>
            </w:r>
            <w:r w:rsidRPr="00CB1CE9">
              <w:rPr>
                <w:lang w:val="ru-RU" w:eastAsia="en-US"/>
              </w:rPr>
              <w:t>энергии.</w:t>
            </w:r>
          </w:p>
          <w:p w:rsidR="00A42001" w:rsidRPr="00CB1CE9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  <w:rPr>
                <w:lang w:val="ru-RU" w:eastAsia="en-US"/>
              </w:rPr>
            </w:pPr>
            <w:r w:rsidRPr="00CB1CE9">
              <w:rPr>
                <w:lang w:val="ru-RU" w:eastAsia="en-US"/>
              </w:rPr>
              <w:lastRenderedPageBreak/>
              <w:t>Газодинамические функции</w:t>
            </w:r>
            <w:proofErr w:type="gramStart"/>
            <w:r w:rsidRPr="00CB1CE9">
              <w:rPr>
                <w:lang w:val="ru-RU" w:eastAsia="en-US"/>
              </w:rPr>
              <w:t xml:space="preserve"> π(λ), τ(λ), ε(λ).</w:t>
            </w:r>
            <w:proofErr w:type="gramEnd"/>
          </w:p>
          <w:p w:rsidR="00A42001" w:rsidRPr="00CB1CE9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  <w:rPr>
                <w:lang w:val="ru-RU" w:eastAsia="en-US"/>
              </w:rPr>
            </w:pPr>
            <w:r w:rsidRPr="00CB1CE9">
              <w:rPr>
                <w:lang w:val="ru-RU" w:eastAsia="en-US"/>
              </w:rPr>
              <w:t>Связь скорости газа с сечением потока. Закон обращения воздействия. Истечение газа.</w:t>
            </w:r>
          </w:p>
          <w:p w:rsidR="00A42001" w:rsidRPr="00CB1CE9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  <w:rPr>
                <w:lang w:val="ru-RU" w:eastAsia="en-US"/>
              </w:rPr>
            </w:pPr>
            <w:r w:rsidRPr="00CB1CE9">
              <w:rPr>
                <w:lang w:val="ru-RU" w:eastAsia="en-US"/>
              </w:rPr>
              <w:t>Геометрическое</w:t>
            </w:r>
            <w:r w:rsidRPr="00CB1CE9">
              <w:rPr>
                <w:lang w:val="ru-RU"/>
              </w:rPr>
              <w:t xml:space="preserve"> </w:t>
            </w:r>
            <w:r w:rsidRPr="00CB1CE9">
              <w:rPr>
                <w:lang w:val="ru-RU" w:eastAsia="en-US"/>
              </w:rPr>
              <w:t>воздействие</w:t>
            </w:r>
            <w:r w:rsidRPr="00CB1CE9">
              <w:rPr>
                <w:lang w:val="ru-RU"/>
              </w:rPr>
              <w:t xml:space="preserve"> </w:t>
            </w:r>
            <w:r w:rsidRPr="00CB1CE9">
              <w:rPr>
                <w:lang w:val="ru-RU" w:eastAsia="en-US"/>
              </w:rPr>
              <w:t>на</w:t>
            </w:r>
            <w:r w:rsidRPr="00CB1CE9">
              <w:rPr>
                <w:lang w:val="ru-RU"/>
              </w:rPr>
              <w:t xml:space="preserve"> </w:t>
            </w:r>
            <w:r w:rsidRPr="00CB1CE9">
              <w:rPr>
                <w:lang w:val="ru-RU" w:eastAsia="en-US"/>
              </w:rPr>
              <w:t>газовый</w:t>
            </w:r>
            <w:r w:rsidRPr="00CB1CE9">
              <w:rPr>
                <w:lang w:val="ru-RU"/>
              </w:rPr>
              <w:t xml:space="preserve"> </w:t>
            </w:r>
            <w:r w:rsidRPr="00CB1CE9">
              <w:rPr>
                <w:lang w:val="ru-RU" w:eastAsia="en-US"/>
              </w:rPr>
              <w:t>поток.</w:t>
            </w:r>
          </w:p>
          <w:p w:rsidR="00A42001" w:rsidRPr="00CB1CE9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  <w:rPr>
                <w:lang w:val="ru-RU" w:eastAsia="en-US"/>
              </w:rPr>
            </w:pPr>
            <w:r w:rsidRPr="00CB1CE9">
              <w:rPr>
                <w:lang w:val="ru-RU" w:eastAsia="en-US"/>
              </w:rPr>
              <w:t>Виды</w:t>
            </w:r>
            <w:r w:rsidRPr="00CB1CE9">
              <w:rPr>
                <w:lang w:val="ru-RU"/>
              </w:rPr>
              <w:t xml:space="preserve"> </w:t>
            </w:r>
            <w:r w:rsidRPr="00CB1CE9">
              <w:rPr>
                <w:lang w:val="ru-RU" w:eastAsia="en-US"/>
              </w:rPr>
              <w:t>сопел</w:t>
            </w:r>
            <w:r w:rsidRPr="00CB1CE9">
              <w:rPr>
                <w:lang w:val="ru-RU"/>
              </w:rPr>
              <w:t xml:space="preserve">, </w:t>
            </w:r>
            <w:r w:rsidRPr="00CB1CE9">
              <w:rPr>
                <w:lang w:val="ru-RU" w:eastAsia="en-US"/>
              </w:rPr>
              <w:t>реализующих</w:t>
            </w:r>
            <w:r w:rsidRPr="00CB1CE9">
              <w:rPr>
                <w:lang w:val="ru-RU"/>
              </w:rPr>
              <w:t xml:space="preserve"> </w:t>
            </w:r>
            <w:r w:rsidRPr="00CB1CE9">
              <w:rPr>
                <w:lang w:val="ru-RU" w:eastAsia="en-US"/>
              </w:rPr>
              <w:t>сверхзвуковое течение газа.</w:t>
            </w:r>
          </w:p>
          <w:p w:rsidR="00A42001" w:rsidRPr="00CB1CE9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  <w:rPr>
                <w:lang w:val="ru-RU" w:eastAsia="en-US"/>
              </w:rPr>
            </w:pPr>
            <w:r w:rsidRPr="00CB1CE9">
              <w:rPr>
                <w:lang w:val="ru-RU" w:eastAsia="en-US"/>
              </w:rPr>
              <w:t xml:space="preserve">Одномерное течение газа с трением и </w:t>
            </w:r>
            <w:proofErr w:type="spellStart"/>
            <w:r w:rsidRPr="00CB1CE9">
              <w:rPr>
                <w:lang w:val="ru-RU" w:eastAsia="en-US"/>
              </w:rPr>
              <w:t>энергообменом</w:t>
            </w:r>
            <w:proofErr w:type="spellEnd"/>
            <w:r w:rsidRPr="00CB1CE9">
              <w:rPr>
                <w:lang w:val="ru-RU" w:eastAsia="en-US"/>
              </w:rPr>
              <w:t>. Диффузоры. Эже</w:t>
            </w:r>
            <w:r w:rsidRPr="00CB1CE9">
              <w:rPr>
                <w:lang w:val="ru-RU" w:eastAsia="en-US"/>
              </w:rPr>
              <w:t>к</w:t>
            </w:r>
            <w:r w:rsidRPr="00CB1CE9">
              <w:rPr>
                <w:lang w:val="ru-RU" w:eastAsia="en-US"/>
              </w:rPr>
              <w:t>торы</w:t>
            </w:r>
          </w:p>
          <w:p w:rsidR="00A42001" w:rsidRPr="00CB1CE9" w:rsidRDefault="00A42001" w:rsidP="00A42001">
            <w:pPr>
              <w:pStyle w:val="22"/>
              <w:numPr>
                <w:ilvl w:val="0"/>
                <w:numId w:val="40"/>
              </w:numPr>
              <w:spacing w:line="120" w:lineRule="atLeast"/>
              <w:contextualSpacing/>
              <w:rPr>
                <w:lang w:val="ru-RU" w:eastAsia="en-US"/>
              </w:rPr>
            </w:pPr>
            <w:r w:rsidRPr="00CB1CE9">
              <w:rPr>
                <w:lang w:val="ru-RU" w:eastAsia="en-US"/>
              </w:rPr>
              <w:t>Понятие пограничного слоя. Отрыв пограничного слоя и сопротивление при отрывном</w:t>
            </w:r>
            <w:r w:rsidRPr="00CB1CE9">
              <w:rPr>
                <w:lang w:val="ru-RU"/>
              </w:rPr>
              <w:t xml:space="preserve"> </w:t>
            </w:r>
            <w:r w:rsidRPr="00CB1CE9">
              <w:rPr>
                <w:lang w:val="ru-RU" w:eastAsia="en-US"/>
              </w:rPr>
              <w:t>обтекании. Влияние различных факторов на явление отр</w:t>
            </w:r>
            <w:r w:rsidRPr="00CB1CE9">
              <w:rPr>
                <w:lang w:val="ru-RU" w:eastAsia="en-US"/>
              </w:rPr>
              <w:t>ы</w:t>
            </w:r>
            <w:r w:rsidRPr="00CB1CE9">
              <w:rPr>
                <w:lang w:val="ru-RU" w:eastAsia="en-US"/>
              </w:rPr>
              <w:t>ва.</w:t>
            </w:r>
          </w:p>
          <w:p w:rsidR="00A42001" w:rsidRPr="00A42001" w:rsidRDefault="00A42001" w:rsidP="00A42001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  <w:lang w:val="ru-RU"/>
              </w:rPr>
            </w:pPr>
          </w:p>
        </w:tc>
      </w:tr>
      <w:tr w:rsidR="00A42001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001" w:rsidRPr="0086405A" w:rsidRDefault="00A42001" w:rsidP="009B0FB4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001" w:rsidRPr="00E7078C" w:rsidRDefault="00A42001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применять навыки  проектирования систем водоснабжения, отопления, вентиляции зданий;</w:t>
            </w:r>
          </w:p>
          <w:p w:rsidR="00A42001" w:rsidRPr="00E7078C" w:rsidRDefault="00A42001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применять научно-техническую и</w:t>
            </w:r>
            <w:r w:rsidRPr="00E7078C">
              <w:rPr>
                <w:color w:val="000000"/>
              </w:rPr>
              <w:t>н</w:t>
            </w:r>
            <w:r w:rsidRPr="00E7078C">
              <w:rPr>
                <w:color w:val="000000"/>
              </w:rPr>
              <w:t xml:space="preserve">формацию, отечественный и </w:t>
            </w:r>
            <w:proofErr w:type="spellStart"/>
            <w:proofErr w:type="gramStart"/>
            <w:r w:rsidRPr="00E7078C">
              <w:rPr>
                <w:color w:val="000000"/>
              </w:rPr>
              <w:t>зарубеж-ный</w:t>
            </w:r>
            <w:proofErr w:type="spellEnd"/>
            <w:proofErr w:type="gramEnd"/>
            <w:r w:rsidRPr="00E7078C">
              <w:rPr>
                <w:color w:val="000000"/>
              </w:rPr>
              <w:t xml:space="preserve"> опыт в области проектирования современных систем водоснабжения, отопления, вентиляции зданий;</w:t>
            </w:r>
          </w:p>
          <w:p w:rsidR="00A42001" w:rsidRPr="00E7078C" w:rsidRDefault="00A42001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определять  нагрузки систем вод</w:t>
            </w:r>
            <w:r w:rsidRPr="00E7078C">
              <w:rPr>
                <w:color w:val="000000"/>
              </w:rPr>
              <w:t>о</w:t>
            </w:r>
            <w:r w:rsidRPr="00E7078C">
              <w:rPr>
                <w:color w:val="000000"/>
              </w:rPr>
              <w:t>снабжения, отопления, вентиляции;</w:t>
            </w:r>
          </w:p>
          <w:p w:rsidR="00A42001" w:rsidRDefault="00A42001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пользоваться методами решения инженерных задач по расчету систем водоснабжения, отопления, вентил</w:t>
            </w:r>
            <w:r w:rsidRPr="00E7078C">
              <w:rPr>
                <w:color w:val="000000"/>
              </w:rPr>
              <w:t>я</w:t>
            </w:r>
            <w:r w:rsidRPr="00E7078C">
              <w:rPr>
                <w:color w:val="000000"/>
              </w:rPr>
              <w:t>ции зданий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001" w:rsidRDefault="00A42001" w:rsidP="00D2750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t>Примерные  задания к экзамену</w:t>
            </w:r>
            <w:r w:rsidRPr="00351980">
              <w:rPr>
                <w:i w:val="0"/>
              </w:rPr>
              <w:t>:</w:t>
            </w:r>
          </w:p>
          <w:p w:rsidR="00A42001" w:rsidRPr="00F06E1C" w:rsidRDefault="00A42001" w:rsidP="00D27500"/>
          <w:p w:rsidR="00A42001" w:rsidRPr="00AE2834" w:rsidRDefault="00A42001" w:rsidP="00A42001">
            <w:pPr>
              <w:pStyle w:val="2"/>
              <w:keepLines/>
              <w:tabs>
                <w:tab w:val="left" w:pos="331"/>
              </w:tabs>
              <w:ind w:firstLine="410"/>
              <w:jc w:val="left"/>
              <w:rPr>
                <w:rFonts w:ascii="yandex-sans" w:hAnsi="yandex-sans"/>
                <w:color w:val="000000"/>
                <w:sz w:val="23"/>
                <w:szCs w:val="23"/>
                <w:lang w:val="ru-RU" w:eastAsia="ru-RU"/>
              </w:rPr>
            </w:pPr>
            <w:r w:rsidRPr="00AE2834">
              <w:rPr>
                <w:b w:val="0"/>
                <w:i w:val="0"/>
                <w:lang w:val="ru-RU"/>
              </w:rPr>
              <w:t xml:space="preserve">1. </w:t>
            </w:r>
            <w:r w:rsidRPr="00AE2834">
              <w:rPr>
                <w:b w:val="0"/>
                <w:i w:val="0"/>
                <w:lang w:val="ru-RU" w:eastAsia="ru-RU"/>
              </w:rPr>
              <w:t>Пространство</w:t>
            </w:r>
            <w:r>
              <w:rPr>
                <w:b w:val="0"/>
                <w:i w:val="0"/>
              </w:rPr>
              <w:t xml:space="preserve"> между поршнями заполнено жидко</w:t>
            </w:r>
            <w:r w:rsidRPr="00AE2834">
              <w:rPr>
                <w:b w:val="0"/>
                <w:i w:val="0"/>
                <w:lang w:val="ru-RU" w:eastAsia="ru-RU"/>
              </w:rPr>
              <w:t>стью. Поршни имеют диаметры d1=6 см, d2=4 см.</w:t>
            </w:r>
            <w:r>
              <w:rPr>
                <w:b w:val="0"/>
                <w:i w:val="0"/>
              </w:rPr>
              <w:t xml:space="preserve"> </w:t>
            </w:r>
            <w:r w:rsidRPr="00AE2834">
              <w:rPr>
                <w:b w:val="0"/>
                <w:i w:val="0"/>
                <w:lang w:val="ru-RU" w:eastAsia="ru-RU"/>
              </w:rPr>
              <w:t>Левый поршень движется со скоростью V1=44 см/с.</w:t>
            </w:r>
            <w:r>
              <w:rPr>
                <w:b w:val="0"/>
                <w:i w:val="0"/>
              </w:rPr>
              <w:t xml:space="preserve"> </w:t>
            </w:r>
            <w:r w:rsidRPr="00AE2834">
              <w:rPr>
                <w:b w:val="0"/>
                <w:i w:val="0"/>
                <w:lang w:val="ru-RU" w:eastAsia="ru-RU"/>
              </w:rPr>
              <w:t>Определить скорость V2 движения правого поршня.</w:t>
            </w:r>
          </w:p>
          <w:p w:rsidR="00A42001" w:rsidRPr="00AE2834" w:rsidRDefault="00A42001" w:rsidP="00A42001">
            <w:pPr>
              <w:shd w:val="clear" w:color="auto" w:fill="FFFFFF"/>
              <w:spacing w:line="276" w:lineRule="auto"/>
              <w:ind w:firstLine="410"/>
              <w:rPr>
                <w:bCs/>
                <w:szCs w:val="20"/>
              </w:rPr>
            </w:pPr>
            <w:r w:rsidRPr="00AE2834">
              <w:rPr>
                <w:bCs/>
                <w:szCs w:val="20"/>
              </w:rPr>
              <w:t>2. Определить коэффициент местного сопротивления</w:t>
            </w:r>
            <w:r>
              <w:rPr>
                <w:bCs/>
                <w:szCs w:val="20"/>
              </w:rPr>
              <w:t xml:space="preserve"> </w:t>
            </w:r>
            <w:r w:rsidRPr="00AE2834">
              <w:rPr>
                <w:bCs/>
                <w:szCs w:val="20"/>
              </w:rPr>
              <w:t>задвижки, установле</w:t>
            </w:r>
            <w:r w:rsidRPr="00AE2834">
              <w:rPr>
                <w:bCs/>
                <w:szCs w:val="20"/>
              </w:rPr>
              <w:t>н</w:t>
            </w:r>
            <w:r w:rsidRPr="00AE2834">
              <w:rPr>
                <w:bCs/>
                <w:szCs w:val="20"/>
              </w:rPr>
              <w:t>ной на трубе диаметром d=100</w:t>
            </w:r>
            <w:r>
              <w:rPr>
                <w:bCs/>
                <w:szCs w:val="20"/>
              </w:rPr>
              <w:t xml:space="preserve"> </w:t>
            </w:r>
            <w:r w:rsidRPr="00AE2834">
              <w:rPr>
                <w:bCs/>
                <w:szCs w:val="20"/>
              </w:rPr>
              <w:t>мм, если при расходе воды 3 кг/с (плотностью 950</w:t>
            </w:r>
            <w:r>
              <w:rPr>
                <w:bCs/>
                <w:szCs w:val="20"/>
              </w:rPr>
              <w:t xml:space="preserve"> </w:t>
            </w:r>
            <w:r w:rsidRPr="00AE2834">
              <w:rPr>
                <w:bCs/>
                <w:szCs w:val="20"/>
              </w:rPr>
              <w:t>кг/м3) показания ман</w:t>
            </w:r>
            <w:r w:rsidRPr="00AE2834">
              <w:rPr>
                <w:bCs/>
                <w:szCs w:val="20"/>
              </w:rPr>
              <w:t>о</w:t>
            </w:r>
            <w:r w:rsidRPr="00AE2834">
              <w:rPr>
                <w:bCs/>
                <w:szCs w:val="20"/>
              </w:rPr>
              <w:t>метров соответственно P1=0,33</w:t>
            </w:r>
            <w:r>
              <w:rPr>
                <w:bCs/>
                <w:szCs w:val="20"/>
              </w:rPr>
              <w:t xml:space="preserve"> </w:t>
            </w:r>
            <w:proofErr w:type="spellStart"/>
            <w:proofErr w:type="gramStart"/>
            <w:r w:rsidRPr="00AE2834">
              <w:rPr>
                <w:bCs/>
                <w:szCs w:val="20"/>
              </w:rPr>
              <w:t>атм</w:t>
            </w:r>
            <w:proofErr w:type="spellEnd"/>
            <w:proofErr w:type="gramEnd"/>
            <w:r w:rsidRPr="00AE2834">
              <w:rPr>
                <w:bCs/>
                <w:szCs w:val="20"/>
              </w:rPr>
              <w:t xml:space="preserve"> P2=0,28 </w:t>
            </w:r>
            <w:proofErr w:type="spellStart"/>
            <w:r w:rsidRPr="00AE2834">
              <w:rPr>
                <w:bCs/>
                <w:szCs w:val="20"/>
              </w:rPr>
              <w:t>атм</w:t>
            </w:r>
            <w:proofErr w:type="spellEnd"/>
          </w:p>
          <w:p w:rsidR="00A42001" w:rsidRPr="00AE2834" w:rsidRDefault="00A42001" w:rsidP="00A42001">
            <w:pPr>
              <w:pStyle w:val="2"/>
              <w:keepLines/>
              <w:tabs>
                <w:tab w:val="left" w:pos="331"/>
              </w:tabs>
              <w:ind w:firstLine="410"/>
              <w:jc w:val="left"/>
              <w:rPr>
                <w:b w:val="0"/>
                <w:i w:val="0"/>
                <w:lang w:val="ru-RU" w:eastAsia="ru-RU"/>
              </w:rPr>
            </w:pPr>
            <w:r w:rsidRPr="00AE2834">
              <w:rPr>
                <w:b w:val="0"/>
                <w:i w:val="0"/>
                <w:lang w:val="ru-RU"/>
              </w:rPr>
              <w:t xml:space="preserve">3. </w:t>
            </w:r>
            <w:r w:rsidRPr="00AE2834">
              <w:rPr>
                <w:b w:val="0"/>
                <w:i w:val="0"/>
                <w:lang w:val="ru-RU" w:eastAsia="ru-RU"/>
              </w:rPr>
              <w:t>Определить скорость свободного равномерного всплывания сферической капли пар</w:t>
            </w:r>
            <w:r w:rsidRPr="00AE2834">
              <w:rPr>
                <w:b w:val="0"/>
                <w:i w:val="0"/>
                <w:lang w:val="ru-RU" w:eastAsia="ru-RU"/>
              </w:rPr>
              <w:t>а</w:t>
            </w:r>
            <w:r w:rsidRPr="00AE2834">
              <w:rPr>
                <w:b w:val="0"/>
                <w:i w:val="0"/>
                <w:lang w:val="ru-RU" w:eastAsia="ru-RU"/>
              </w:rPr>
              <w:t>фина</w:t>
            </w:r>
            <w:r>
              <w:rPr>
                <w:b w:val="0"/>
                <w:i w:val="0"/>
              </w:rPr>
              <w:t xml:space="preserve"> </w:t>
            </w:r>
            <w:r w:rsidRPr="00AE2834">
              <w:rPr>
                <w:b w:val="0"/>
                <w:i w:val="0"/>
                <w:lang w:val="ru-RU" w:eastAsia="ru-RU"/>
              </w:rPr>
              <w:t xml:space="preserve">диаметром 0,5 см (плотность 780 кг/м³) в воде. Коэффициент сопротивления сферы 0,5. </w:t>
            </w:r>
            <w:r w:rsidRPr="00AE2834">
              <w:rPr>
                <w:b w:val="0"/>
                <w:i w:val="0"/>
                <w:lang w:val="ru-RU"/>
              </w:rPr>
              <w:t>Как изменится скорость всплывания, если диаметр капли увеличить вдвое?</w:t>
            </w:r>
          </w:p>
          <w:p w:rsidR="00A42001" w:rsidRPr="00A42001" w:rsidRDefault="00A42001" w:rsidP="00D0061D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  <w:lang w:val="ru-RU"/>
              </w:rPr>
            </w:pPr>
          </w:p>
        </w:tc>
      </w:tr>
      <w:tr w:rsidR="00A42001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001" w:rsidRPr="0086405A" w:rsidRDefault="00A42001" w:rsidP="009B0FB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001" w:rsidRPr="00E7078C" w:rsidRDefault="00A42001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методиками и практическими нав</w:t>
            </w:r>
            <w:r w:rsidRPr="00E7078C">
              <w:rPr>
                <w:color w:val="000000"/>
              </w:rPr>
              <w:t>ы</w:t>
            </w:r>
            <w:r w:rsidRPr="00E7078C">
              <w:rPr>
                <w:color w:val="000000"/>
              </w:rPr>
              <w:t>ками проектирования и изысканий систем водоснабжения, отопления, вентиляции с самостоятельным в</w:t>
            </w:r>
            <w:r w:rsidRPr="00E7078C">
              <w:rPr>
                <w:color w:val="000000"/>
              </w:rPr>
              <w:t>ы</w:t>
            </w:r>
            <w:r w:rsidRPr="00E7078C">
              <w:rPr>
                <w:color w:val="000000"/>
              </w:rPr>
              <w:t>бором решений;</w:t>
            </w:r>
          </w:p>
          <w:p w:rsidR="00A42001" w:rsidRPr="00E7078C" w:rsidRDefault="00A42001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lastRenderedPageBreak/>
              <w:t>- навыками решения инженерных з</w:t>
            </w:r>
            <w:r w:rsidRPr="00E7078C">
              <w:rPr>
                <w:color w:val="000000"/>
              </w:rPr>
              <w:t>а</w:t>
            </w:r>
            <w:r w:rsidRPr="00E7078C">
              <w:rPr>
                <w:color w:val="000000"/>
              </w:rPr>
              <w:t xml:space="preserve">дач, связанных с расчетами </w:t>
            </w:r>
            <w:proofErr w:type="spellStart"/>
            <w:proofErr w:type="gramStart"/>
            <w:r w:rsidRPr="00E7078C">
              <w:rPr>
                <w:color w:val="000000"/>
              </w:rPr>
              <w:t>водоснаб-жения</w:t>
            </w:r>
            <w:proofErr w:type="spellEnd"/>
            <w:proofErr w:type="gramEnd"/>
            <w:r w:rsidRPr="00E7078C">
              <w:rPr>
                <w:color w:val="000000"/>
              </w:rPr>
              <w:t>, отопления, вентиляции зд</w:t>
            </w:r>
            <w:r w:rsidRPr="00E7078C">
              <w:rPr>
                <w:color w:val="000000"/>
              </w:rPr>
              <w:t>а</w:t>
            </w:r>
            <w:r w:rsidRPr="00E7078C">
              <w:rPr>
                <w:color w:val="000000"/>
              </w:rPr>
              <w:t>ний;</w:t>
            </w:r>
          </w:p>
          <w:p w:rsidR="00A42001" w:rsidRDefault="00A42001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основами современных методов расчета систем водоснабжения, </w:t>
            </w:r>
            <w:proofErr w:type="spellStart"/>
            <w:proofErr w:type="gramStart"/>
            <w:r w:rsidRPr="00E7078C">
              <w:rPr>
                <w:color w:val="000000"/>
              </w:rPr>
              <w:t>отопле-ния</w:t>
            </w:r>
            <w:proofErr w:type="spellEnd"/>
            <w:proofErr w:type="gramEnd"/>
            <w:r w:rsidRPr="00E7078C">
              <w:rPr>
                <w:color w:val="000000"/>
              </w:rPr>
              <w:t>, вентиляции зданий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001" w:rsidRDefault="00A42001" w:rsidP="00D2750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lastRenderedPageBreak/>
              <w:t>Примерные  задачи к экзамену</w:t>
            </w:r>
            <w:r w:rsidRPr="00351980">
              <w:rPr>
                <w:i w:val="0"/>
              </w:rPr>
              <w:t>:</w:t>
            </w:r>
          </w:p>
          <w:p w:rsidR="00A42001" w:rsidRPr="00F06E1C" w:rsidRDefault="00A42001" w:rsidP="00D27500"/>
          <w:p w:rsidR="00A42001" w:rsidRPr="00466681" w:rsidRDefault="00A42001" w:rsidP="0046668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466681">
              <w:rPr>
                <w:i w:val="0"/>
              </w:rPr>
              <w:t>1</w:t>
            </w:r>
            <w:r w:rsidRPr="00466681">
              <w:rPr>
                <w:b w:val="0"/>
                <w:i w:val="0"/>
              </w:rPr>
              <w:t>.</w:t>
            </w:r>
            <w:r w:rsidRPr="00466681">
              <w:rPr>
                <w:b w:val="0"/>
                <w:i w:val="0"/>
              </w:rPr>
              <w:tab/>
              <w:t>В бетонном резервуаре глубина воды составляет h=2 м. Площадь днища 100 м2, толщина 0,2 м, коэффициент фильтрации бетона 0,001 м/</w:t>
            </w:r>
            <w:proofErr w:type="spellStart"/>
            <w:r w:rsidRPr="00466681">
              <w:rPr>
                <w:b w:val="0"/>
                <w:i w:val="0"/>
              </w:rPr>
              <w:t>сут</w:t>
            </w:r>
            <w:proofErr w:type="spellEnd"/>
            <w:r w:rsidRPr="00466681">
              <w:rPr>
                <w:b w:val="0"/>
                <w:i w:val="0"/>
              </w:rPr>
              <w:t xml:space="preserve">. Под резервуаром имеется доступ воздуха. Определить, насколько понизится уровень </w:t>
            </w:r>
            <w:r w:rsidRPr="00466681">
              <w:rPr>
                <w:b w:val="0"/>
                <w:i w:val="0"/>
              </w:rPr>
              <w:lastRenderedPageBreak/>
              <w:t>воды в резервуаре за сутки при фильтрации воды в днище.</w:t>
            </w:r>
          </w:p>
          <w:p w:rsidR="00A42001" w:rsidRDefault="00A42001" w:rsidP="00466681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b w:val="0"/>
                <w:i w:val="0"/>
                <w:lang w:val="ru-RU"/>
              </w:rPr>
              <w:t xml:space="preserve">2. </w:t>
            </w:r>
            <w:bookmarkStart w:id="0" w:name="_GoBack"/>
            <w:bookmarkEnd w:id="0"/>
            <w:r w:rsidRPr="00466681">
              <w:rPr>
                <w:b w:val="0"/>
                <w:i w:val="0"/>
              </w:rPr>
              <w:t xml:space="preserve">Какой режим движения воды будет наблюдаться при температуре 15 °С в круглой напорной трубе диаметром d=32 мм, если расход равен q=0.2 л /с ?  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C51AE" w:rsidRDefault="003C51AE" w:rsidP="0033429F">
      <w:pPr>
        <w:rPr>
          <w:b/>
        </w:rPr>
        <w:sectPr w:rsidR="003C51A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787DAA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</w:t>
      </w:r>
      <w:r w:rsidR="000E3750"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 пункта</w:t>
      </w:r>
      <w:r w:rsidRPr="0086405A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EB1135" w:rsidRDefault="00EB1135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5E70F9" w:rsidRPr="005E70F9" w:rsidRDefault="005E70F9" w:rsidP="005E70F9">
      <w:pPr>
        <w:ind w:firstLine="0"/>
        <w:jc w:val="left"/>
      </w:pPr>
      <w:r>
        <w:t xml:space="preserve">Промежуточная аттестация </w:t>
      </w:r>
      <w:r w:rsidRPr="005E70F9">
        <w:t>включает теоретические вопросы, позволяющие оценить ур</w:t>
      </w:r>
      <w:r w:rsidRPr="005E70F9">
        <w:t>о</w:t>
      </w:r>
      <w:r w:rsidRPr="005E70F9">
        <w:t xml:space="preserve">вень усвоения </w:t>
      </w:r>
      <w:proofErr w:type="gramStart"/>
      <w:r w:rsidRPr="005E70F9">
        <w:t>обучающимися</w:t>
      </w:r>
      <w:proofErr w:type="gramEnd"/>
      <w:r w:rsidRPr="005E70F9">
        <w:t xml:space="preserve"> знаний, и практические задания, выявляющие степень </w:t>
      </w:r>
      <w:proofErr w:type="spellStart"/>
      <w:r w:rsidRPr="005E70F9">
        <w:t>сформированности</w:t>
      </w:r>
      <w:proofErr w:type="spellEnd"/>
      <w:r w:rsidRPr="005E70F9">
        <w:t xml:space="preserve"> умений и владений, проводится в форме экзамена.</w:t>
      </w:r>
    </w:p>
    <w:p w:rsidR="005E70F9" w:rsidRDefault="005E70F9" w:rsidP="005E70F9">
      <w:pPr>
        <w:ind w:firstLine="0"/>
        <w:jc w:val="left"/>
      </w:pPr>
      <w:r w:rsidRPr="005E70F9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06724" w:rsidRPr="005E70F9" w:rsidRDefault="00B06724" w:rsidP="005E70F9">
      <w:pPr>
        <w:ind w:firstLine="0"/>
        <w:jc w:val="left"/>
      </w:pPr>
    </w:p>
    <w:p w:rsidR="005E70F9" w:rsidRPr="005E70F9" w:rsidRDefault="005E70F9" w:rsidP="005E70F9">
      <w:pPr>
        <w:ind w:firstLine="0"/>
        <w:jc w:val="left"/>
        <w:rPr>
          <w:b/>
        </w:rPr>
      </w:pPr>
      <w:r w:rsidRPr="005E70F9">
        <w:rPr>
          <w:b/>
        </w:rPr>
        <w:t>Показатели и критерии оценивания экзамена:</w:t>
      </w:r>
    </w:p>
    <w:p w:rsidR="00365C53" w:rsidRPr="00F12460" w:rsidRDefault="00365C53" w:rsidP="00365C53">
      <w:pPr>
        <w:ind w:firstLine="0"/>
        <w:jc w:val="left"/>
        <w:rPr>
          <w:b/>
        </w:rPr>
      </w:pPr>
    </w:p>
    <w:p w:rsidR="00365C53" w:rsidRPr="00F12460" w:rsidRDefault="00365C53" w:rsidP="00365C53">
      <w:pPr>
        <w:ind w:firstLine="0"/>
        <w:jc w:val="left"/>
      </w:pPr>
      <w:r w:rsidRPr="00F12460">
        <w:t xml:space="preserve">– на оценку </w:t>
      </w:r>
      <w:r w:rsidRPr="00F12460">
        <w:rPr>
          <w:b/>
        </w:rPr>
        <w:t>«отлично»</w:t>
      </w:r>
      <w:r w:rsidRPr="00F12460">
        <w:t xml:space="preserve"> (5 баллов) – обучающийся демонстрирует высокий уровень </w:t>
      </w:r>
      <w:proofErr w:type="spellStart"/>
      <w:r w:rsidRPr="00F12460">
        <w:t>сфо</w:t>
      </w:r>
      <w:r w:rsidRPr="00F12460">
        <w:t>р</w:t>
      </w:r>
      <w:r w:rsidRPr="00F12460">
        <w:t>мированности</w:t>
      </w:r>
      <w:proofErr w:type="spellEnd"/>
      <w:r w:rsidRPr="00F12460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65C53" w:rsidRPr="00F12460" w:rsidRDefault="00365C53" w:rsidP="00365C53">
      <w:pPr>
        <w:ind w:firstLine="0"/>
        <w:jc w:val="left"/>
      </w:pPr>
      <w:r w:rsidRPr="00F12460">
        <w:t xml:space="preserve">– на оценку </w:t>
      </w:r>
      <w:r w:rsidRPr="00F12460">
        <w:rPr>
          <w:b/>
        </w:rPr>
        <w:t>«хорошо»</w:t>
      </w:r>
      <w:r w:rsidRPr="00F12460">
        <w:t xml:space="preserve"> (4 балла) – обучающийся демонстрирует средний уровень </w:t>
      </w:r>
      <w:proofErr w:type="spellStart"/>
      <w:r w:rsidRPr="00F12460">
        <w:t>сформ</w:t>
      </w:r>
      <w:r w:rsidRPr="00F12460">
        <w:t>и</w:t>
      </w:r>
      <w:r w:rsidRPr="00F12460">
        <w:t>рованности</w:t>
      </w:r>
      <w:proofErr w:type="spellEnd"/>
      <w:r w:rsidRPr="00F12460">
        <w:t xml:space="preserve"> компетенций: основные знания, умения освоены, но допускаются незнач</w:t>
      </w:r>
      <w:r w:rsidRPr="00F12460">
        <w:t>и</w:t>
      </w:r>
      <w:r w:rsidRPr="00F12460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65C53" w:rsidRPr="00F12460" w:rsidRDefault="00365C53" w:rsidP="00365C53">
      <w:pPr>
        <w:ind w:firstLine="0"/>
        <w:jc w:val="left"/>
      </w:pPr>
      <w:r w:rsidRPr="00F12460">
        <w:t xml:space="preserve">– на оценку </w:t>
      </w:r>
      <w:r w:rsidRPr="00F12460">
        <w:rPr>
          <w:b/>
        </w:rPr>
        <w:t>«удовлетворительно»</w:t>
      </w:r>
      <w:r w:rsidRPr="00F12460">
        <w:t xml:space="preserve"> (3 балла) – обучающийся демонстрирует пороговый уровень </w:t>
      </w:r>
      <w:proofErr w:type="spellStart"/>
      <w:r w:rsidRPr="00F12460">
        <w:t>сформированности</w:t>
      </w:r>
      <w:proofErr w:type="spellEnd"/>
      <w:r w:rsidRPr="00F12460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F12460">
        <w:t>с</w:t>
      </w:r>
      <w:r w:rsidRPr="00F12460">
        <w:t>пытывает значительные затруднения при оперировании знаниями и умениями при их п</w:t>
      </w:r>
      <w:r w:rsidRPr="00F12460">
        <w:t>е</w:t>
      </w:r>
      <w:r w:rsidRPr="00F12460">
        <w:t>реносе на новые ситуации.</w:t>
      </w:r>
    </w:p>
    <w:p w:rsidR="00365C53" w:rsidRPr="00F12460" w:rsidRDefault="00365C53" w:rsidP="00365C53">
      <w:pPr>
        <w:ind w:firstLine="0"/>
        <w:jc w:val="left"/>
      </w:pPr>
      <w:r w:rsidRPr="00F12460">
        <w:t xml:space="preserve">– на оценку </w:t>
      </w:r>
      <w:r w:rsidRPr="00F12460">
        <w:rPr>
          <w:b/>
        </w:rPr>
        <w:t>«неудовлетворительно»</w:t>
      </w:r>
      <w:r w:rsidRPr="00F12460">
        <w:t xml:space="preserve"> (2 балла) – </w:t>
      </w:r>
      <w:proofErr w:type="gramStart"/>
      <w:r w:rsidRPr="00F12460">
        <w:t>обучающийся</w:t>
      </w:r>
      <w:proofErr w:type="gramEnd"/>
      <w:r w:rsidRPr="00F12460">
        <w:t xml:space="preserve"> демонстрирует знания не более 20% теоретического материала, допускает существенные ошибки, не может пок</w:t>
      </w:r>
      <w:r w:rsidRPr="00F12460">
        <w:t>а</w:t>
      </w:r>
      <w:r w:rsidRPr="00F12460">
        <w:t>зать интеллектуальные навыки решения простых задач.</w:t>
      </w:r>
    </w:p>
    <w:p w:rsidR="00365C53" w:rsidRPr="00F12460" w:rsidRDefault="00365C53" w:rsidP="00365C53">
      <w:pPr>
        <w:ind w:firstLine="0"/>
        <w:jc w:val="left"/>
      </w:pPr>
      <w:r w:rsidRPr="00F12460">
        <w:t xml:space="preserve">– на оценку </w:t>
      </w:r>
      <w:r w:rsidRPr="00F12460">
        <w:rPr>
          <w:b/>
        </w:rPr>
        <w:t>«неудовлетворительно»</w:t>
      </w:r>
      <w:r w:rsidRPr="00F12460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F12460">
        <w:t>ь</w:t>
      </w:r>
      <w:r w:rsidRPr="00F12460">
        <w:t>ные навыки решения простых задач.</w:t>
      </w:r>
    </w:p>
    <w:p w:rsidR="00365C53" w:rsidRDefault="00365C53" w:rsidP="00365C53"/>
    <w:p w:rsidR="00365C53" w:rsidRPr="00365C53" w:rsidRDefault="00365C53" w:rsidP="00365C53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365C53">
        <w:rPr>
          <w:b/>
          <w:spacing w:val="-4"/>
        </w:rPr>
        <w:t xml:space="preserve">8 </w:t>
      </w:r>
      <w:r w:rsidRPr="00365C53">
        <w:rPr>
          <w:rFonts w:cs="Georgia"/>
          <w:b/>
          <w:iCs/>
          <w:spacing w:val="-4"/>
        </w:rPr>
        <w:t xml:space="preserve">Учебно-методическое и информационное обеспечение дисциплины </w:t>
      </w:r>
    </w:p>
    <w:p w:rsidR="00365C53" w:rsidRPr="00365C53" w:rsidRDefault="00365C53" w:rsidP="00365C53"/>
    <w:p w:rsidR="00365C53" w:rsidRPr="00365C53" w:rsidRDefault="00365C53" w:rsidP="00365C53">
      <w:pPr>
        <w:ind w:left="720"/>
        <w:jc w:val="center"/>
        <w:rPr>
          <w:b/>
        </w:rPr>
      </w:pPr>
      <w:r w:rsidRPr="00365C53">
        <w:rPr>
          <w:b/>
        </w:rPr>
        <w:t>8.1. Перечень рекомендуемой литературы</w:t>
      </w:r>
    </w:p>
    <w:p w:rsidR="00365C53" w:rsidRPr="00365C53" w:rsidRDefault="00365C53" w:rsidP="00365C53">
      <w:pPr>
        <w:ind w:left="720"/>
        <w:rPr>
          <w:b/>
        </w:rPr>
      </w:pPr>
    </w:p>
    <w:p w:rsidR="00365C53" w:rsidRPr="00365C53" w:rsidRDefault="00365C53" w:rsidP="00365C53">
      <w:pPr>
        <w:ind w:left="360"/>
        <w:jc w:val="center"/>
        <w:rPr>
          <w:b/>
        </w:rPr>
      </w:pPr>
      <w:r w:rsidRPr="00365C53">
        <w:rPr>
          <w:b/>
        </w:rPr>
        <w:t>а) Основная литература</w:t>
      </w:r>
    </w:p>
    <w:p w:rsidR="00365C53" w:rsidRPr="00365C53" w:rsidRDefault="00365C53" w:rsidP="00365C53">
      <w:pPr>
        <w:ind w:left="360"/>
        <w:jc w:val="center"/>
        <w:rPr>
          <w:b/>
        </w:rPr>
      </w:pPr>
    </w:p>
    <w:p w:rsidR="00365C53" w:rsidRPr="00365C53" w:rsidRDefault="00365C53" w:rsidP="00365C53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365C53">
        <w:rPr>
          <w:color w:val="000000"/>
          <w:lang w:eastAsia="en-US"/>
        </w:rPr>
        <w:t>1.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365C53">
        <w:rPr>
          <w:color w:val="000000"/>
          <w:lang w:eastAsia="en-US"/>
        </w:rPr>
        <w:t>Агапитов</w:t>
      </w:r>
      <w:proofErr w:type="spellEnd"/>
      <w:r w:rsidRPr="00365C53">
        <w:rPr>
          <w:color w:val="000000"/>
          <w:lang w:eastAsia="en-US"/>
        </w:rPr>
        <w:t>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Е.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Б.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365C53">
        <w:rPr>
          <w:color w:val="000000"/>
          <w:lang w:eastAsia="en-US"/>
        </w:rPr>
        <w:t>Гидрогазодинамика</w:t>
      </w:r>
      <w:proofErr w:type="spellEnd"/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учебное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пособие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[для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вузов]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/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Е.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Б.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365C53">
        <w:rPr>
          <w:color w:val="000000"/>
          <w:lang w:eastAsia="en-US"/>
        </w:rPr>
        <w:t>Агап</w:t>
      </w:r>
      <w:r w:rsidRPr="00365C53">
        <w:rPr>
          <w:color w:val="000000"/>
          <w:lang w:eastAsia="en-US"/>
        </w:rPr>
        <w:t>и</w:t>
      </w:r>
      <w:r w:rsidRPr="00365C53">
        <w:rPr>
          <w:color w:val="000000"/>
          <w:lang w:eastAsia="en-US"/>
        </w:rPr>
        <w:t>тов</w:t>
      </w:r>
      <w:proofErr w:type="spellEnd"/>
      <w:r w:rsidRPr="00365C53">
        <w:rPr>
          <w:color w:val="000000"/>
          <w:lang w:eastAsia="en-US"/>
        </w:rPr>
        <w:t>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М.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Соколова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;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Магнитогорский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гос.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технический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ун-т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им.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Г.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Носова.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Магнит</w:t>
      </w:r>
      <w:r w:rsidRPr="00365C53">
        <w:rPr>
          <w:color w:val="000000"/>
          <w:lang w:eastAsia="en-US"/>
        </w:rPr>
        <w:t>о</w:t>
      </w:r>
      <w:r w:rsidRPr="00365C53">
        <w:rPr>
          <w:color w:val="000000"/>
          <w:lang w:eastAsia="en-US"/>
        </w:rPr>
        <w:t>горск</w:t>
      </w:r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МГТУ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им.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Г.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Носова,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2019.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1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val="en-US" w:eastAsia="en-US"/>
        </w:rPr>
        <w:t>CD</w:t>
      </w:r>
      <w:r w:rsidRPr="00365C53">
        <w:rPr>
          <w:color w:val="000000"/>
          <w:lang w:eastAsia="en-US"/>
        </w:rPr>
        <w:t>-</w:t>
      </w:r>
      <w:r w:rsidRPr="00365C53">
        <w:rPr>
          <w:color w:val="000000"/>
          <w:lang w:val="en-US" w:eastAsia="en-US"/>
        </w:rPr>
        <w:t>ROM</w:t>
      </w:r>
      <w:r w:rsidRPr="00365C53">
        <w:rPr>
          <w:color w:val="000000"/>
          <w:lang w:eastAsia="en-US"/>
        </w:rPr>
        <w:t>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365C53">
        <w:rPr>
          <w:color w:val="000000"/>
          <w:lang w:val="en-US" w:eastAsia="en-US"/>
        </w:rPr>
        <w:t>ISBN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978-5-9967-1510-7.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365C53">
        <w:rPr>
          <w:color w:val="000000"/>
          <w:lang w:eastAsia="en-US"/>
        </w:rPr>
        <w:t>Загл</w:t>
      </w:r>
      <w:proofErr w:type="spellEnd"/>
      <w:r w:rsidRPr="00365C53">
        <w:rPr>
          <w:color w:val="000000"/>
          <w:lang w:eastAsia="en-US"/>
        </w:rPr>
        <w:t>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т</w:t>
      </w:r>
      <w:r w:rsidRPr="00365C53">
        <w:rPr>
          <w:color w:val="000000"/>
          <w:lang w:eastAsia="en-US"/>
        </w:rPr>
        <w:t>и</w:t>
      </w:r>
      <w:r w:rsidRPr="00365C53">
        <w:rPr>
          <w:color w:val="000000"/>
          <w:lang w:eastAsia="en-US"/>
        </w:rPr>
        <w:t>тул</w:t>
      </w:r>
      <w:proofErr w:type="gramStart"/>
      <w:r w:rsidRPr="00365C53">
        <w:rPr>
          <w:color w:val="000000"/>
          <w:lang w:eastAsia="en-US"/>
        </w:rPr>
        <w:t>.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365C53">
        <w:rPr>
          <w:color w:val="000000"/>
          <w:lang w:eastAsia="en-US"/>
        </w:rPr>
        <w:t>э</w:t>
      </w:r>
      <w:proofErr w:type="gramEnd"/>
      <w:r w:rsidRPr="00365C53">
        <w:rPr>
          <w:color w:val="000000"/>
          <w:lang w:eastAsia="en-US"/>
        </w:rPr>
        <w:t>крана.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365C53">
        <w:rPr>
          <w:color w:val="000000"/>
          <w:lang w:val="en-US" w:eastAsia="en-US"/>
        </w:rPr>
        <w:t>URL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hyperlink r:id="rId18" w:history="1">
        <w:r w:rsidRPr="00365C53">
          <w:rPr>
            <w:color w:val="000080"/>
            <w:u w:val="single"/>
            <w:lang w:val="en-US" w:eastAsia="en-US"/>
          </w:rPr>
          <w:t>https</w:t>
        </w:r>
        <w:r w:rsidRPr="00365C53">
          <w:rPr>
            <w:color w:val="000080"/>
            <w:u w:val="single"/>
            <w:lang w:eastAsia="en-US"/>
          </w:rPr>
          <w:t>://</w:t>
        </w:r>
        <w:proofErr w:type="spellStart"/>
        <w:r w:rsidRPr="00365C53">
          <w:rPr>
            <w:color w:val="000080"/>
            <w:u w:val="single"/>
            <w:lang w:val="en-US" w:eastAsia="en-US"/>
          </w:rPr>
          <w:t>magtu</w:t>
        </w:r>
        <w:proofErr w:type="spellEnd"/>
        <w:r w:rsidRPr="00365C53">
          <w:rPr>
            <w:color w:val="000080"/>
            <w:u w:val="single"/>
            <w:lang w:eastAsia="en-US"/>
          </w:rPr>
          <w:t>.</w:t>
        </w:r>
        <w:proofErr w:type="spellStart"/>
        <w:r w:rsidRPr="00365C53">
          <w:rPr>
            <w:color w:val="000080"/>
            <w:u w:val="single"/>
            <w:lang w:val="en-US" w:eastAsia="en-US"/>
          </w:rPr>
          <w:t>informsystema</w:t>
        </w:r>
        <w:proofErr w:type="spellEnd"/>
        <w:r w:rsidRPr="00365C53">
          <w:rPr>
            <w:color w:val="000080"/>
            <w:u w:val="single"/>
            <w:lang w:eastAsia="en-US"/>
          </w:rPr>
          <w:t>.</w:t>
        </w:r>
        <w:proofErr w:type="spellStart"/>
        <w:r w:rsidRPr="00365C53">
          <w:rPr>
            <w:color w:val="000080"/>
            <w:u w:val="single"/>
            <w:lang w:val="en-US" w:eastAsia="en-US"/>
          </w:rPr>
          <w:t>ru</w:t>
        </w:r>
        <w:proofErr w:type="spellEnd"/>
        <w:r w:rsidRPr="00365C53">
          <w:rPr>
            <w:color w:val="000080"/>
            <w:u w:val="single"/>
            <w:lang w:eastAsia="en-US"/>
          </w:rPr>
          <w:t>/</w:t>
        </w:r>
        <w:proofErr w:type="spellStart"/>
        <w:r w:rsidRPr="00365C53">
          <w:rPr>
            <w:color w:val="000080"/>
            <w:u w:val="single"/>
            <w:lang w:val="en-US" w:eastAsia="en-US"/>
          </w:rPr>
          <w:t>uploader</w:t>
        </w:r>
        <w:proofErr w:type="spellEnd"/>
        <w:r w:rsidRPr="00365C53">
          <w:rPr>
            <w:color w:val="000080"/>
            <w:u w:val="single"/>
            <w:lang w:eastAsia="en-US"/>
          </w:rPr>
          <w:t>/</w:t>
        </w:r>
        <w:proofErr w:type="spellStart"/>
        <w:r w:rsidRPr="00365C53">
          <w:rPr>
            <w:color w:val="000080"/>
            <w:u w:val="single"/>
            <w:lang w:val="en-US" w:eastAsia="en-US"/>
          </w:rPr>
          <w:t>fileUpload</w:t>
        </w:r>
        <w:proofErr w:type="spellEnd"/>
        <w:r w:rsidRPr="00365C53">
          <w:rPr>
            <w:color w:val="000080"/>
            <w:u w:val="single"/>
            <w:lang w:eastAsia="en-US"/>
          </w:rPr>
          <w:t>?</w:t>
        </w:r>
        <w:r w:rsidRPr="00365C53">
          <w:rPr>
            <w:color w:val="000080"/>
            <w:u w:val="single"/>
            <w:lang w:val="en-US" w:eastAsia="en-US"/>
          </w:rPr>
          <w:t>name</w:t>
        </w:r>
        <w:r w:rsidRPr="00365C53">
          <w:rPr>
            <w:color w:val="000080"/>
            <w:u w:val="single"/>
            <w:lang w:eastAsia="en-US"/>
          </w:rPr>
          <w:t>=3939.</w:t>
        </w:r>
        <w:proofErr w:type="spellStart"/>
        <w:r w:rsidRPr="00365C53">
          <w:rPr>
            <w:color w:val="000080"/>
            <w:u w:val="single"/>
            <w:lang w:val="en-US" w:eastAsia="en-US"/>
          </w:rPr>
          <w:t>pdf</w:t>
        </w:r>
        <w:proofErr w:type="spellEnd"/>
        <w:r w:rsidRPr="00365C53">
          <w:rPr>
            <w:color w:val="000080"/>
            <w:u w:val="single"/>
            <w:lang w:eastAsia="en-US"/>
          </w:rPr>
          <w:t>&amp;</w:t>
        </w:r>
        <w:r w:rsidRPr="00365C53">
          <w:rPr>
            <w:color w:val="000080"/>
            <w:u w:val="single"/>
            <w:lang w:val="en-US" w:eastAsia="en-US"/>
          </w:rPr>
          <w:t>show</w:t>
        </w:r>
        <w:r w:rsidRPr="00365C53">
          <w:rPr>
            <w:color w:val="000080"/>
            <w:u w:val="single"/>
            <w:lang w:eastAsia="en-US"/>
          </w:rPr>
          <w:t>=</w:t>
        </w:r>
        <w:proofErr w:type="spellStart"/>
        <w:r w:rsidRPr="00365C53">
          <w:rPr>
            <w:color w:val="000080"/>
            <w:u w:val="single"/>
            <w:lang w:val="en-US" w:eastAsia="en-US"/>
          </w:rPr>
          <w:t>dcatalogues</w:t>
        </w:r>
        <w:proofErr w:type="spellEnd"/>
        <w:r w:rsidRPr="00365C53">
          <w:rPr>
            <w:color w:val="000080"/>
            <w:u w:val="single"/>
            <w:lang w:eastAsia="en-US"/>
          </w:rPr>
          <w:t>/1/1530514/3939.</w:t>
        </w:r>
        <w:proofErr w:type="spellStart"/>
        <w:r w:rsidRPr="00365C53">
          <w:rPr>
            <w:color w:val="000080"/>
            <w:u w:val="single"/>
            <w:lang w:val="en-US" w:eastAsia="en-US"/>
          </w:rPr>
          <w:t>pdf</w:t>
        </w:r>
        <w:proofErr w:type="spellEnd"/>
        <w:r w:rsidRPr="00365C53">
          <w:rPr>
            <w:color w:val="000080"/>
            <w:u w:val="single"/>
            <w:lang w:eastAsia="en-US"/>
          </w:rPr>
          <w:t>&amp;</w:t>
        </w:r>
        <w:r w:rsidRPr="00365C53">
          <w:rPr>
            <w:color w:val="000080"/>
            <w:u w:val="single"/>
            <w:lang w:val="en-US" w:eastAsia="en-US"/>
          </w:rPr>
          <w:t>view</w:t>
        </w:r>
        <w:r w:rsidRPr="00365C53">
          <w:rPr>
            <w:color w:val="000080"/>
            <w:u w:val="single"/>
            <w:lang w:eastAsia="en-US"/>
          </w:rPr>
          <w:t>=</w:t>
        </w:r>
        <w:r w:rsidRPr="00365C53">
          <w:rPr>
            <w:color w:val="000080"/>
            <w:u w:val="single"/>
            <w:lang w:val="en-US" w:eastAsia="en-US"/>
          </w:rPr>
          <w:t>true</w:t>
        </w:r>
      </w:hyperlink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(дата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обращения: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14.05.2020).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Макрообъект.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Текст</w:t>
      </w:r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электро</w:t>
      </w:r>
      <w:r w:rsidRPr="00365C53">
        <w:rPr>
          <w:color w:val="000000"/>
          <w:lang w:eastAsia="en-US"/>
        </w:rPr>
        <w:t>н</w:t>
      </w:r>
      <w:r w:rsidRPr="00365C53">
        <w:rPr>
          <w:color w:val="000000"/>
          <w:lang w:eastAsia="en-US"/>
        </w:rPr>
        <w:t>ный.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Сведения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доступны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также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на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val="en-US" w:eastAsia="en-US"/>
        </w:rPr>
        <w:t>CD</w:t>
      </w:r>
      <w:r w:rsidRPr="00365C53">
        <w:rPr>
          <w:color w:val="000000"/>
          <w:lang w:eastAsia="en-US"/>
        </w:rPr>
        <w:t>-</w:t>
      </w:r>
      <w:r w:rsidRPr="00365C53">
        <w:rPr>
          <w:color w:val="000000"/>
          <w:lang w:val="en-US" w:eastAsia="en-US"/>
        </w:rPr>
        <w:t>ROM</w:t>
      </w:r>
      <w:r w:rsidRPr="00365C53">
        <w:rPr>
          <w:color w:val="000000"/>
          <w:lang w:eastAsia="en-US"/>
        </w:rPr>
        <w:t>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</w:p>
    <w:p w:rsidR="00365C53" w:rsidRPr="00365C53" w:rsidRDefault="00365C53" w:rsidP="00365C53">
      <w:pPr>
        <w:widowControl/>
        <w:shd w:val="clear" w:color="auto" w:fill="FFFFFF"/>
        <w:autoSpaceDE/>
        <w:autoSpaceDN/>
        <w:adjustRightInd/>
        <w:spacing w:line="276" w:lineRule="auto"/>
        <w:ind w:left="644" w:firstLine="0"/>
        <w:contextualSpacing/>
        <w:rPr>
          <w:rFonts w:eastAsia="Calibri"/>
          <w:color w:val="555555"/>
          <w:szCs w:val="22"/>
          <w:lang w:eastAsia="en-US"/>
        </w:rPr>
      </w:pPr>
      <w:r w:rsidRPr="00365C53">
        <w:rPr>
          <w:color w:val="000000"/>
          <w:lang w:eastAsia="en-US"/>
        </w:rPr>
        <w:t>2.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Сазанов,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Гидравлика</w:t>
      </w:r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учебник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/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Сазанов,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А.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Г.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365C53">
        <w:rPr>
          <w:color w:val="000000"/>
          <w:lang w:eastAsia="en-US"/>
        </w:rPr>
        <w:t>Схиртладзе</w:t>
      </w:r>
      <w:proofErr w:type="spellEnd"/>
      <w:r w:rsidRPr="00365C53">
        <w:rPr>
          <w:color w:val="000000"/>
          <w:lang w:eastAsia="en-US"/>
        </w:rPr>
        <w:t>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В.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Ив</w:t>
      </w:r>
      <w:r w:rsidRPr="00365C53">
        <w:rPr>
          <w:color w:val="000000"/>
          <w:lang w:eastAsia="en-US"/>
        </w:rPr>
        <w:t>а</w:t>
      </w:r>
      <w:r w:rsidRPr="00365C53">
        <w:rPr>
          <w:color w:val="000000"/>
          <w:lang w:eastAsia="en-US"/>
        </w:rPr>
        <w:t>нов.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М.</w:t>
      </w:r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КУРС,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НИЦ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ИНФРА-М,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2019.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320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(</w:t>
      </w:r>
      <w:proofErr w:type="spellStart"/>
      <w:r w:rsidRPr="00365C53">
        <w:rPr>
          <w:color w:val="000000"/>
          <w:lang w:eastAsia="en-US"/>
        </w:rPr>
        <w:t>Бакалавриат</w:t>
      </w:r>
      <w:proofErr w:type="spellEnd"/>
      <w:r w:rsidRPr="00365C53">
        <w:rPr>
          <w:color w:val="000000"/>
          <w:lang w:eastAsia="en-US"/>
        </w:rPr>
        <w:t>).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365C53">
        <w:rPr>
          <w:color w:val="000000"/>
          <w:lang w:val="en-US" w:eastAsia="en-US"/>
        </w:rPr>
        <w:t>ISBN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978-5-906818-77-5.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Текст</w:t>
      </w:r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электронный.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val="en-US" w:eastAsia="en-US"/>
        </w:rPr>
        <w:t>URL</w:t>
      </w:r>
      <w:r w:rsidRPr="00365C53">
        <w:rPr>
          <w:color w:val="000000"/>
          <w:lang w:eastAsia="en-US"/>
        </w:rPr>
        <w:t>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hyperlink r:id="rId19" w:history="1">
        <w:r w:rsidRPr="00365C53">
          <w:rPr>
            <w:color w:val="000080"/>
            <w:u w:val="single"/>
            <w:lang w:val="en-US" w:eastAsia="en-US"/>
          </w:rPr>
          <w:t>https</w:t>
        </w:r>
        <w:r w:rsidRPr="00365C53">
          <w:rPr>
            <w:color w:val="000080"/>
            <w:u w:val="single"/>
            <w:lang w:eastAsia="en-US"/>
          </w:rPr>
          <w:t>://</w:t>
        </w:r>
        <w:proofErr w:type="spellStart"/>
        <w:r w:rsidRPr="00365C53">
          <w:rPr>
            <w:color w:val="000080"/>
            <w:u w:val="single"/>
            <w:lang w:val="en-US" w:eastAsia="en-US"/>
          </w:rPr>
          <w:t>znanium</w:t>
        </w:r>
        <w:proofErr w:type="spellEnd"/>
        <w:r w:rsidRPr="00365C53">
          <w:rPr>
            <w:color w:val="000080"/>
            <w:u w:val="single"/>
            <w:lang w:eastAsia="en-US"/>
          </w:rPr>
          <w:t>.</w:t>
        </w:r>
        <w:r w:rsidRPr="00365C53">
          <w:rPr>
            <w:color w:val="000080"/>
            <w:u w:val="single"/>
            <w:lang w:val="en-US" w:eastAsia="en-US"/>
          </w:rPr>
          <w:t>com</w:t>
        </w:r>
        <w:r w:rsidRPr="00365C53">
          <w:rPr>
            <w:color w:val="000080"/>
            <w:u w:val="single"/>
            <w:lang w:eastAsia="en-US"/>
          </w:rPr>
          <w:t>/</w:t>
        </w:r>
        <w:r w:rsidRPr="00365C53">
          <w:rPr>
            <w:color w:val="000080"/>
            <w:u w:val="single"/>
            <w:lang w:val="en-US" w:eastAsia="en-US"/>
          </w:rPr>
          <w:t>catalog</w:t>
        </w:r>
        <w:r w:rsidRPr="00365C53">
          <w:rPr>
            <w:color w:val="000080"/>
            <w:u w:val="single"/>
            <w:lang w:eastAsia="en-US"/>
          </w:rPr>
          <w:t>/</w:t>
        </w:r>
        <w:r w:rsidRPr="00365C53">
          <w:rPr>
            <w:color w:val="000080"/>
            <w:u w:val="single"/>
            <w:lang w:val="en-US" w:eastAsia="en-US"/>
          </w:rPr>
          <w:t>product</w:t>
        </w:r>
        <w:r w:rsidRPr="00365C53">
          <w:rPr>
            <w:color w:val="000080"/>
            <w:u w:val="single"/>
            <w:lang w:eastAsia="en-US"/>
          </w:rPr>
          <w:t>/1015048</w:t>
        </w:r>
      </w:hyperlink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(дата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обращения: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14.09.2020).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–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Режим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доступа: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по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подписке.</w:t>
      </w:r>
    </w:p>
    <w:p w:rsidR="00365C53" w:rsidRPr="00365C53" w:rsidRDefault="00365C53" w:rsidP="00365C53">
      <w:pPr>
        <w:widowControl/>
        <w:shd w:val="clear" w:color="auto" w:fill="FFFFFF"/>
        <w:autoSpaceDE/>
        <w:autoSpaceDN/>
        <w:adjustRightInd/>
        <w:spacing w:line="276" w:lineRule="auto"/>
        <w:ind w:left="644" w:firstLine="0"/>
        <w:contextualSpacing/>
        <w:rPr>
          <w:rFonts w:eastAsia="Calibri"/>
          <w:color w:val="555555"/>
          <w:szCs w:val="22"/>
          <w:lang w:eastAsia="en-US"/>
        </w:rPr>
      </w:pPr>
      <w:r w:rsidRPr="00365C53">
        <w:rPr>
          <w:rFonts w:eastAsia="Calibri"/>
          <w:color w:val="555555"/>
          <w:szCs w:val="22"/>
          <w:lang w:eastAsia="en-US"/>
        </w:rPr>
        <w:lastRenderedPageBreak/>
        <w:tab/>
      </w:r>
    </w:p>
    <w:p w:rsidR="00365C53" w:rsidRPr="00365C53" w:rsidRDefault="00365C53" w:rsidP="00365C53">
      <w:pPr>
        <w:widowControl/>
        <w:autoSpaceDE/>
        <w:autoSpaceDN/>
        <w:adjustRightInd/>
        <w:spacing w:after="120"/>
        <w:ind w:left="1287" w:firstLine="0"/>
        <w:jc w:val="center"/>
        <w:rPr>
          <w:b/>
          <w:bCs/>
          <w:snapToGrid w:val="0"/>
          <w:shd w:val="clear" w:color="auto" w:fill="FFFFFF"/>
        </w:rPr>
      </w:pPr>
      <w:r w:rsidRPr="00365C53">
        <w:rPr>
          <w:b/>
          <w:bCs/>
          <w:snapToGrid w:val="0"/>
          <w:shd w:val="clear" w:color="auto" w:fill="FFFFFF"/>
        </w:rPr>
        <w:t>б) Дополнительная литература</w:t>
      </w:r>
    </w:p>
    <w:p w:rsidR="00365C53" w:rsidRPr="00365C53" w:rsidRDefault="00365C53" w:rsidP="00365C53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365C53">
        <w:rPr>
          <w:color w:val="000000"/>
          <w:lang w:eastAsia="en-US"/>
        </w:rPr>
        <w:t>1.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365C53">
        <w:rPr>
          <w:color w:val="000000"/>
          <w:lang w:eastAsia="en-US"/>
        </w:rPr>
        <w:t>Штеренлихт</w:t>
      </w:r>
      <w:proofErr w:type="spellEnd"/>
      <w:r w:rsidRPr="00365C53">
        <w:rPr>
          <w:color w:val="000000"/>
          <w:lang w:eastAsia="en-US"/>
        </w:rPr>
        <w:t>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Д.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В.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Гидравлика</w:t>
      </w:r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учебник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/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Д.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В.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365C53">
        <w:rPr>
          <w:color w:val="000000"/>
          <w:lang w:eastAsia="en-US"/>
        </w:rPr>
        <w:t>Штеренлихт</w:t>
      </w:r>
      <w:proofErr w:type="spellEnd"/>
      <w:r w:rsidRPr="00365C53">
        <w:rPr>
          <w:color w:val="000000"/>
          <w:lang w:eastAsia="en-US"/>
        </w:rPr>
        <w:t>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5-е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изд.,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стер.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Санкт-Петербург</w:t>
      </w:r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Лань,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2015.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656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val="en-US" w:eastAsia="en-US"/>
        </w:rPr>
        <w:t>ISBN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978-5-8114-1892-3.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Текст</w:t>
      </w:r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электронный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//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Лань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электронно-библиотечная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система.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val="en-US" w:eastAsia="en-US"/>
        </w:rPr>
        <w:t>URL</w:t>
      </w:r>
      <w:r w:rsidRPr="00365C53">
        <w:rPr>
          <w:color w:val="000000"/>
          <w:lang w:eastAsia="en-US"/>
        </w:rPr>
        <w:t>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hyperlink r:id="rId20" w:history="1">
        <w:r w:rsidRPr="00365C53">
          <w:rPr>
            <w:color w:val="000080"/>
            <w:u w:val="single"/>
            <w:lang w:val="en-US" w:eastAsia="en-US"/>
          </w:rPr>
          <w:t>https</w:t>
        </w:r>
        <w:r w:rsidRPr="00365C53">
          <w:rPr>
            <w:color w:val="000080"/>
            <w:u w:val="single"/>
            <w:lang w:eastAsia="en-US"/>
          </w:rPr>
          <w:t>://</w:t>
        </w:r>
        <w:r w:rsidRPr="00365C53">
          <w:rPr>
            <w:color w:val="000080"/>
            <w:u w:val="single"/>
            <w:lang w:val="en-US" w:eastAsia="en-US"/>
          </w:rPr>
          <w:t>e</w:t>
        </w:r>
        <w:r w:rsidRPr="00365C53">
          <w:rPr>
            <w:color w:val="000080"/>
            <w:u w:val="single"/>
            <w:lang w:eastAsia="en-US"/>
          </w:rPr>
          <w:t>.</w:t>
        </w:r>
        <w:proofErr w:type="spellStart"/>
        <w:r w:rsidRPr="00365C53">
          <w:rPr>
            <w:color w:val="000080"/>
            <w:u w:val="single"/>
            <w:lang w:val="en-US" w:eastAsia="en-US"/>
          </w:rPr>
          <w:t>lanbook</w:t>
        </w:r>
        <w:proofErr w:type="spellEnd"/>
        <w:r w:rsidRPr="00365C53">
          <w:rPr>
            <w:color w:val="000080"/>
            <w:u w:val="single"/>
            <w:lang w:eastAsia="en-US"/>
          </w:rPr>
          <w:t>.</w:t>
        </w:r>
        <w:r w:rsidRPr="00365C53">
          <w:rPr>
            <w:color w:val="000080"/>
            <w:u w:val="single"/>
            <w:lang w:val="en-US" w:eastAsia="en-US"/>
          </w:rPr>
          <w:t>com</w:t>
        </w:r>
        <w:r w:rsidRPr="00365C53">
          <w:rPr>
            <w:color w:val="000080"/>
            <w:u w:val="single"/>
            <w:lang w:eastAsia="en-US"/>
          </w:rPr>
          <w:t>/</w:t>
        </w:r>
        <w:r w:rsidRPr="00365C53">
          <w:rPr>
            <w:color w:val="000080"/>
            <w:u w:val="single"/>
            <w:lang w:val="en-US" w:eastAsia="en-US"/>
          </w:rPr>
          <w:t>book</w:t>
        </w:r>
        <w:r w:rsidRPr="00365C53">
          <w:rPr>
            <w:color w:val="000080"/>
            <w:u w:val="single"/>
            <w:lang w:eastAsia="en-US"/>
          </w:rPr>
          <w:t>/64346</w:t>
        </w:r>
      </w:hyperlink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(дата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обращения: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14.09.2020).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Режим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доступа: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для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365C53">
        <w:rPr>
          <w:color w:val="000000"/>
          <w:lang w:eastAsia="en-US"/>
        </w:rPr>
        <w:t>авториз</w:t>
      </w:r>
      <w:proofErr w:type="spellEnd"/>
      <w:r w:rsidRPr="00365C53">
        <w:rPr>
          <w:color w:val="000000"/>
          <w:lang w:eastAsia="en-US"/>
        </w:rPr>
        <w:t>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пользователей.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</w:p>
    <w:p w:rsidR="00365C53" w:rsidRPr="00365C53" w:rsidRDefault="00365C53" w:rsidP="00365C53">
      <w:pPr>
        <w:rPr>
          <w:color w:val="000000"/>
          <w:lang w:eastAsia="en-US"/>
        </w:rPr>
      </w:pPr>
      <w:r w:rsidRPr="00365C53">
        <w:rPr>
          <w:color w:val="000000"/>
          <w:lang w:eastAsia="en-US"/>
        </w:rPr>
        <w:t>2.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Кудинов,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А.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А.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365C53">
        <w:rPr>
          <w:color w:val="000000"/>
          <w:lang w:eastAsia="en-US"/>
        </w:rPr>
        <w:t>Гидрогазодинамика</w:t>
      </w:r>
      <w:proofErr w:type="spellEnd"/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учебное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пособие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/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А.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А.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Кудинов.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Москва</w:t>
      </w:r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365C53">
        <w:rPr>
          <w:color w:val="000000"/>
          <w:lang w:eastAsia="en-US"/>
        </w:rPr>
        <w:t>ИНФРА-М,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2018.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336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(Высшее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образование: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proofErr w:type="gramStart"/>
      <w:r w:rsidRPr="00365C53">
        <w:rPr>
          <w:color w:val="000000"/>
          <w:lang w:eastAsia="en-US"/>
        </w:rPr>
        <w:t>Бакалавриат</w:t>
      </w:r>
      <w:proofErr w:type="spellEnd"/>
      <w:r w:rsidRPr="00365C53">
        <w:rPr>
          <w:color w:val="000000"/>
          <w:lang w:eastAsia="en-US"/>
        </w:rPr>
        <w:t>).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365C53">
        <w:rPr>
          <w:color w:val="000000"/>
          <w:lang w:val="en-US" w:eastAsia="en-US"/>
        </w:rPr>
        <w:t>ISBN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978-5-16-010326-6.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Текст</w:t>
      </w:r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электронный.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val="en-US" w:eastAsia="en-US"/>
        </w:rPr>
        <w:t>URL</w:t>
      </w:r>
      <w:r w:rsidRPr="00365C53">
        <w:rPr>
          <w:color w:val="000000"/>
          <w:lang w:eastAsia="en-US"/>
        </w:rPr>
        <w:t>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hyperlink r:id="rId21" w:history="1">
        <w:r w:rsidRPr="00365C53">
          <w:rPr>
            <w:color w:val="000080"/>
            <w:u w:val="single"/>
            <w:lang w:val="en-US" w:eastAsia="en-US"/>
          </w:rPr>
          <w:t>https</w:t>
        </w:r>
        <w:r w:rsidRPr="00365C53">
          <w:rPr>
            <w:color w:val="000080"/>
            <w:u w:val="single"/>
            <w:lang w:eastAsia="en-US"/>
          </w:rPr>
          <w:t>://</w:t>
        </w:r>
        <w:proofErr w:type="spellStart"/>
        <w:r w:rsidRPr="00365C53">
          <w:rPr>
            <w:color w:val="000080"/>
            <w:u w:val="single"/>
            <w:lang w:val="en-US" w:eastAsia="en-US"/>
          </w:rPr>
          <w:t>znanium</w:t>
        </w:r>
        <w:proofErr w:type="spellEnd"/>
        <w:r w:rsidRPr="00365C53">
          <w:rPr>
            <w:color w:val="000080"/>
            <w:u w:val="single"/>
            <w:lang w:eastAsia="en-US"/>
          </w:rPr>
          <w:t>.</w:t>
        </w:r>
        <w:r w:rsidRPr="00365C53">
          <w:rPr>
            <w:color w:val="000080"/>
            <w:u w:val="single"/>
            <w:lang w:val="en-US" w:eastAsia="en-US"/>
          </w:rPr>
          <w:t>com</w:t>
        </w:r>
        <w:r w:rsidRPr="00365C53">
          <w:rPr>
            <w:color w:val="000080"/>
            <w:u w:val="single"/>
            <w:lang w:eastAsia="en-US"/>
          </w:rPr>
          <w:t>/</w:t>
        </w:r>
        <w:r w:rsidRPr="00365C53">
          <w:rPr>
            <w:color w:val="000080"/>
            <w:u w:val="single"/>
            <w:lang w:val="en-US" w:eastAsia="en-US"/>
          </w:rPr>
          <w:t>catalog</w:t>
        </w:r>
        <w:r w:rsidRPr="00365C53">
          <w:rPr>
            <w:color w:val="000080"/>
            <w:u w:val="single"/>
            <w:lang w:eastAsia="en-US"/>
          </w:rPr>
          <w:t>/</w:t>
        </w:r>
        <w:r w:rsidRPr="00365C53">
          <w:rPr>
            <w:color w:val="000080"/>
            <w:u w:val="single"/>
            <w:lang w:val="en-US" w:eastAsia="en-US"/>
          </w:rPr>
          <w:t>product</w:t>
        </w:r>
        <w:r w:rsidRPr="00365C53">
          <w:rPr>
            <w:color w:val="000080"/>
            <w:u w:val="single"/>
            <w:lang w:eastAsia="en-US"/>
          </w:rPr>
          <w:t>/918073</w:t>
        </w:r>
      </w:hyperlink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(дата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обращ</w:t>
      </w:r>
      <w:r w:rsidRPr="00365C53">
        <w:rPr>
          <w:color w:val="000000"/>
          <w:lang w:eastAsia="en-US"/>
        </w:rPr>
        <w:t>е</w:t>
      </w:r>
      <w:r w:rsidRPr="00365C53">
        <w:rPr>
          <w:color w:val="000000"/>
          <w:lang w:eastAsia="en-US"/>
        </w:rPr>
        <w:t>ния: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14.09.2020).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–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Режим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доступа: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по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подписке.</w:t>
      </w:r>
    </w:p>
    <w:p w:rsidR="00365C53" w:rsidRPr="00365C53" w:rsidRDefault="00365C53" w:rsidP="00365C53">
      <w:pPr>
        <w:rPr>
          <w:bCs/>
          <w:snapToGrid w:val="0"/>
          <w:shd w:val="clear" w:color="auto" w:fill="FFFFFF"/>
        </w:rPr>
      </w:pPr>
    </w:p>
    <w:p w:rsidR="00365C53" w:rsidRPr="00365C53" w:rsidRDefault="00365C53" w:rsidP="00365C53">
      <w:pPr>
        <w:jc w:val="center"/>
        <w:rPr>
          <w:b/>
          <w:bCs/>
          <w:snapToGrid w:val="0"/>
          <w:shd w:val="clear" w:color="auto" w:fill="FFFFFF"/>
        </w:rPr>
      </w:pPr>
      <w:r w:rsidRPr="00365C53">
        <w:rPr>
          <w:b/>
          <w:bCs/>
          <w:snapToGrid w:val="0"/>
          <w:shd w:val="clear" w:color="auto" w:fill="FFFFFF"/>
        </w:rPr>
        <w:t>в) Перечень методических указаний</w:t>
      </w:r>
    </w:p>
    <w:p w:rsidR="00365C53" w:rsidRPr="00365C53" w:rsidRDefault="00365C53" w:rsidP="00365C53">
      <w:pPr>
        <w:ind w:firstLine="0"/>
        <w:rPr>
          <w:bCs/>
          <w:snapToGrid w:val="0"/>
          <w:shd w:val="clear" w:color="auto" w:fill="FFFFFF"/>
        </w:rPr>
      </w:pPr>
      <w:r w:rsidRPr="00365C53">
        <w:rPr>
          <w:bCs/>
          <w:snapToGrid w:val="0"/>
          <w:shd w:val="clear" w:color="auto" w:fill="FFFFFF"/>
        </w:rPr>
        <w:t xml:space="preserve">                     </w:t>
      </w:r>
    </w:p>
    <w:p w:rsidR="00365C53" w:rsidRPr="00365C53" w:rsidRDefault="00365C53" w:rsidP="00365C53">
      <w:pPr>
        <w:ind w:firstLine="0"/>
        <w:rPr>
          <w:rFonts w:eastAsia="Calibri"/>
          <w:color w:val="000080"/>
          <w:szCs w:val="22"/>
          <w:u w:val="single"/>
          <w:lang w:eastAsia="en-US"/>
        </w:rPr>
      </w:pPr>
      <w:r w:rsidRPr="00365C53">
        <w:rPr>
          <w:color w:val="000000"/>
        </w:rPr>
        <w:t>1.</w:t>
      </w:r>
      <w:r w:rsidRPr="00365C53">
        <w:t xml:space="preserve"> </w:t>
      </w:r>
      <w:r w:rsidRPr="00365C53">
        <w:rPr>
          <w:color w:val="000000"/>
        </w:rPr>
        <w:t>Соколова,</w:t>
      </w:r>
      <w:r w:rsidRPr="00365C53">
        <w:t xml:space="preserve"> </w:t>
      </w:r>
      <w:r w:rsidRPr="00365C53">
        <w:rPr>
          <w:color w:val="000000"/>
        </w:rPr>
        <w:t>М.</w:t>
      </w:r>
      <w:r w:rsidRPr="00365C53">
        <w:t xml:space="preserve"> </w:t>
      </w:r>
      <w:r w:rsidRPr="00365C53">
        <w:rPr>
          <w:color w:val="000000"/>
        </w:rPr>
        <w:t>С.</w:t>
      </w:r>
      <w:r w:rsidRPr="00365C53">
        <w:t xml:space="preserve"> </w:t>
      </w:r>
      <w:r w:rsidRPr="00365C53">
        <w:rPr>
          <w:color w:val="000000"/>
        </w:rPr>
        <w:t>Механика</w:t>
      </w:r>
      <w:r w:rsidRPr="00365C53">
        <w:t xml:space="preserve"> </w:t>
      </w:r>
      <w:r w:rsidRPr="00365C53">
        <w:rPr>
          <w:color w:val="000000"/>
        </w:rPr>
        <w:t>жидкости</w:t>
      </w:r>
      <w:r w:rsidRPr="00365C53">
        <w:t xml:space="preserve"> </w:t>
      </w:r>
      <w:r w:rsidRPr="00365C53">
        <w:rPr>
          <w:color w:val="000000"/>
        </w:rPr>
        <w:t>и</w:t>
      </w:r>
      <w:r w:rsidRPr="00365C53">
        <w:t xml:space="preserve"> </w:t>
      </w:r>
      <w:r w:rsidRPr="00365C53">
        <w:rPr>
          <w:color w:val="000000"/>
        </w:rPr>
        <w:t>газов</w:t>
      </w:r>
      <w:proofErr w:type="gramStart"/>
      <w:r w:rsidRPr="00365C53">
        <w:t xml:space="preserve"> </w:t>
      </w:r>
      <w:r w:rsidRPr="00365C53">
        <w:rPr>
          <w:color w:val="000000"/>
        </w:rPr>
        <w:t>:</w:t>
      </w:r>
      <w:proofErr w:type="gramEnd"/>
      <w:r w:rsidRPr="00365C53">
        <w:t xml:space="preserve"> </w:t>
      </w:r>
      <w:proofErr w:type="spellStart"/>
      <w:r w:rsidRPr="00365C53">
        <w:rPr>
          <w:color w:val="000000"/>
        </w:rPr>
        <w:t>практиткум</w:t>
      </w:r>
      <w:proofErr w:type="spellEnd"/>
      <w:r w:rsidRPr="00365C53">
        <w:t xml:space="preserve"> </w:t>
      </w:r>
      <w:r w:rsidRPr="00365C53">
        <w:rPr>
          <w:color w:val="000000"/>
        </w:rPr>
        <w:t>/</w:t>
      </w:r>
      <w:r w:rsidRPr="00365C53">
        <w:t xml:space="preserve"> </w:t>
      </w:r>
      <w:r w:rsidRPr="00365C53">
        <w:rPr>
          <w:color w:val="000000"/>
        </w:rPr>
        <w:t>М.</w:t>
      </w:r>
      <w:r w:rsidRPr="00365C53">
        <w:t xml:space="preserve"> </w:t>
      </w:r>
      <w:r w:rsidRPr="00365C53">
        <w:rPr>
          <w:color w:val="000000"/>
        </w:rPr>
        <w:t>С.</w:t>
      </w:r>
      <w:r w:rsidRPr="00365C53">
        <w:t xml:space="preserve"> </w:t>
      </w:r>
      <w:r w:rsidRPr="00365C53">
        <w:rPr>
          <w:color w:val="000000"/>
        </w:rPr>
        <w:t>Соколова,</w:t>
      </w:r>
      <w:r w:rsidRPr="00365C53">
        <w:t xml:space="preserve"> </w:t>
      </w:r>
      <w:r w:rsidRPr="00365C53">
        <w:rPr>
          <w:color w:val="000000"/>
        </w:rPr>
        <w:t>А.</w:t>
      </w:r>
      <w:r w:rsidRPr="00365C53">
        <w:t xml:space="preserve"> </w:t>
      </w:r>
      <w:r w:rsidRPr="00365C53">
        <w:rPr>
          <w:color w:val="000000"/>
        </w:rPr>
        <w:t>В.</w:t>
      </w:r>
      <w:r w:rsidRPr="00365C53">
        <w:t xml:space="preserve"> </w:t>
      </w:r>
      <w:r w:rsidRPr="00365C53">
        <w:rPr>
          <w:color w:val="000000"/>
        </w:rPr>
        <w:t>Тих</w:t>
      </w:r>
      <w:r w:rsidRPr="00365C53">
        <w:rPr>
          <w:color w:val="000000"/>
        </w:rPr>
        <w:t>о</w:t>
      </w:r>
      <w:r w:rsidRPr="00365C53">
        <w:rPr>
          <w:color w:val="000000"/>
        </w:rPr>
        <w:t>нов,</w:t>
      </w:r>
      <w:r w:rsidRPr="00365C53">
        <w:t xml:space="preserve"> </w:t>
      </w:r>
      <w:r w:rsidRPr="00365C53">
        <w:rPr>
          <w:color w:val="000000"/>
        </w:rPr>
        <w:t>М.</w:t>
      </w:r>
      <w:r w:rsidRPr="00365C53">
        <w:t xml:space="preserve"> </w:t>
      </w:r>
      <w:r w:rsidRPr="00365C53">
        <w:rPr>
          <w:color w:val="000000"/>
        </w:rPr>
        <w:t>А.</w:t>
      </w:r>
      <w:r w:rsidRPr="00365C53">
        <w:t xml:space="preserve"> </w:t>
      </w:r>
      <w:r w:rsidRPr="00365C53">
        <w:rPr>
          <w:color w:val="000000"/>
        </w:rPr>
        <w:t>Лемешко</w:t>
      </w:r>
      <w:r w:rsidRPr="00365C53">
        <w:t xml:space="preserve"> </w:t>
      </w:r>
      <w:r w:rsidRPr="00365C53">
        <w:rPr>
          <w:color w:val="000000"/>
        </w:rPr>
        <w:t>;</w:t>
      </w:r>
      <w:r w:rsidRPr="00365C53">
        <w:t xml:space="preserve"> </w:t>
      </w:r>
      <w:r w:rsidRPr="00365C53">
        <w:rPr>
          <w:color w:val="000000"/>
        </w:rPr>
        <w:t>МГТУ.</w:t>
      </w:r>
      <w:r w:rsidRPr="00365C53">
        <w:t xml:space="preserve"> </w:t>
      </w:r>
      <w:r w:rsidRPr="00365C53">
        <w:rPr>
          <w:color w:val="000000"/>
        </w:rPr>
        <w:t>-</w:t>
      </w:r>
      <w:r w:rsidRPr="00365C53">
        <w:t xml:space="preserve"> </w:t>
      </w:r>
      <w:r w:rsidRPr="00365C53">
        <w:rPr>
          <w:color w:val="000000"/>
        </w:rPr>
        <w:t>Магнитогорск</w:t>
      </w:r>
      <w:proofErr w:type="gramStart"/>
      <w:r w:rsidRPr="00365C53">
        <w:t xml:space="preserve"> </w:t>
      </w:r>
      <w:r w:rsidRPr="00365C53">
        <w:rPr>
          <w:color w:val="000000"/>
        </w:rPr>
        <w:t>:</w:t>
      </w:r>
      <w:proofErr w:type="gramEnd"/>
      <w:r w:rsidRPr="00365C53">
        <w:t xml:space="preserve"> </w:t>
      </w:r>
      <w:r w:rsidRPr="00365C53">
        <w:rPr>
          <w:color w:val="000000"/>
        </w:rPr>
        <w:t>МГТУ,</w:t>
      </w:r>
      <w:r w:rsidRPr="00365C53">
        <w:t xml:space="preserve"> </w:t>
      </w:r>
      <w:r w:rsidRPr="00365C53">
        <w:rPr>
          <w:color w:val="000000"/>
        </w:rPr>
        <w:t>2017.</w:t>
      </w:r>
      <w:r w:rsidRPr="00365C53">
        <w:t xml:space="preserve"> </w:t>
      </w:r>
      <w:r w:rsidRPr="00365C53">
        <w:rPr>
          <w:color w:val="000000"/>
        </w:rPr>
        <w:t>-</w:t>
      </w:r>
      <w:r w:rsidRPr="00365C53">
        <w:t xml:space="preserve"> </w:t>
      </w:r>
      <w:r w:rsidRPr="00365C53">
        <w:rPr>
          <w:color w:val="000000"/>
        </w:rPr>
        <w:t>1</w:t>
      </w:r>
      <w:r w:rsidRPr="00365C53">
        <w:t xml:space="preserve"> </w:t>
      </w:r>
      <w:r w:rsidRPr="00365C53">
        <w:rPr>
          <w:color w:val="000000"/>
        </w:rPr>
        <w:t>электрон</w:t>
      </w:r>
      <w:proofErr w:type="gramStart"/>
      <w:r w:rsidRPr="00365C53">
        <w:rPr>
          <w:color w:val="000000"/>
        </w:rPr>
        <w:t>.</w:t>
      </w:r>
      <w:proofErr w:type="gramEnd"/>
      <w:r w:rsidRPr="00365C53">
        <w:t xml:space="preserve"> </w:t>
      </w:r>
      <w:proofErr w:type="gramStart"/>
      <w:r w:rsidRPr="00365C53">
        <w:rPr>
          <w:color w:val="000000"/>
        </w:rPr>
        <w:t>о</w:t>
      </w:r>
      <w:proofErr w:type="gramEnd"/>
      <w:r w:rsidRPr="00365C53">
        <w:rPr>
          <w:color w:val="000000"/>
        </w:rPr>
        <w:t>пт.</w:t>
      </w:r>
      <w:r w:rsidRPr="00365C53">
        <w:t xml:space="preserve"> </w:t>
      </w:r>
      <w:r w:rsidRPr="00365C53">
        <w:rPr>
          <w:color w:val="000000"/>
        </w:rPr>
        <w:t>диск</w:t>
      </w:r>
      <w:r w:rsidRPr="00365C53">
        <w:t xml:space="preserve"> </w:t>
      </w:r>
      <w:r w:rsidRPr="00365C53">
        <w:rPr>
          <w:color w:val="000000"/>
        </w:rPr>
        <w:t>(CD-ROM).</w:t>
      </w:r>
      <w:r w:rsidRPr="00365C53">
        <w:t xml:space="preserve"> </w:t>
      </w:r>
      <w:r w:rsidRPr="00365C53">
        <w:rPr>
          <w:color w:val="000000"/>
        </w:rPr>
        <w:t>-</w:t>
      </w:r>
      <w:r w:rsidRPr="00365C53">
        <w:t xml:space="preserve"> </w:t>
      </w:r>
      <w:proofErr w:type="spellStart"/>
      <w:r w:rsidRPr="00365C53">
        <w:rPr>
          <w:color w:val="000000"/>
        </w:rPr>
        <w:t>Загл</w:t>
      </w:r>
      <w:proofErr w:type="spellEnd"/>
      <w:r w:rsidRPr="00365C53">
        <w:rPr>
          <w:color w:val="000000"/>
        </w:rPr>
        <w:t>.</w:t>
      </w:r>
      <w:r w:rsidRPr="00365C53">
        <w:t xml:space="preserve"> </w:t>
      </w:r>
      <w:r w:rsidRPr="00365C53">
        <w:rPr>
          <w:color w:val="000000"/>
        </w:rPr>
        <w:t>с</w:t>
      </w:r>
      <w:r w:rsidRPr="00365C53">
        <w:t xml:space="preserve"> </w:t>
      </w:r>
      <w:r w:rsidRPr="00365C53">
        <w:rPr>
          <w:color w:val="000000"/>
        </w:rPr>
        <w:t>титул</w:t>
      </w:r>
      <w:proofErr w:type="gramStart"/>
      <w:r w:rsidRPr="00365C53">
        <w:rPr>
          <w:color w:val="000000"/>
        </w:rPr>
        <w:t>.</w:t>
      </w:r>
      <w:proofErr w:type="gramEnd"/>
      <w:r w:rsidRPr="00365C53">
        <w:t xml:space="preserve"> </w:t>
      </w:r>
      <w:proofErr w:type="gramStart"/>
      <w:r w:rsidRPr="00365C53">
        <w:rPr>
          <w:color w:val="000000"/>
        </w:rPr>
        <w:t>э</w:t>
      </w:r>
      <w:proofErr w:type="gramEnd"/>
      <w:r w:rsidRPr="00365C53">
        <w:rPr>
          <w:color w:val="000000"/>
        </w:rPr>
        <w:t>крана.</w:t>
      </w:r>
      <w:r w:rsidRPr="00365C53">
        <w:t xml:space="preserve"> </w:t>
      </w:r>
      <w:r w:rsidRPr="00365C53">
        <w:rPr>
          <w:color w:val="000000"/>
        </w:rPr>
        <w:t>-</w:t>
      </w:r>
      <w:r w:rsidRPr="00365C53">
        <w:t xml:space="preserve"> </w:t>
      </w:r>
      <w:r w:rsidRPr="00365C53">
        <w:rPr>
          <w:color w:val="000000"/>
        </w:rPr>
        <w:t>URL:</w:t>
      </w:r>
      <w:r w:rsidRPr="00365C53">
        <w:t xml:space="preserve"> </w:t>
      </w:r>
      <w:hyperlink r:id="rId22" w:history="1">
        <w:r w:rsidRPr="00365C53">
          <w:rPr>
            <w:color w:val="000080"/>
            <w:u w:val="single"/>
          </w:rPr>
          <w:t>https://magtu.informsystema.ru/uploader/fileUpload?name=3404.pdf&amp;show=dcatalogues/1/1139648/3404.pdf&amp;view=true</w:t>
        </w:r>
      </w:hyperlink>
      <w:r w:rsidRPr="00365C53">
        <w:t xml:space="preserve"> </w:t>
      </w:r>
      <w:r w:rsidRPr="00365C53">
        <w:rPr>
          <w:color w:val="000000"/>
        </w:rPr>
        <w:t>(дата</w:t>
      </w:r>
      <w:r w:rsidRPr="00365C53">
        <w:t xml:space="preserve"> </w:t>
      </w:r>
      <w:r w:rsidRPr="00365C53">
        <w:rPr>
          <w:color w:val="000000"/>
        </w:rPr>
        <w:t>обращения:</w:t>
      </w:r>
      <w:r w:rsidRPr="00365C53">
        <w:t xml:space="preserve"> </w:t>
      </w:r>
      <w:r w:rsidRPr="00365C53">
        <w:rPr>
          <w:color w:val="000000"/>
        </w:rPr>
        <w:t>14.05.2020).</w:t>
      </w:r>
      <w:r w:rsidRPr="00365C53">
        <w:t xml:space="preserve"> </w:t>
      </w:r>
      <w:r w:rsidRPr="00365C53">
        <w:rPr>
          <w:color w:val="000000"/>
        </w:rPr>
        <w:t>-</w:t>
      </w:r>
      <w:r w:rsidRPr="00365C53">
        <w:t xml:space="preserve"> </w:t>
      </w:r>
      <w:r w:rsidRPr="00365C53">
        <w:rPr>
          <w:color w:val="000000"/>
        </w:rPr>
        <w:t>Макрообъект.</w:t>
      </w:r>
      <w:r w:rsidRPr="00365C53">
        <w:t xml:space="preserve"> </w:t>
      </w:r>
      <w:r w:rsidRPr="00365C53">
        <w:rPr>
          <w:color w:val="000000"/>
        </w:rPr>
        <w:t>-</w:t>
      </w:r>
      <w:r w:rsidRPr="00365C53">
        <w:t xml:space="preserve"> </w:t>
      </w:r>
      <w:r w:rsidRPr="00365C53">
        <w:rPr>
          <w:color w:val="000000"/>
        </w:rPr>
        <w:t>Текст</w:t>
      </w:r>
      <w:proofErr w:type="gramStart"/>
      <w:r w:rsidRPr="00365C53">
        <w:t xml:space="preserve"> </w:t>
      </w:r>
      <w:r w:rsidRPr="00365C53">
        <w:rPr>
          <w:color w:val="000000"/>
        </w:rPr>
        <w:t>:</w:t>
      </w:r>
      <w:proofErr w:type="gramEnd"/>
      <w:r w:rsidRPr="00365C53">
        <w:t xml:space="preserve"> </w:t>
      </w:r>
      <w:r w:rsidRPr="00365C53">
        <w:rPr>
          <w:color w:val="000000"/>
        </w:rPr>
        <w:t>электро</w:t>
      </w:r>
      <w:r w:rsidRPr="00365C53">
        <w:rPr>
          <w:color w:val="000000"/>
        </w:rPr>
        <w:t>н</w:t>
      </w:r>
      <w:r w:rsidRPr="00365C53">
        <w:rPr>
          <w:color w:val="000000"/>
        </w:rPr>
        <w:t>ный.</w:t>
      </w:r>
      <w:r w:rsidRPr="00365C53">
        <w:t xml:space="preserve"> </w:t>
      </w:r>
      <w:r w:rsidRPr="00365C53">
        <w:rPr>
          <w:color w:val="000000"/>
        </w:rPr>
        <w:t>-</w:t>
      </w:r>
      <w:r w:rsidRPr="00365C53">
        <w:t xml:space="preserve"> </w:t>
      </w:r>
      <w:r w:rsidRPr="00365C53">
        <w:rPr>
          <w:color w:val="000000"/>
        </w:rPr>
        <w:t>Сведения</w:t>
      </w:r>
      <w:r w:rsidRPr="00365C53">
        <w:t xml:space="preserve"> </w:t>
      </w:r>
      <w:r w:rsidRPr="00365C53">
        <w:rPr>
          <w:color w:val="000000"/>
        </w:rPr>
        <w:t>доступны</w:t>
      </w:r>
      <w:r w:rsidRPr="00365C53">
        <w:t xml:space="preserve"> </w:t>
      </w:r>
      <w:r w:rsidRPr="00365C53">
        <w:rPr>
          <w:color w:val="000000"/>
        </w:rPr>
        <w:t>также</w:t>
      </w:r>
      <w:r w:rsidRPr="00365C53">
        <w:t xml:space="preserve"> </w:t>
      </w:r>
      <w:r w:rsidRPr="00365C53">
        <w:rPr>
          <w:color w:val="000000"/>
        </w:rPr>
        <w:t>на</w:t>
      </w:r>
      <w:r w:rsidRPr="00365C53">
        <w:t xml:space="preserve"> </w:t>
      </w:r>
      <w:r w:rsidRPr="00365C53">
        <w:rPr>
          <w:color w:val="000000"/>
        </w:rPr>
        <w:t>CD-ROM.</w:t>
      </w:r>
    </w:p>
    <w:p w:rsidR="00365C53" w:rsidRPr="00365C53" w:rsidRDefault="00365C53" w:rsidP="00365C53">
      <w:pPr>
        <w:ind w:left="720" w:firstLine="0"/>
        <w:rPr>
          <w:bCs/>
          <w:snapToGrid w:val="0"/>
          <w:shd w:val="clear" w:color="auto" w:fill="FFFFFF"/>
        </w:rPr>
      </w:pPr>
      <w:r w:rsidRPr="00365C53">
        <w:rPr>
          <w:bCs/>
          <w:snapToGrid w:val="0"/>
          <w:shd w:val="clear" w:color="auto" w:fill="FFFFFF"/>
        </w:rPr>
        <w:t xml:space="preserve">                    </w:t>
      </w:r>
    </w:p>
    <w:p w:rsidR="00365C53" w:rsidRPr="00365C53" w:rsidRDefault="00365C53" w:rsidP="00365C53">
      <w:pPr>
        <w:widowControl/>
        <w:autoSpaceDE/>
        <w:autoSpaceDN/>
        <w:adjustRightInd/>
        <w:spacing w:after="80"/>
        <w:ind w:left="426" w:firstLine="0"/>
        <w:jc w:val="center"/>
        <w:rPr>
          <w:bCs/>
          <w:snapToGrid w:val="0"/>
          <w:shd w:val="clear" w:color="auto" w:fill="FFFFFF"/>
        </w:rPr>
      </w:pPr>
      <w:r w:rsidRPr="00365C53">
        <w:rPr>
          <w:b/>
          <w:bCs/>
          <w:snapToGrid w:val="0"/>
          <w:shd w:val="clear" w:color="auto" w:fill="FFFFFF"/>
        </w:rPr>
        <w:t xml:space="preserve">Программное обеспечение и </w:t>
      </w:r>
      <w:r w:rsidRPr="00365C53">
        <w:rPr>
          <w:bCs/>
          <w:snapToGrid w:val="0"/>
          <w:shd w:val="clear" w:color="auto" w:fill="FFFFFF"/>
        </w:rPr>
        <w:t xml:space="preserve"> </w:t>
      </w:r>
      <w:proofErr w:type="spellStart"/>
      <w:r w:rsidRPr="00365C53">
        <w:rPr>
          <w:bCs/>
          <w:snapToGrid w:val="0"/>
          <w:shd w:val="clear" w:color="auto" w:fill="FFFFFF"/>
        </w:rPr>
        <w:t>и</w:t>
      </w:r>
      <w:r w:rsidRPr="00365C53">
        <w:rPr>
          <w:b/>
          <w:bCs/>
          <w:snapToGrid w:val="0"/>
          <w:shd w:val="clear" w:color="auto" w:fill="FFFFFF"/>
        </w:rPr>
        <w:t>нтернет-ресурсы</w:t>
      </w:r>
      <w:proofErr w:type="spellEnd"/>
    </w:p>
    <w:p w:rsidR="00365C53" w:rsidRPr="00365C53" w:rsidRDefault="00365C53" w:rsidP="00365C53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yellow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1996"/>
        <w:gridCol w:w="3678"/>
        <w:gridCol w:w="3116"/>
        <w:gridCol w:w="142"/>
      </w:tblGrid>
      <w:tr w:rsidR="00365C53" w:rsidRPr="00365C53" w:rsidTr="00B06724">
        <w:trPr>
          <w:trHeight w:hRule="exact" w:val="555"/>
        </w:trPr>
        <w:tc>
          <w:tcPr>
            <w:tcW w:w="423" w:type="dxa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365C53">
              <w:rPr>
                <w:color w:val="000000"/>
                <w:lang w:val="en-US" w:eastAsia="en-US"/>
              </w:rPr>
              <w:t>Наименование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ПО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№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договора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365C53">
              <w:rPr>
                <w:color w:val="000000"/>
                <w:lang w:val="en-US" w:eastAsia="en-US"/>
              </w:rPr>
              <w:t>Срок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действия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лицензии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2" w:type="dxa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365C53" w:rsidRPr="00365C53" w:rsidTr="00B06724">
        <w:trPr>
          <w:trHeight w:hRule="exact" w:val="818"/>
        </w:trPr>
        <w:tc>
          <w:tcPr>
            <w:tcW w:w="423" w:type="dxa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MS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Windows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7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Professional(</w:t>
            </w:r>
            <w:proofErr w:type="spellStart"/>
            <w:r w:rsidRPr="00365C53">
              <w:rPr>
                <w:color w:val="000000"/>
                <w:lang w:val="en-US" w:eastAsia="en-US"/>
              </w:rPr>
              <w:t>для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классов</w:t>
            </w:r>
            <w:proofErr w:type="spellEnd"/>
            <w:r w:rsidRPr="00365C53">
              <w:rPr>
                <w:color w:val="000000"/>
                <w:lang w:val="en-US" w:eastAsia="en-US"/>
              </w:rPr>
              <w:t>)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Д-1227-18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от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08.10.2018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11.10.2021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2" w:type="dxa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365C53" w:rsidRPr="00365C53" w:rsidRDefault="00365C53" w:rsidP="00365C53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0"/>
          <w:szCs w:val="0"/>
          <w:lang w:val="en-US" w:eastAsia="en-US"/>
        </w:rPr>
      </w:pPr>
      <w:r w:rsidRPr="00365C53"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1992"/>
        <w:gridCol w:w="3684"/>
        <w:gridCol w:w="3115"/>
        <w:gridCol w:w="142"/>
      </w:tblGrid>
      <w:tr w:rsidR="00365C53" w:rsidRPr="00365C53" w:rsidTr="00847078">
        <w:trPr>
          <w:trHeight w:hRule="exact" w:val="555"/>
        </w:trPr>
        <w:tc>
          <w:tcPr>
            <w:tcW w:w="426" w:type="dxa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MS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Office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2007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Professional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№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135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от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17.09.2007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365C53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365C53" w:rsidRPr="00365C53" w:rsidTr="00847078">
        <w:trPr>
          <w:trHeight w:hRule="exact" w:val="285"/>
        </w:trPr>
        <w:tc>
          <w:tcPr>
            <w:tcW w:w="426" w:type="dxa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7Zip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365C53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ПО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365C53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365C53" w:rsidRPr="00365C53" w:rsidTr="00847078">
        <w:trPr>
          <w:trHeight w:hRule="exact" w:val="285"/>
        </w:trPr>
        <w:tc>
          <w:tcPr>
            <w:tcW w:w="426" w:type="dxa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FAR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Manager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365C53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ПО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365C53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365C53" w:rsidRPr="00365C53" w:rsidRDefault="00365C53" w:rsidP="00365C53">
      <w:pPr>
        <w:widowControl/>
        <w:autoSpaceDE/>
        <w:autoSpaceDN/>
        <w:adjustRightInd/>
        <w:spacing w:after="80"/>
        <w:ind w:left="426" w:firstLine="0"/>
        <w:rPr>
          <w:bCs/>
          <w:snapToGrid w:val="0"/>
          <w:shd w:val="clear" w:color="auto" w:fill="FFFFFF"/>
        </w:rPr>
      </w:pPr>
    </w:p>
    <w:p w:rsidR="00365C53" w:rsidRPr="00365C53" w:rsidRDefault="00365C53" w:rsidP="00365C53">
      <w:pPr>
        <w:widowControl/>
        <w:autoSpaceDE/>
        <w:autoSpaceDN/>
        <w:adjustRightInd/>
        <w:spacing w:after="80"/>
        <w:ind w:left="426" w:firstLine="0"/>
        <w:rPr>
          <w:b/>
          <w:snapToGrid w:val="0"/>
          <w:color w:val="000000"/>
        </w:rPr>
      </w:pPr>
      <w:r w:rsidRPr="00365C53">
        <w:rPr>
          <w:b/>
          <w:snapToGrid w:val="0"/>
          <w:color w:val="000000"/>
        </w:rPr>
        <w:t>Профессиональные</w:t>
      </w:r>
      <w:r w:rsidRPr="00365C53">
        <w:rPr>
          <w:snapToGrid w:val="0"/>
          <w:sz w:val="22"/>
          <w:szCs w:val="20"/>
        </w:rPr>
        <w:t xml:space="preserve"> </w:t>
      </w:r>
      <w:r w:rsidRPr="00365C53">
        <w:rPr>
          <w:b/>
          <w:snapToGrid w:val="0"/>
          <w:color w:val="000000"/>
        </w:rPr>
        <w:t>базы</w:t>
      </w:r>
      <w:r w:rsidRPr="00365C53">
        <w:rPr>
          <w:snapToGrid w:val="0"/>
          <w:sz w:val="22"/>
          <w:szCs w:val="20"/>
        </w:rPr>
        <w:t xml:space="preserve"> </w:t>
      </w:r>
      <w:r w:rsidRPr="00365C53">
        <w:rPr>
          <w:b/>
          <w:snapToGrid w:val="0"/>
          <w:color w:val="000000"/>
        </w:rPr>
        <w:t>данных</w:t>
      </w:r>
      <w:r w:rsidRPr="00365C53">
        <w:rPr>
          <w:snapToGrid w:val="0"/>
          <w:sz w:val="22"/>
          <w:szCs w:val="20"/>
        </w:rPr>
        <w:t xml:space="preserve"> </w:t>
      </w:r>
      <w:r w:rsidRPr="00365C53">
        <w:rPr>
          <w:b/>
          <w:snapToGrid w:val="0"/>
          <w:color w:val="000000"/>
        </w:rPr>
        <w:t>и</w:t>
      </w:r>
      <w:r w:rsidRPr="00365C53">
        <w:rPr>
          <w:snapToGrid w:val="0"/>
          <w:sz w:val="22"/>
          <w:szCs w:val="20"/>
        </w:rPr>
        <w:t xml:space="preserve"> </w:t>
      </w:r>
      <w:r w:rsidRPr="00365C53">
        <w:rPr>
          <w:b/>
          <w:snapToGrid w:val="0"/>
          <w:color w:val="000000"/>
        </w:rPr>
        <w:t>информационные</w:t>
      </w:r>
      <w:r w:rsidRPr="00365C53">
        <w:rPr>
          <w:snapToGrid w:val="0"/>
          <w:sz w:val="22"/>
          <w:szCs w:val="20"/>
        </w:rPr>
        <w:t xml:space="preserve"> </w:t>
      </w:r>
      <w:r w:rsidRPr="00365C53">
        <w:rPr>
          <w:b/>
          <w:snapToGrid w:val="0"/>
          <w:color w:val="000000"/>
        </w:rPr>
        <w:t>справочные</w:t>
      </w:r>
      <w:r w:rsidRPr="00365C53">
        <w:rPr>
          <w:snapToGrid w:val="0"/>
          <w:sz w:val="22"/>
          <w:szCs w:val="20"/>
        </w:rPr>
        <w:t xml:space="preserve"> </w:t>
      </w:r>
      <w:r w:rsidRPr="00365C53">
        <w:rPr>
          <w:b/>
          <w:snapToGrid w:val="0"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2"/>
        <w:gridCol w:w="4281"/>
      </w:tblGrid>
      <w:tr w:rsidR="00365C53" w:rsidRPr="00365C53" w:rsidTr="00847078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365C53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курса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365C53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365C53" w:rsidRPr="00A42001" w:rsidTr="00847078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365C53">
              <w:rPr>
                <w:color w:val="000000"/>
                <w:lang w:eastAsia="en-US"/>
              </w:rPr>
              <w:t>Поисковая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система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Академия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Google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(</w:t>
            </w:r>
            <w:r w:rsidRPr="00365C53">
              <w:rPr>
                <w:color w:val="000000"/>
                <w:lang w:val="en-US" w:eastAsia="en-US"/>
              </w:rPr>
              <w:t>Google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Scholar</w:t>
            </w:r>
            <w:r w:rsidRPr="00365C53">
              <w:rPr>
                <w:color w:val="000000"/>
                <w:lang w:eastAsia="en-US"/>
              </w:rPr>
              <w:t>)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URL: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https://scholar.google.ru/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365C53" w:rsidRPr="00A42001" w:rsidTr="00847078">
        <w:trPr>
          <w:trHeight w:val="509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365C53" w:rsidRPr="00A42001" w:rsidTr="00847078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365C53">
              <w:rPr>
                <w:color w:val="000000"/>
                <w:lang w:eastAsia="en-US"/>
              </w:rPr>
              <w:t>Национальная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информационно-аналитическая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система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–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Российский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индекс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научного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цитир</w:t>
            </w:r>
            <w:r w:rsidRPr="00365C53">
              <w:rPr>
                <w:color w:val="000000"/>
                <w:lang w:eastAsia="en-US"/>
              </w:rPr>
              <w:t>о</w:t>
            </w:r>
            <w:r w:rsidRPr="00365C53">
              <w:rPr>
                <w:color w:val="000000"/>
                <w:lang w:eastAsia="en-US"/>
              </w:rPr>
              <w:t>вания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(РИНЦ)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URL: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https://elibrary.ru/project_risc.asp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365C53" w:rsidRPr="00A42001" w:rsidTr="0084707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365C53">
              <w:rPr>
                <w:color w:val="000000"/>
                <w:lang w:eastAsia="en-US"/>
              </w:rPr>
              <w:t>Информационная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система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-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Единое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окно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доступа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к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информационным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ресурсам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URL: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http://window.edu.ru/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365C53" w:rsidRPr="00A42001" w:rsidTr="0084707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365C53">
              <w:rPr>
                <w:color w:val="000000"/>
                <w:lang w:val="en-US" w:eastAsia="en-US"/>
              </w:rPr>
              <w:t>Российская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Государственная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библиотека</w:t>
            </w:r>
            <w:proofErr w:type="spellEnd"/>
            <w:r w:rsidRPr="00365C53">
              <w:rPr>
                <w:color w:val="000000"/>
                <w:lang w:val="en-US" w:eastAsia="en-US"/>
              </w:rPr>
              <w:t>.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Каталоги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https://www.rsl.ru/ru/4readers/catalogues/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365C53" w:rsidRPr="00A42001" w:rsidTr="0084707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eastAsia="en-US"/>
              </w:rPr>
              <w:t>Электронные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ресурсы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библиотеки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МГТУ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им.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Г.И.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http://magtu.ru:8085/marcweb2/Default.asp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365C53" w:rsidRPr="00365C53" w:rsidTr="00847078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365C53">
              <w:rPr>
                <w:color w:val="000000"/>
                <w:lang w:eastAsia="en-US"/>
              </w:rPr>
              <w:t>Международная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eastAsia="en-US"/>
              </w:rPr>
              <w:t>наукометрическая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реферативная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и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полнотекстовая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база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данных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научных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изданий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«</w:t>
            </w:r>
            <w:r w:rsidRPr="00365C53">
              <w:rPr>
                <w:color w:val="000000"/>
                <w:lang w:val="en-US" w:eastAsia="en-US"/>
              </w:rPr>
              <w:t>Web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of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science</w:t>
            </w:r>
            <w:r w:rsidRPr="00365C53">
              <w:rPr>
                <w:color w:val="000000"/>
                <w:lang w:eastAsia="en-US"/>
              </w:rPr>
              <w:t>»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http://webofscience.com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365C53" w:rsidRPr="00365C53" w:rsidTr="0084707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365C53">
              <w:rPr>
                <w:color w:val="000000"/>
                <w:lang w:eastAsia="en-US"/>
              </w:rPr>
              <w:t>Международная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реферативная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и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полнотекстовая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справочная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база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данных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научных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изданий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«</w:t>
            </w:r>
            <w:r w:rsidRPr="00365C53">
              <w:rPr>
                <w:color w:val="000000"/>
                <w:lang w:val="en-US" w:eastAsia="en-US"/>
              </w:rPr>
              <w:t>Sc</w:t>
            </w:r>
            <w:r w:rsidRPr="00365C53">
              <w:rPr>
                <w:color w:val="000000"/>
                <w:lang w:val="en-US" w:eastAsia="en-US"/>
              </w:rPr>
              <w:t>o</w:t>
            </w:r>
            <w:r w:rsidRPr="00365C53">
              <w:rPr>
                <w:color w:val="000000"/>
                <w:lang w:val="en-US" w:eastAsia="en-US"/>
              </w:rPr>
              <w:t>pus</w:t>
            </w:r>
            <w:r w:rsidRPr="00365C53">
              <w:rPr>
                <w:color w:val="000000"/>
                <w:lang w:eastAsia="en-US"/>
              </w:rPr>
              <w:t>»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http://scopus.com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365C53" w:rsidRPr="00365C53" w:rsidTr="0084707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365C53">
              <w:rPr>
                <w:color w:val="000000"/>
                <w:lang w:eastAsia="en-US"/>
              </w:rPr>
              <w:t>Международная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база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полнотекстовых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журналов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Springer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Journals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http://link.springer.com/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365C53" w:rsidRPr="00365C53" w:rsidTr="0084707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365C53">
              <w:rPr>
                <w:color w:val="000000"/>
                <w:lang w:eastAsia="en-US"/>
              </w:rPr>
              <w:t>Международная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коллекция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научных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протоколов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по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различным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отраслям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знаний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Springer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Protocols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http://www.springerprotocols.com/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365C53" w:rsidRPr="00365C53" w:rsidTr="0084707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365C53">
              <w:rPr>
                <w:color w:val="000000"/>
                <w:lang w:eastAsia="en-US"/>
              </w:rPr>
              <w:t>Международная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база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справочных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изданий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по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всем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отраслям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знаний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SpringerReference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365C53">
              <w:rPr>
                <w:color w:val="000000"/>
                <w:lang w:val="en-US" w:eastAsia="en-US"/>
              </w:rPr>
              <w:t>http</w:t>
            </w:r>
            <w:r w:rsidRPr="00365C53">
              <w:rPr>
                <w:color w:val="000000"/>
                <w:lang w:eastAsia="en-US"/>
              </w:rPr>
              <w:t>://</w:t>
            </w:r>
            <w:r w:rsidRPr="00365C53">
              <w:rPr>
                <w:color w:val="000000"/>
                <w:lang w:val="en-US" w:eastAsia="en-US"/>
              </w:rPr>
              <w:t>www</w:t>
            </w:r>
            <w:r w:rsidRPr="00365C53">
              <w:rPr>
                <w:color w:val="000000"/>
                <w:lang w:eastAsia="en-US"/>
              </w:rPr>
              <w:t>.</w:t>
            </w:r>
            <w:r w:rsidRPr="00365C53">
              <w:rPr>
                <w:color w:val="000000"/>
                <w:lang w:val="en-US" w:eastAsia="en-US"/>
              </w:rPr>
              <w:t>springer</w:t>
            </w:r>
            <w:r w:rsidRPr="00365C53">
              <w:rPr>
                <w:color w:val="000000"/>
                <w:lang w:eastAsia="en-US"/>
              </w:rPr>
              <w:t>.</w:t>
            </w:r>
            <w:r w:rsidRPr="00365C53">
              <w:rPr>
                <w:color w:val="000000"/>
                <w:lang w:val="en-US" w:eastAsia="en-US"/>
              </w:rPr>
              <w:t>com</w:t>
            </w:r>
            <w:r w:rsidRPr="00365C53">
              <w:rPr>
                <w:color w:val="000000"/>
                <w:lang w:eastAsia="en-US"/>
              </w:rPr>
              <w:t>/</w:t>
            </w:r>
            <w:r w:rsidRPr="00365C53">
              <w:rPr>
                <w:color w:val="000000"/>
                <w:lang w:val="en-US" w:eastAsia="en-US"/>
              </w:rPr>
              <w:t>references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365C53" w:rsidRPr="00365C53" w:rsidRDefault="00365C53" w:rsidP="00365C53">
      <w:pPr>
        <w:widowControl/>
        <w:autoSpaceDE/>
        <w:autoSpaceDN/>
        <w:adjustRightInd/>
        <w:spacing w:after="80"/>
        <w:ind w:left="426" w:firstLine="0"/>
        <w:rPr>
          <w:bCs/>
          <w:snapToGrid w:val="0"/>
          <w:shd w:val="clear" w:color="auto" w:fill="FFFFFF"/>
        </w:rPr>
      </w:pPr>
    </w:p>
    <w:p w:rsidR="00365C53" w:rsidRPr="00365C53" w:rsidRDefault="00365C53" w:rsidP="00365C53">
      <w:pPr>
        <w:keepNext/>
        <w:autoSpaceDE/>
        <w:autoSpaceDN/>
        <w:adjustRightInd/>
        <w:spacing w:before="240" w:after="120"/>
        <w:ind w:left="567" w:firstLine="0"/>
        <w:jc w:val="center"/>
        <w:outlineLvl w:val="0"/>
        <w:rPr>
          <w:b/>
          <w:snapToGrid w:val="0"/>
          <w:szCs w:val="20"/>
          <w:shd w:val="clear" w:color="auto" w:fill="FFFFFF"/>
        </w:rPr>
      </w:pPr>
      <w:r w:rsidRPr="00365C53">
        <w:rPr>
          <w:b/>
          <w:snapToGrid w:val="0"/>
          <w:szCs w:val="20"/>
          <w:shd w:val="clear" w:color="auto" w:fill="FFFFFF"/>
        </w:rPr>
        <w:t>9 Материально-техническое обеспечение дисциплины</w:t>
      </w:r>
    </w:p>
    <w:p w:rsidR="00365C53" w:rsidRPr="00365C53" w:rsidRDefault="00365C53" w:rsidP="00365C53">
      <w:pPr>
        <w:rPr>
          <w:bCs/>
          <w:snapToGrid w:val="0"/>
          <w:shd w:val="clear" w:color="auto" w:fill="FFFFFF"/>
        </w:rPr>
      </w:pPr>
      <w:r w:rsidRPr="00365C53">
        <w:rPr>
          <w:bCs/>
          <w:snapToGrid w:val="0"/>
          <w:shd w:val="clear" w:color="auto" w:fill="FFFFFF"/>
        </w:rPr>
        <w:t>Материально-техническое обеспечение дисциплины включает:</w:t>
      </w:r>
    </w:p>
    <w:p w:rsidR="00365C53" w:rsidRPr="00365C53" w:rsidRDefault="00365C53" w:rsidP="00365C53">
      <w:pPr>
        <w:rPr>
          <w:bCs/>
          <w:snapToGrid w:val="0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365C53" w:rsidRPr="00365C53" w:rsidTr="00847078">
        <w:trPr>
          <w:tblHeader/>
        </w:trPr>
        <w:tc>
          <w:tcPr>
            <w:tcW w:w="1928" w:type="pct"/>
            <w:vAlign w:val="center"/>
          </w:tcPr>
          <w:p w:rsidR="00365C53" w:rsidRPr="00365C53" w:rsidRDefault="00365C53" w:rsidP="00365C53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365C53">
              <w:rPr>
                <w:bCs/>
                <w:snapToGrid w:val="0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65C53" w:rsidRPr="00365C53" w:rsidRDefault="00365C53" w:rsidP="00365C53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365C53">
              <w:rPr>
                <w:bCs/>
                <w:snapToGrid w:val="0"/>
                <w:shd w:val="clear" w:color="auto" w:fill="FFFFFF"/>
              </w:rPr>
              <w:t>Оснащение аудитории</w:t>
            </w:r>
          </w:p>
        </w:tc>
      </w:tr>
      <w:tr w:rsidR="00365C53" w:rsidRPr="00365C53" w:rsidTr="00847078">
        <w:tc>
          <w:tcPr>
            <w:tcW w:w="1928" w:type="pct"/>
          </w:tcPr>
          <w:p w:rsidR="00365C53" w:rsidRPr="00365C53" w:rsidRDefault="00365C53" w:rsidP="00365C53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365C53">
              <w:rPr>
                <w:bCs/>
                <w:snapToGrid w:val="0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</w:tcPr>
          <w:p w:rsidR="00365C53" w:rsidRPr="00365C53" w:rsidRDefault="00365C53" w:rsidP="00365C53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365C53">
              <w:rPr>
                <w:bCs/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</w:t>
            </w:r>
          </w:p>
          <w:p w:rsidR="00365C53" w:rsidRPr="00365C53" w:rsidRDefault="00365C53" w:rsidP="00365C53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365C53" w:rsidRPr="00365C53" w:rsidTr="00847078">
        <w:tc>
          <w:tcPr>
            <w:tcW w:w="1928" w:type="pct"/>
          </w:tcPr>
          <w:p w:rsidR="00365C53" w:rsidRPr="00365C53" w:rsidRDefault="00365C53" w:rsidP="00365C53">
            <w:pPr>
              <w:widowControl/>
              <w:ind w:firstLine="0"/>
              <w:rPr>
                <w:bCs/>
                <w:snapToGrid w:val="0"/>
                <w:shd w:val="clear" w:color="auto" w:fill="FFFFFF"/>
              </w:rPr>
            </w:pPr>
            <w:r w:rsidRPr="00365C53">
              <w:rPr>
                <w:bCs/>
                <w:snapToGrid w:val="0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</w:tcPr>
          <w:p w:rsidR="00365C53" w:rsidRPr="00365C53" w:rsidRDefault="00365C53" w:rsidP="00365C53">
            <w:pPr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365C53">
              <w:rPr>
                <w:snapToGrid w:val="0"/>
                <w:shd w:val="clear" w:color="auto" w:fill="FFFFFF"/>
              </w:rPr>
              <w:t>о</w:t>
            </w:r>
            <w:r w:rsidRPr="00365C53">
              <w:rPr>
                <w:snapToGrid w:val="0"/>
                <w:shd w:val="clear" w:color="auto" w:fill="FFFFFF"/>
              </w:rPr>
              <w:t>бия</w:t>
            </w:r>
          </w:p>
          <w:p w:rsidR="00365C53" w:rsidRPr="00365C53" w:rsidRDefault="00365C53" w:rsidP="00365C53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365C53" w:rsidRPr="00365C53" w:rsidTr="00847078">
        <w:tc>
          <w:tcPr>
            <w:tcW w:w="1928" w:type="pct"/>
          </w:tcPr>
          <w:p w:rsidR="00365C53" w:rsidRPr="00365C53" w:rsidRDefault="00365C53" w:rsidP="00365C53">
            <w:pPr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>Лаборатория ауд. 203</w:t>
            </w:r>
          </w:p>
        </w:tc>
        <w:tc>
          <w:tcPr>
            <w:tcW w:w="3072" w:type="pct"/>
          </w:tcPr>
          <w:p w:rsidR="00365C53" w:rsidRPr="00365C53" w:rsidRDefault="00365C53" w:rsidP="00365C53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365C53">
              <w:rPr>
                <w:bCs/>
                <w:snapToGrid w:val="0"/>
                <w:shd w:val="clear" w:color="auto" w:fill="FFFFFF"/>
              </w:rPr>
              <w:t>Стенд учебный с типовым комплектом оборудования  «Местные сопротивления и сопротивления по длине трубопровода »</w:t>
            </w:r>
          </w:p>
          <w:p w:rsidR="00365C53" w:rsidRPr="00365C53" w:rsidRDefault="00365C53" w:rsidP="00365C53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365C53">
              <w:rPr>
                <w:bCs/>
                <w:snapToGrid w:val="0"/>
                <w:shd w:val="clear" w:color="auto" w:fill="FFFFFF"/>
              </w:rPr>
              <w:t xml:space="preserve">«Истечение жидкости из отверстий и </w:t>
            </w:r>
            <w:proofErr w:type="spellStart"/>
            <w:r w:rsidRPr="00365C53">
              <w:rPr>
                <w:bCs/>
                <w:snapToGrid w:val="0"/>
                <w:shd w:val="clear" w:color="auto" w:fill="FFFFFF"/>
              </w:rPr>
              <w:t>насадков</w:t>
            </w:r>
            <w:proofErr w:type="spellEnd"/>
            <w:r w:rsidRPr="00365C53">
              <w:rPr>
                <w:bCs/>
                <w:snapToGrid w:val="0"/>
                <w:shd w:val="clear" w:color="auto" w:fill="FFFFFF"/>
              </w:rPr>
              <w:t xml:space="preserve"> »</w:t>
            </w:r>
          </w:p>
        </w:tc>
      </w:tr>
      <w:tr w:rsidR="00365C53" w:rsidRPr="00365C53" w:rsidTr="00847078">
        <w:tc>
          <w:tcPr>
            <w:tcW w:w="1928" w:type="pct"/>
          </w:tcPr>
          <w:p w:rsidR="00365C53" w:rsidRPr="00365C53" w:rsidRDefault="00365C53" w:rsidP="00365C53">
            <w:pPr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>Лаборатория ауд. 201</w:t>
            </w:r>
          </w:p>
        </w:tc>
        <w:tc>
          <w:tcPr>
            <w:tcW w:w="3072" w:type="pct"/>
          </w:tcPr>
          <w:p w:rsidR="00365C53" w:rsidRPr="00365C53" w:rsidRDefault="00365C53" w:rsidP="00365C53">
            <w:pPr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>Раздаточный материал в виде методических указаний.</w:t>
            </w:r>
          </w:p>
          <w:p w:rsidR="00365C53" w:rsidRPr="00365C53" w:rsidRDefault="00365C53" w:rsidP="00365C53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365C53" w:rsidRPr="00365C53" w:rsidTr="00847078">
        <w:tc>
          <w:tcPr>
            <w:tcW w:w="1928" w:type="pct"/>
          </w:tcPr>
          <w:p w:rsidR="00365C53" w:rsidRPr="00365C53" w:rsidRDefault="00365C53" w:rsidP="00365C53">
            <w:pPr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>Лаборатория ауд. 203</w:t>
            </w:r>
          </w:p>
        </w:tc>
        <w:tc>
          <w:tcPr>
            <w:tcW w:w="3072" w:type="pct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365C53">
              <w:rPr>
                <w:bCs/>
                <w:snapToGrid w:val="0"/>
                <w:shd w:val="clear" w:color="auto" w:fill="FFFFFF"/>
              </w:rPr>
              <w:t>Стенд учебный с типовым комплектом оборудования  «Демонстрация пьезометрической и напорной линии»</w:t>
            </w:r>
          </w:p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365C53">
              <w:rPr>
                <w:bCs/>
                <w:snapToGrid w:val="0"/>
                <w:shd w:val="clear" w:color="auto" w:fill="FFFFFF"/>
              </w:rPr>
              <w:t>«Опытная иллюстрация уравнения Бернулли »</w:t>
            </w:r>
          </w:p>
        </w:tc>
      </w:tr>
      <w:tr w:rsidR="00365C53" w:rsidRPr="00365C53" w:rsidTr="00847078">
        <w:tc>
          <w:tcPr>
            <w:tcW w:w="1928" w:type="pct"/>
          </w:tcPr>
          <w:p w:rsidR="00365C53" w:rsidRPr="00365C53" w:rsidRDefault="00365C53" w:rsidP="00365C53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365C53" w:rsidRPr="00365C53" w:rsidRDefault="00365C53" w:rsidP="00365C53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365C53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365C53">
              <w:rPr>
                <w:snapToGrid w:val="0"/>
                <w:shd w:val="clear" w:color="auto" w:fill="FFFFFF"/>
              </w:rPr>
              <w:t>, в</w:t>
            </w:r>
            <w:r w:rsidRPr="00365C53">
              <w:rPr>
                <w:snapToGrid w:val="0"/>
                <w:shd w:val="clear" w:color="auto" w:fill="FFFFFF"/>
              </w:rPr>
              <w:t>ы</w:t>
            </w:r>
            <w:r w:rsidRPr="00365C53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365C53">
              <w:rPr>
                <w:snapToGrid w:val="0"/>
                <w:shd w:val="clear" w:color="auto" w:fill="FFFFFF"/>
              </w:rPr>
              <w:t>н</w:t>
            </w:r>
            <w:r w:rsidRPr="00365C53">
              <w:rPr>
                <w:snapToGrid w:val="0"/>
                <w:shd w:val="clear" w:color="auto" w:fill="FFFFFF"/>
              </w:rPr>
              <w:t xml:space="preserve">формационно-образовательную среду университета </w:t>
            </w:r>
          </w:p>
        </w:tc>
      </w:tr>
      <w:tr w:rsidR="00365C53" w:rsidRPr="00365C53" w:rsidTr="0084707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C53" w:rsidRPr="00365C53" w:rsidRDefault="00365C53" w:rsidP="00365C53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>Аудитория для групповых инд</w:t>
            </w:r>
            <w:r w:rsidRPr="00365C53">
              <w:rPr>
                <w:snapToGrid w:val="0"/>
                <w:shd w:val="clear" w:color="auto" w:fill="FFFFFF"/>
              </w:rPr>
              <w:t>и</w:t>
            </w:r>
            <w:r w:rsidRPr="00365C53">
              <w:rPr>
                <w:snapToGrid w:val="0"/>
                <w:shd w:val="clear" w:color="auto" w:fill="FFFFFF"/>
              </w:rPr>
              <w:t>видуальных консультаций, тек</w:t>
            </w:r>
            <w:r w:rsidRPr="00365C53">
              <w:rPr>
                <w:snapToGrid w:val="0"/>
                <w:shd w:val="clear" w:color="auto" w:fill="FFFFFF"/>
              </w:rPr>
              <w:t>у</w:t>
            </w:r>
            <w:r w:rsidRPr="00365C53">
              <w:rPr>
                <w:snapToGrid w:val="0"/>
                <w:shd w:val="clear" w:color="auto" w:fill="FFFFFF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C53" w:rsidRPr="00365C53" w:rsidRDefault="00365C53" w:rsidP="00365C53">
            <w:pPr>
              <w:jc w:val="left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365C53" w:rsidRPr="00365C53" w:rsidTr="0084707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C53" w:rsidRPr="00365C53" w:rsidRDefault="00365C53" w:rsidP="00365C53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>Помещения для хранения и пр</w:t>
            </w:r>
            <w:r w:rsidRPr="00365C53">
              <w:rPr>
                <w:snapToGrid w:val="0"/>
                <w:shd w:val="clear" w:color="auto" w:fill="FFFFFF"/>
              </w:rPr>
              <w:t>о</w:t>
            </w:r>
            <w:r w:rsidRPr="00365C53">
              <w:rPr>
                <w:snapToGrid w:val="0"/>
                <w:shd w:val="clear" w:color="auto" w:fill="FFFFFF"/>
              </w:rPr>
              <w:t>филактического обслуживания учебного оборудования</w:t>
            </w:r>
          </w:p>
          <w:p w:rsidR="00365C53" w:rsidRPr="00365C53" w:rsidRDefault="00365C53" w:rsidP="00365C53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>ауд. 206б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C53" w:rsidRPr="00365C53" w:rsidRDefault="00365C53" w:rsidP="00365C53">
            <w:pPr>
              <w:jc w:val="left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365C53" w:rsidRPr="00BA5583" w:rsidRDefault="00365C53" w:rsidP="00365C53"/>
    <w:p w:rsidR="00BB48D3" w:rsidRPr="00BA5583" w:rsidRDefault="00BB48D3" w:rsidP="0034629A"/>
    <w:p w:rsidR="00B67DAE" w:rsidRPr="000D572D" w:rsidRDefault="00B67DAE" w:rsidP="00B67DAE">
      <w:pPr>
        <w:rPr>
          <w:snapToGrid w:val="0"/>
          <w:shd w:val="clear" w:color="auto" w:fill="FFFFFF"/>
        </w:rPr>
      </w:pPr>
    </w:p>
    <w:p w:rsidR="00B67DAE" w:rsidRPr="00115B06" w:rsidRDefault="00B67DAE" w:rsidP="00B67DAE"/>
    <w:p w:rsidR="009B6A9D" w:rsidRPr="009B6A9D" w:rsidRDefault="009B6A9D" w:rsidP="00B67DAE"/>
    <w:sectPr w:rsidR="009B6A9D" w:rsidRPr="009B6A9D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8B7" w:rsidRDefault="00B948B7">
      <w:r>
        <w:separator/>
      </w:r>
    </w:p>
  </w:endnote>
  <w:endnote w:type="continuationSeparator" w:id="0">
    <w:p w:rsidR="00B948B7" w:rsidRDefault="00B94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3B0" w:rsidRDefault="005223B0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223B0" w:rsidRDefault="005223B0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3B0" w:rsidRDefault="005223B0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42001">
      <w:rPr>
        <w:rStyle w:val="a5"/>
        <w:noProof/>
      </w:rPr>
      <w:t>15</w:t>
    </w:r>
    <w:r>
      <w:rPr>
        <w:rStyle w:val="a5"/>
      </w:rPr>
      <w:fldChar w:fldCharType="end"/>
    </w:r>
  </w:p>
  <w:p w:rsidR="005223B0" w:rsidRDefault="005223B0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8B7" w:rsidRDefault="00B948B7">
      <w:r>
        <w:separator/>
      </w:r>
    </w:p>
  </w:footnote>
  <w:footnote w:type="continuationSeparator" w:id="0">
    <w:p w:rsidR="00B948B7" w:rsidRDefault="00B948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6895"/>
    <w:multiLevelType w:val="hybridMultilevel"/>
    <w:tmpl w:val="90245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12F54"/>
    <w:multiLevelType w:val="hybridMultilevel"/>
    <w:tmpl w:val="28465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105D6B2E"/>
    <w:multiLevelType w:val="hybridMultilevel"/>
    <w:tmpl w:val="9EDC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50607"/>
    <w:multiLevelType w:val="hybridMultilevel"/>
    <w:tmpl w:val="7624AE56"/>
    <w:lvl w:ilvl="0" w:tplc="B7E45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0F626B8"/>
    <w:multiLevelType w:val="hybridMultilevel"/>
    <w:tmpl w:val="7624AE56"/>
    <w:lvl w:ilvl="0" w:tplc="B7E45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3538ED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2">
    <w:nsid w:val="2CE9201B"/>
    <w:multiLevelType w:val="hybridMultilevel"/>
    <w:tmpl w:val="DDEC5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DC76629"/>
    <w:multiLevelType w:val="hybridMultilevel"/>
    <w:tmpl w:val="B1743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413F92"/>
    <w:multiLevelType w:val="hybridMultilevel"/>
    <w:tmpl w:val="9EDC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E543BE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3A6C6F40"/>
    <w:multiLevelType w:val="multilevel"/>
    <w:tmpl w:val="5B344A30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0AE16ED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1207F7"/>
    <w:multiLevelType w:val="hybridMultilevel"/>
    <w:tmpl w:val="0F9AE72C"/>
    <w:lvl w:ilvl="0" w:tplc="C3D2E112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2">
    <w:nsid w:val="426E2AB3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562669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CB578D7"/>
    <w:multiLevelType w:val="hybridMultilevel"/>
    <w:tmpl w:val="3CFC04F6"/>
    <w:lvl w:ilvl="0" w:tplc="521669D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3256E5A"/>
    <w:multiLevelType w:val="hybridMultilevel"/>
    <w:tmpl w:val="B6F0BD88"/>
    <w:lvl w:ilvl="0" w:tplc="68D4F7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585E62D4"/>
    <w:multiLevelType w:val="hybridMultilevel"/>
    <w:tmpl w:val="7546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8D05AB6"/>
    <w:multiLevelType w:val="hybridMultilevel"/>
    <w:tmpl w:val="68A26E28"/>
    <w:lvl w:ilvl="0" w:tplc="49268EA4">
      <w:start w:val="1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2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A43533B"/>
    <w:multiLevelType w:val="hybridMultilevel"/>
    <w:tmpl w:val="7624AE56"/>
    <w:lvl w:ilvl="0" w:tplc="B7E45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5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3E7403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7">
    <w:nsid w:val="7A252076"/>
    <w:multiLevelType w:val="hybridMultilevel"/>
    <w:tmpl w:val="044A0530"/>
    <w:lvl w:ilvl="0" w:tplc="94B0A93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8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4"/>
  </w:num>
  <w:num w:numId="3">
    <w:abstractNumId w:val="39"/>
  </w:num>
  <w:num w:numId="4">
    <w:abstractNumId w:val="11"/>
  </w:num>
  <w:num w:numId="5">
    <w:abstractNumId w:val="2"/>
  </w:num>
  <w:num w:numId="6">
    <w:abstractNumId w:val="19"/>
  </w:num>
  <w:num w:numId="7">
    <w:abstractNumId w:val="34"/>
  </w:num>
  <w:num w:numId="8">
    <w:abstractNumId w:val="29"/>
  </w:num>
  <w:num w:numId="9">
    <w:abstractNumId w:val="35"/>
  </w:num>
  <w:num w:numId="10">
    <w:abstractNumId w:val="17"/>
  </w:num>
  <w:num w:numId="11">
    <w:abstractNumId w:val="13"/>
  </w:num>
  <w:num w:numId="12">
    <w:abstractNumId w:val="28"/>
  </w:num>
  <w:num w:numId="13">
    <w:abstractNumId w:val="14"/>
  </w:num>
  <w:num w:numId="14">
    <w:abstractNumId w:val="10"/>
  </w:num>
  <w:num w:numId="15">
    <w:abstractNumId w:val="18"/>
  </w:num>
  <w:num w:numId="16">
    <w:abstractNumId w:val="8"/>
  </w:num>
  <w:num w:numId="17">
    <w:abstractNumId w:val="12"/>
  </w:num>
  <w:num w:numId="18">
    <w:abstractNumId w:val="6"/>
  </w:num>
  <w:num w:numId="19">
    <w:abstractNumId w:val="23"/>
  </w:num>
  <w:num w:numId="20">
    <w:abstractNumId w:val="3"/>
  </w:num>
  <w:num w:numId="21">
    <w:abstractNumId w:val="1"/>
  </w:num>
  <w:num w:numId="22">
    <w:abstractNumId w:val="36"/>
  </w:num>
  <w:num w:numId="23">
    <w:abstractNumId w:val="37"/>
  </w:num>
  <w:num w:numId="24">
    <w:abstractNumId w:val="31"/>
  </w:num>
  <w:num w:numId="25">
    <w:abstractNumId w:val="4"/>
  </w:num>
  <w:num w:numId="26">
    <w:abstractNumId w:val="27"/>
  </w:num>
  <w:num w:numId="27">
    <w:abstractNumId w:val="15"/>
  </w:num>
  <w:num w:numId="28">
    <w:abstractNumId w:val="25"/>
  </w:num>
  <w:num w:numId="29">
    <w:abstractNumId w:val="22"/>
  </w:num>
  <w:num w:numId="30">
    <w:abstractNumId w:val="20"/>
  </w:num>
  <w:num w:numId="31">
    <w:abstractNumId w:val="0"/>
  </w:num>
  <w:num w:numId="32">
    <w:abstractNumId w:val="21"/>
  </w:num>
  <w:num w:numId="33">
    <w:abstractNumId w:val="38"/>
  </w:num>
  <w:num w:numId="34">
    <w:abstractNumId w:val="32"/>
  </w:num>
  <w:num w:numId="35">
    <w:abstractNumId w:val="26"/>
  </w:num>
  <w:num w:numId="36">
    <w:abstractNumId w:val="30"/>
  </w:num>
  <w:num w:numId="37">
    <w:abstractNumId w:val="7"/>
  </w:num>
  <w:num w:numId="38">
    <w:abstractNumId w:val="16"/>
  </w:num>
  <w:num w:numId="39">
    <w:abstractNumId w:val="33"/>
  </w:num>
  <w:num w:numId="40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216B"/>
    <w:rsid w:val="00003640"/>
    <w:rsid w:val="00003790"/>
    <w:rsid w:val="0000509C"/>
    <w:rsid w:val="000054C0"/>
    <w:rsid w:val="0001080A"/>
    <w:rsid w:val="00011A81"/>
    <w:rsid w:val="00013CC4"/>
    <w:rsid w:val="00014DD6"/>
    <w:rsid w:val="00014E4B"/>
    <w:rsid w:val="000176F0"/>
    <w:rsid w:val="000240EA"/>
    <w:rsid w:val="00030325"/>
    <w:rsid w:val="000306DD"/>
    <w:rsid w:val="0003145C"/>
    <w:rsid w:val="00032376"/>
    <w:rsid w:val="00032AC2"/>
    <w:rsid w:val="00033029"/>
    <w:rsid w:val="000332A6"/>
    <w:rsid w:val="0003443F"/>
    <w:rsid w:val="00034BEB"/>
    <w:rsid w:val="00036B30"/>
    <w:rsid w:val="00036D6F"/>
    <w:rsid w:val="000430D3"/>
    <w:rsid w:val="00054FE2"/>
    <w:rsid w:val="00055516"/>
    <w:rsid w:val="00060EF6"/>
    <w:rsid w:val="0006242D"/>
    <w:rsid w:val="00063D00"/>
    <w:rsid w:val="00064AD3"/>
    <w:rsid w:val="00064F34"/>
    <w:rsid w:val="00065C69"/>
    <w:rsid w:val="00065E28"/>
    <w:rsid w:val="00066036"/>
    <w:rsid w:val="00067A55"/>
    <w:rsid w:val="000710AE"/>
    <w:rsid w:val="0007246B"/>
    <w:rsid w:val="0007315A"/>
    <w:rsid w:val="000736C4"/>
    <w:rsid w:val="0007634C"/>
    <w:rsid w:val="0008161B"/>
    <w:rsid w:val="00082173"/>
    <w:rsid w:val="000851B6"/>
    <w:rsid w:val="0008595C"/>
    <w:rsid w:val="000878B8"/>
    <w:rsid w:val="00094253"/>
    <w:rsid w:val="00094454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821"/>
    <w:rsid w:val="000B413A"/>
    <w:rsid w:val="000B4357"/>
    <w:rsid w:val="000B6909"/>
    <w:rsid w:val="000B7DA2"/>
    <w:rsid w:val="000C5460"/>
    <w:rsid w:val="000D572D"/>
    <w:rsid w:val="000D5DEB"/>
    <w:rsid w:val="000E19E9"/>
    <w:rsid w:val="000E2A66"/>
    <w:rsid w:val="000E3100"/>
    <w:rsid w:val="000E35D8"/>
    <w:rsid w:val="000E3750"/>
    <w:rsid w:val="000E4EE9"/>
    <w:rsid w:val="000F10A7"/>
    <w:rsid w:val="000F229A"/>
    <w:rsid w:val="000F3228"/>
    <w:rsid w:val="000F7838"/>
    <w:rsid w:val="0010038D"/>
    <w:rsid w:val="00100F9A"/>
    <w:rsid w:val="001013BB"/>
    <w:rsid w:val="00102ECE"/>
    <w:rsid w:val="00103C9C"/>
    <w:rsid w:val="00103DB0"/>
    <w:rsid w:val="00104BB5"/>
    <w:rsid w:val="001076F3"/>
    <w:rsid w:val="00110193"/>
    <w:rsid w:val="001101AA"/>
    <w:rsid w:val="00113E76"/>
    <w:rsid w:val="00115B06"/>
    <w:rsid w:val="00117951"/>
    <w:rsid w:val="0012639D"/>
    <w:rsid w:val="001310C7"/>
    <w:rsid w:val="00131BEA"/>
    <w:rsid w:val="0013405F"/>
    <w:rsid w:val="00135DEA"/>
    <w:rsid w:val="00140837"/>
    <w:rsid w:val="00142882"/>
    <w:rsid w:val="00143590"/>
    <w:rsid w:val="001459AB"/>
    <w:rsid w:val="00152163"/>
    <w:rsid w:val="00153190"/>
    <w:rsid w:val="00154F84"/>
    <w:rsid w:val="00155FBB"/>
    <w:rsid w:val="0016537E"/>
    <w:rsid w:val="00165E32"/>
    <w:rsid w:val="00170904"/>
    <w:rsid w:val="00173672"/>
    <w:rsid w:val="00173E53"/>
    <w:rsid w:val="00180FDA"/>
    <w:rsid w:val="00181F2E"/>
    <w:rsid w:val="001859BE"/>
    <w:rsid w:val="00195F38"/>
    <w:rsid w:val="00196A06"/>
    <w:rsid w:val="00197B54"/>
    <w:rsid w:val="001A182E"/>
    <w:rsid w:val="001A4E6B"/>
    <w:rsid w:val="001B0D7D"/>
    <w:rsid w:val="001B1E6E"/>
    <w:rsid w:val="001B3327"/>
    <w:rsid w:val="001C0E23"/>
    <w:rsid w:val="001C0E94"/>
    <w:rsid w:val="001D0190"/>
    <w:rsid w:val="001D0673"/>
    <w:rsid w:val="001D4471"/>
    <w:rsid w:val="001D6DFA"/>
    <w:rsid w:val="001D6F81"/>
    <w:rsid w:val="001D7347"/>
    <w:rsid w:val="001E14F5"/>
    <w:rsid w:val="001E1FA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5209"/>
    <w:rsid w:val="00217581"/>
    <w:rsid w:val="00217A9E"/>
    <w:rsid w:val="00220733"/>
    <w:rsid w:val="00220E3F"/>
    <w:rsid w:val="002229FC"/>
    <w:rsid w:val="00224A52"/>
    <w:rsid w:val="00224D9E"/>
    <w:rsid w:val="00226996"/>
    <w:rsid w:val="00226B27"/>
    <w:rsid w:val="0023330D"/>
    <w:rsid w:val="002347B6"/>
    <w:rsid w:val="00234C7A"/>
    <w:rsid w:val="00234EF9"/>
    <w:rsid w:val="00235FD5"/>
    <w:rsid w:val="0024056A"/>
    <w:rsid w:val="0024270B"/>
    <w:rsid w:val="00243DE6"/>
    <w:rsid w:val="002451DC"/>
    <w:rsid w:val="002461A8"/>
    <w:rsid w:val="002467A8"/>
    <w:rsid w:val="00253E5C"/>
    <w:rsid w:val="00256E7A"/>
    <w:rsid w:val="0026170A"/>
    <w:rsid w:val="002637CD"/>
    <w:rsid w:val="00264538"/>
    <w:rsid w:val="00270E70"/>
    <w:rsid w:val="00272101"/>
    <w:rsid w:val="00272303"/>
    <w:rsid w:val="00275C89"/>
    <w:rsid w:val="002773CC"/>
    <w:rsid w:val="00277AD1"/>
    <w:rsid w:val="00280FA4"/>
    <w:rsid w:val="00294A05"/>
    <w:rsid w:val="002A010E"/>
    <w:rsid w:val="002A01D0"/>
    <w:rsid w:val="002A0FD6"/>
    <w:rsid w:val="002A328F"/>
    <w:rsid w:val="002A40E2"/>
    <w:rsid w:val="002A42A7"/>
    <w:rsid w:val="002A720F"/>
    <w:rsid w:val="002A782F"/>
    <w:rsid w:val="002A78C0"/>
    <w:rsid w:val="002B0CF6"/>
    <w:rsid w:val="002C0376"/>
    <w:rsid w:val="002C1D1A"/>
    <w:rsid w:val="002C1F2B"/>
    <w:rsid w:val="002C3E46"/>
    <w:rsid w:val="002D7C1C"/>
    <w:rsid w:val="002D7C82"/>
    <w:rsid w:val="002E102E"/>
    <w:rsid w:val="002E4F95"/>
    <w:rsid w:val="002E61E7"/>
    <w:rsid w:val="002E7BC9"/>
    <w:rsid w:val="002F3881"/>
    <w:rsid w:val="0030337F"/>
    <w:rsid w:val="0030679B"/>
    <w:rsid w:val="00311633"/>
    <w:rsid w:val="0031790E"/>
    <w:rsid w:val="00321DD2"/>
    <w:rsid w:val="0032470F"/>
    <w:rsid w:val="003249D1"/>
    <w:rsid w:val="003267AD"/>
    <w:rsid w:val="00326AAC"/>
    <w:rsid w:val="003338D3"/>
    <w:rsid w:val="0033429F"/>
    <w:rsid w:val="00334745"/>
    <w:rsid w:val="00335DAF"/>
    <w:rsid w:val="00342188"/>
    <w:rsid w:val="0034224D"/>
    <w:rsid w:val="0034629A"/>
    <w:rsid w:val="00351980"/>
    <w:rsid w:val="0035215A"/>
    <w:rsid w:val="003523DE"/>
    <w:rsid w:val="00354B94"/>
    <w:rsid w:val="00355826"/>
    <w:rsid w:val="0035681F"/>
    <w:rsid w:val="00357401"/>
    <w:rsid w:val="003622D7"/>
    <w:rsid w:val="0036544D"/>
    <w:rsid w:val="00365C53"/>
    <w:rsid w:val="00366008"/>
    <w:rsid w:val="003672B3"/>
    <w:rsid w:val="00373275"/>
    <w:rsid w:val="00374356"/>
    <w:rsid w:val="00374491"/>
    <w:rsid w:val="00375235"/>
    <w:rsid w:val="00376D35"/>
    <w:rsid w:val="003832A5"/>
    <w:rsid w:val="00384C3F"/>
    <w:rsid w:val="00385E0E"/>
    <w:rsid w:val="00386487"/>
    <w:rsid w:val="00386642"/>
    <w:rsid w:val="00386A49"/>
    <w:rsid w:val="003906A0"/>
    <w:rsid w:val="0039211A"/>
    <w:rsid w:val="00395C1A"/>
    <w:rsid w:val="00395D60"/>
    <w:rsid w:val="00396837"/>
    <w:rsid w:val="00397F23"/>
    <w:rsid w:val="003A6DE0"/>
    <w:rsid w:val="003A78EC"/>
    <w:rsid w:val="003A7E32"/>
    <w:rsid w:val="003B71FE"/>
    <w:rsid w:val="003C263D"/>
    <w:rsid w:val="003C51AE"/>
    <w:rsid w:val="003C5A78"/>
    <w:rsid w:val="003D22D2"/>
    <w:rsid w:val="003D2D66"/>
    <w:rsid w:val="003D2EE0"/>
    <w:rsid w:val="003D441D"/>
    <w:rsid w:val="003D4F90"/>
    <w:rsid w:val="003E31A0"/>
    <w:rsid w:val="003E33D0"/>
    <w:rsid w:val="003E705D"/>
    <w:rsid w:val="003F3DBA"/>
    <w:rsid w:val="003F4410"/>
    <w:rsid w:val="003F45BF"/>
    <w:rsid w:val="003F5BA4"/>
    <w:rsid w:val="003F60AA"/>
    <w:rsid w:val="00405981"/>
    <w:rsid w:val="004074B3"/>
    <w:rsid w:val="00407964"/>
    <w:rsid w:val="0041498D"/>
    <w:rsid w:val="00415337"/>
    <w:rsid w:val="004168E1"/>
    <w:rsid w:val="0042369A"/>
    <w:rsid w:val="00423A38"/>
    <w:rsid w:val="004240AA"/>
    <w:rsid w:val="00427867"/>
    <w:rsid w:val="004329F5"/>
    <w:rsid w:val="00435A44"/>
    <w:rsid w:val="00436079"/>
    <w:rsid w:val="00444DCE"/>
    <w:rsid w:val="00447347"/>
    <w:rsid w:val="00450B1D"/>
    <w:rsid w:val="00454DA6"/>
    <w:rsid w:val="00455949"/>
    <w:rsid w:val="00457C1A"/>
    <w:rsid w:val="004604D5"/>
    <w:rsid w:val="00463AAE"/>
    <w:rsid w:val="00463E04"/>
    <w:rsid w:val="00466681"/>
    <w:rsid w:val="00470EA7"/>
    <w:rsid w:val="00471AD8"/>
    <w:rsid w:val="004721A0"/>
    <w:rsid w:val="00474557"/>
    <w:rsid w:val="00474812"/>
    <w:rsid w:val="00480B35"/>
    <w:rsid w:val="00480E96"/>
    <w:rsid w:val="00484247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76B"/>
    <w:rsid w:val="004B2897"/>
    <w:rsid w:val="004B374B"/>
    <w:rsid w:val="004C19F2"/>
    <w:rsid w:val="004C21BB"/>
    <w:rsid w:val="004C3079"/>
    <w:rsid w:val="004C33DF"/>
    <w:rsid w:val="004C579A"/>
    <w:rsid w:val="004C7673"/>
    <w:rsid w:val="004D31F1"/>
    <w:rsid w:val="004D37E0"/>
    <w:rsid w:val="004D3C48"/>
    <w:rsid w:val="004D62D2"/>
    <w:rsid w:val="004E1422"/>
    <w:rsid w:val="004E3697"/>
    <w:rsid w:val="004F032A"/>
    <w:rsid w:val="004F39A3"/>
    <w:rsid w:val="004F458C"/>
    <w:rsid w:val="004F6425"/>
    <w:rsid w:val="004F65FC"/>
    <w:rsid w:val="004F7215"/>
    <w:rsid w:val="00503381"/>
    <w:rsid w:val="00510F32"/>
    <w:rsid w:val="00513F4A"/>
    <w:rsid w:val="0051486D"/>
    <w:rsid w:val="005154A1"/>
    <w:rsid w:val="00520303"/>
    <w:rsid w:val="005203AA"/>
    <w:rsid w:val="00520E00"/>
    <w:rsid w:val="00521F5C"/>
    <w:rsid w:val="005220E7"/>
    <w:rsid w:val="005223B0"/>
    <w:rsid w:val="0052275B"/>
    <w:rsid w:val="00522D51"/>
    <w:rsid w:val="00532BC2"/>
    <w:rsid w:val="0054441B"/>
    <w:rsid w:val="0054563B"/>
    <w:rsid w:val="005461FC"/>
    <w:rsid w:val="00551238"/>
    <w:rsid w:val="00552007"/>
    <w:rsid w:val="00552EB6"/>
    <w:rsid w:val="00555A94"/>
    <w:rsid w:val="005574D1"/>
    <w:rsid w:val="00562677"/>
    <w:rsid w:val="005646DF"/>
    <w:rsid w:val="00565E8F"/>
    <w:rsid w:val="005667F6"/>
    <w:rsid w:val="005672B3"/>
    <w:rsid w:val="005678A2"/>
    <w:rsid w:val="00567F05"/>
    <w:rsid w:val="005720E6"/>
    <w:rsid w:val="0057672B"/>
    <w:rsid w:val="00581FCA"/>
    <w:rsid w:val="00583D7D"/>
    <w:rsid w:val="00584079"/>
    <w:rsid w:val="00597424"/>
    <w:rsid w:val="00597BBC"/>
    <w:rsid w:val="005A1D91"/>
    <w:rsid w:val="005A1FB2"/>
    <w:rsid w:val="005A6FAA"/>
    <w:rsid w:val="005B0B4B"/>
    <w:rsid w:val="005B1316"/>
    <w:rsid w:val="005B1AAB"/>
    <w:rsid w:val="005B1DB9"/>
    <w:rsid w:val="005B2551"/>
    <w:rsid w:val="005B545A"/>
    <w:rsid w:val="005C135C"/>
    <w:rsid w:val="005C2ACD"/>
    <w:rsid w:val="005C3859"/>
    <w:rsid w:val="005C4DE7"/>
    <w:rsid w:val="005C5F1A"/>
    <w:rsid w:val="005D285C"/>
    <w:rsid w:val="005D3CE1"/>
    <w:rsid w:val="005D53F4"/>
    <w:rsid w:val="005D5690"/>
    <w:rsid w:val="005E00BC"/>
    <w:rsid w:val="005E0469"/>
    <w:rsid w:val="005E0573"/>
    <w:rsid w:val="005E0E68"/>
    <w:rsid w:val="005E0FCA"/>
    <w:rsid w:val="005E350D"/>
    <w:rsid w:val="005E558A"/>
    <w:rsid w:val="005E70F9"/>
    <w:rsid w:val="005E7F37"/>
    <w:rsid w:val="005F172F"/>
    <w:rsid w:val="005F3C26"/>
    <w:rsid w:val="005F4036"/>
    <w:rsid w:val="005F4944"/>
    <w:rsid w:val="005F619C"/>
    <w:rsid w:val="0060017D"/>
    <w:rsid w:val="00601736"/>
    <w:rsid w:val="00603458"/>
    <w:rsid w:val="00605E1D"/>
    <w:rsid w:val="00606C8C"/>
    <w:rsid w:val="00611197"/>
    <w:rsid w:val="00624F44"/>
    <w:rsid w:val="006253C9"/>
    <w:rsid w:val="00625C28"/>
    <w:rsid w:val="00625FC3"/>
    <w:rsid w:val="006264D5"/>
    <w:rsid w:val="00630318"/>
    <w:rsid w:val="006309C1"/>
    <w:rsid w:val="0063106F"/>
    <w:rsid w:val="00632641"/>
    <w:rsid w:val="00633122"/>
    <w:rsid w:val="0063667E"/>
    <w:rsid w:val="00636EF5"/>
    <w:rsid w:val="00640170"/>
    <w:rsid w:val="006461B0"/>
    <w:rsid w:val="00651632"/>
    <w:rsid w:val="00653A71"/>
    <w:rsid w:val="00654E63"/>
    <w:rsid w:val="00655B53"/>
    <w:rsid w:val="006619A0"/>
    <w:rsid w:val="00661CE0"/>
    <w:rsid w:val="00675AC5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11B"/>
    <w:rsid w:val="006B06B6"/>
    <w:rsid w:val="006B28B4"/>
    <w:rsid w:val="006B5BC7"/>
    <w:rsid w:val="006B7779"/>
    <w:rsid w:val="006C1369"/>
    <w:rsid w:val="006C236B"/>
    <w:rsid w:val="006C3A50"/>
    <w:rsid w:val="006C40F0"/>
    <w:rsid w:val="006D047C"/>
    <w:rsid w:val="006D04B4"/>
    <w:rsid w:val="006D33BA"/>
    <w:rsid w:val="006D3547"/>
    <w:rsid w:val="006E6C1C"/>
    <w:rsid w:val="006F28E0"/>
    <w:rsid w:val="006F374A"/>
    <w:rsid w:val="006F5C9E"/>
    <w:rsid w:val="006F65CD"/>
    <w:rsid w:val="007004CB"/>
    <w:rsid w:val="00701A13"/>
    <w:rsid w:val="00701D44"/>
    <w:rsid w:val="007039CF"/>
    <w:rsid w:val="00706036"/>
    <w:rsid w:val="007072C9"/>
    <w:rsid w:val="007146AE"/>
    <w:rsid w:val="00717C8C"/>
    <w:rsid w:val="00720775"/>
    <w:rsid w:val="007226F7"/>
    <w:rsid w:val="00724C48"/>
    <w:rsid w:val="007258FF"/>
    <w:rsid w:val="00730EC4"/>
    <w:rsid w:val="00731C4E"/>
    <w:rsid w:val="007356CF"/>
    <w:rsid w:val="00735B87"/>
    <w:rsid w:val="00737995"/>
    <w:rsid w:val="00741E47"/>
    <w:rsid w:val="007424B9"/>
    <w:rsid w:val="007456D5"/>
    <w:rsid w:val="00746012"/>
    <w:rsid w:val="0074644C"/>
    <w:rsid w:val="00747F3F"/>
    <w:rsid w:val="00750095"/>
    <w:rsid w:val="00750DED"/>
    <w:rsid w:val="00753946"/>
    <w:rsid w:val="00753955"/>
    <w:rsid w:val="00756D53"/>
    <w:rsid w:val="00761603"/>
    <w:rsid w:val="00765A4E"/>
    <w:rsid w:val="00766B46"/>
    <w:rsid w:val="00767409"/>
    <w:rsid w:val="00771FD7"/>
    <w:rsid w:val="00773127"/>
    <w:rsid w:val="00773D44"/>
    <w:rsid w:val="007754E4"/>
    <w:rsid w:val="00775BCB"/>
    <w:rsid w:val="00777CC9"/>
    <w:rsid w:val="00780B96"/>
    <w:rsid w:val="00783B9B"/>
    <w:rsid w:val="00785F2E"/>
    <w:rsid w:val="00787DAA"/>
    <w:rsid w:val="0079022C"/>
    <w:rsid w:val="00795323"/>
    <w:rsid w:val="0079685A"/>
    <w:rsid w:val="007A00F2"/>
    <w:rsid w:val="007A4D0A"/>
    <w:rsid w:val="007B110F"/>
    <w:rsid w:val="007B347A"/>
    <w:rsid w:val="007B4BBE"/>
    <w:rsid w:val="007B6F99"/>
    <w:rsid w:val="007C088E"/>
    <w:rsid w:val="007C26A0"/>
    <w:rsid w:val="007C2DC7"/>
    <w:rsid w:val="007C38F5"/>
    <w:rsid w:val="007C698E"/>
    <w:rsid w:val="007C79C4"/>
    <w:rsid w:val="007D4479"/>
    <w:rsid w:val="007E0E96"/>
    <w:rsid w:val="007F12E6"/>
    <w:rsid w:val="007F18DB"/>
    <w:rsid w:val="007F1A3E"/>
    <w:rsid w:val="007F3B88"/>
    <w:rsid w:val="007F5AED"/>
    <w:rsid w:val="007F703F"/>
    <w:rsid w:val="007F7A6A"/>
    <w:rsid w:val="00801862"/>
    <w:rsid w:val="00803B01"/>
    <w:rsid w:val="00803E85"/>
    <w:rsid w:val="00806CC2"/>
    <w:rsid w:val="008132FE"/>
    <w:rsid w:val="00814476"/>
    <w:rsid w:val="00814B59"/>
    <w:rsid w:val="008155AE"/>
    <w:rsid w:val="00815833"/>
    <w:rsid w:val="008177F1"/>
    <w:rsid w:val="00820310"/>
    <w:rsid w:val="008217F0"/>
    <w:rsid w:val="00823DAE"/>
    <w:rsid w:val="00827923"/>
    <w:rsid w:val="00827CFA"/>
    <w:rsid w:val="00831197"/>
    <w:rsid w:val="00834280"/>
    <w:rsid w:val="00835104"/>
    <w:rsid w:val="00835929"/>
    <w:rsid w:val="008360B3"/>
    <w:rsid w:val="00836478"/>
    <w:rsid w:val="008439AC"/>
    <w:rsid w:val="008443AF"/>
    <w:rsid w:val="00847078"/>
    <w:rsid w:val="008524E3"/>
    <w:rsid w:val="0085310D"/>
    <w:rsid w:val="008531ED"/>
    <w:rsid w:val="00853F46"/>
    <w:rsid w:val="00854971"/>
    <w:rsid w:val="00857AF5"/>
    <w:rsid w:val="0086060D"/>
    <w:rsid w:val="00861B1B"/>
    <w:rsid w:val="00861F10"/>
    <w:rsid w:val="00862E4E"/>
    <w:rsid w:val="0086405A"/>
    <w:rsid w:val="008651F2"/>
    <w:rsid w:val="00865CCF"/>
    <w:rsid w:val="0086698D"/>
    <w:rsid w:val="0087183A"/>
    <w:rsid w:val="0087519F"/>
    <w:rsid w:val="00877551"/>
    <w:rsid w:val="0087759C"/>
    <w:rsid w:val="00877E3C"/>
    <w:rsid w:val="00881069"/>
    <w:rsid w:val="0088236C"/>
    <w:rsid w:val="0088246F"/>
    <w:rsid w:val="00886077"/>
    <w:rsid w:val="00887121"/>
    <w:rsid w:val="008901CC"/>
    <w:rsid w:val="0089203A"/>
    <w:rsid w:val="008921F4"/>
    <w:rsid w:val="00892AB2"/>
    <w:rsid w:val="00893EB8"/>
    <w:rsid w:val="008975B8"/>
    <w:rsid w:val="008A0170"/>
    <w:rsid w:val="008A1E40"/>
    <w:rsid w:val="008A20F0"/>
    <w:rsid w:val="008A2AA4"/>
    <w:rsid w:val="008A2B78"/>
    <w:rsid w:val="008A2C40"/>
    <w:rsid w:val="008A3BB1"/>
    <w:rsid w:val="008A49AC"/>
    <w:rsid w:val="008A64D4"/>
    <w:rsid w:val="008A668D"/>
    <w:rsid w:val="008B0011"/>
    <w:rsid w:val="008B1FF6"/>
    <w:rsid w:val="008B2DBC"/>
    <w:rsid w:val="008B60C2"/>
    <w:rsid w:val="008B76E0"/>
    <w:rsid w:val="008C21D9"/>
    <w:rsid w:val="008C3477"/>
    <w:rsid w:val="008C3B93"/>
    <w:rsid w:val="008C6843"/>
    <w:rsid w:val="008D1017"/>
    <w:rsid w:val="008D3774"/>
    <w:rsid w:val="008D3F5D"/>
    <w:rsid w:val="008D4ECC"/>
    <w:rsid w:val="008E27BD"/>
    <w:rsid w:val="008E3396"/>
    <w:rsid w:val="008E55CC"/>
    <w:rsid w:val="008E6EE6"/>
    <w:rsid w:val="008F0689"/>
    <w:rsid w:val="008F0C9A"/>
    <w:rsid w:val="008F21CB"/>
    <w:rsid w:val="008F2313"/>
    <w:rsid w:val="008F364E"/>
    <w:rsid w:val="008F3689"/>
    <w:rsid w:val="008F3903"/>
    <w:rsid w:val="008F3B39"/>
    <w:rsid w:val="008F7C09"/>
    <w:rsid w:val="00900E33"/>
    <w:rsid w:val="0090471C"/>
    <w:rsid w:val="00904D9E"/>
    <w:rsid w:val="00906813"/>
    <w:rsid w:val="00907C4E"/>
    <w:rsid w:val="00910AD0"/>
    <w:rsid w:val="00911298"/>
    <w:rsid w:val="00911A0E"/>
    <w:rsid w:val="009125BE"/>
    <w:rsid w:val="00912FE6"/>
    <w:rsid w:val="0091343B"/>
    <w:rsid w:val="00913FE9"/>
    <w:rsid w:val="00922C31"/>
    <w:rsid w:val="0092312B"/>
    <w:rsid w:val="009266AF"/>
    <w:rsid w:val="009266D5"/>
    <w:rsid w:val="00927317"/>
    <w:rsid w:val="0093107E"/>
    <w:rsid w:val="009345C6"/>
    <w:rsid w:val="009357BB"/>
    <w:rsid w:val="00940E08"/>
    <w:rsid w:val="0094280E"/>
    <w:rsid w:val="009441EF"/>
    <w:rsid w:val="00951970"/>
    <w:rsid w:val="00955071"/>
    <w:rsid w:val="00955AB9"/>
    <w:rsid w:val="00957CDE"/>
    <w:rsid w:val="009640BD"/>
    <w:rsid w:val="009675A8"/>
    <w:rsid w:val="0097412A"/>
    <w:rsid w:val="00974A07"/>
    <w:rsid w:val="00974F1C"/>
    <w:rsid w:val="00974FA5"/>
    <w:rsid w:val="00975EF6"/>
    <w:rsid w:val="00977945"/>
    <w:rsid w:val="009801F2"/>
    <w:rsid w:val="00982B17"/>
    <w:rsid w:val="00982EB2"/>
    <w:rsid w:val="00985BB5"/>
    <w:rsid w:val="00986340"/>
    <w:rsid w:val="009927EF"/>
    <w:rsid w:val="00994A36"/>
    <w:rsid w:val="00994C55"/>
    <w:rsid w:val="0099713B"/>
    <w:rsid w:val="009A0C22"/>
    <w:rsid w:val="009A4373"/>
    <w:rsid w:val="009A4D0B"/>
    <w:rsid w:val="009A66EF"/>
    <w:rsid w:val="009B0FB4"/>
    <w:rsid w:val="009B100B"/>
    <w:rsid w:val="009B2726"/>
    <w:rsid w:val="009B5C03"/>
    <w:rsid w:val="009B6A9D"/>
    <w:rsid w:val="009C15E7"/>
    <w:rsid w:val="009C4272"/>
    <w:rsid w:val="009C6AA8"/>
    <w:rsid w:val="009C7338"/>
    <w:rsid w:val="009D13CD"/>
    <w:rsid w:val="009D2F6D"/>
    <w:rsid w:val="009D4BA2"/>
    <w:rsid w:val="009E0A4B"/>
    <w:rsid w:val="009E11AC"/>
    <w:rsid w:val="009E47D0"/>
    <w:rsid w:val="009E62F8"/>
    <w:rsid w:val="009F09AA"/>
    <w:rsid w:val="009F11C0"/>
    <w:rsid w:val="009F25B7"/>
    <w:rsid w:val="009F2AD1"/>
    <w:rsid w:val="009F30D6"/>
    <w:rsid w:val="009F40F3"/>
    <w:rsid w:val="009F4952"/>
    <w:rsid w:val="009F529F"/>
    <w:rsid w:val="009F6D80"/>
    <w:rsid w:val="009F6EF8"/>
    <w:rsid w:val="00A01651"/>
    <w:rsid w:val="00A02EA0"/>
    <w:rsid w:val="00A03DBB"/>
    <w:rsid w:val="00A05721"/>
    <w:rsid w:val="00A06A43"/>
    <w:rsid w:val="00A11821"/>
    <w:rsid w:val="00A1454F"/>
    <w:rsid w:val="00A16B54"/>
    <w:rsid w:val="00A16C34"/>
    <w:rsid w:val="00A17BA4"/>
    <w:rsid w:val="00A21351"/>
    <w:rsid w:val="00A21C93"/>
    <w:rsid w:val="00A22311"/>
    <w:rsid w:val="00A23922"/>
    <w:rsid w:val="00A2432F"/>
    <w:rsid w:val="00A3084F"/>
    <w:rsid w:val="00A31EED"/>
    <w:rsid w:val="00A33116"/>
    <w:rsid w:val="00A34587"/>
    <w:rsid w:val="00A36834"/>
    <w:rsid w:val="00A36E02"/>
    <w:rsid w:val="00A371BC"/>
    <w:rsid w:val="00A37599"/>
    <w:rsid w:val="00A40900"/>
    <w:rsid w:val="00A42001"/>
    <w:rsid w:val="00A5032E"/>
    <w:rsid w:val="00A530DC"/>
    <w:rsid w:val="00A530ED"/>
    <w:rsid w:val="00A5411E"/>
    <w:rsid w:val="00A567CE"/>
    <w:rsid w:val="00A5741F"/>
    <w:rsid w:val="00A6022C"/>
    <w:rsid w:val="00A61031"/>
    <w:rsid w:val="00A62CDC"/>
    <w:rsid w:val="00A6402C"/>
    <w:rsid w:val="00A676D8"/>
    <w:rsid w:val="00A7014B"/>
    <w:rsid w:val="00A72A9A"/>
    <w:rsid w:val="00A73DE3"/>
    <w:rsid w:val="00A75D0A"/>
    <w:rsid w:val="00A76F9F"/>
    <w:rsid w:val="00A92EA7"/>
    <w:rsid w:val="00A957F6"/>
    <w:rsid w:val="00A95915"/>
    <w:rsid w:val="00A95F4D"/>
    <w:rsid w:val="00AA00F9"/>
    <w:rsid w:val="00AA0E6B"/>
    <w:rsid w:val="00AA14D4"/>
    <w:rsid w:val="00AA5FD3"/>
    <w:rsid w:val="00AA7B25"/>
    <w:rsid w:val="00AB1E5B"/>
    <w:rsid w:val="00AB37B9"/>
    <w:rsid w:val="00AB54CC"/>
    <w:rsid w:val="00AC0B07"/>
    <w:rsid w:val="00AC6740"/>
    <w:rsid w:val="00AC6A0F"/>
    <w:rsid w:val="00AC6E59"/>
    <w:rsid w:val="00AD384F"/>
    <w:rsid w:val="00AD3AA8"/>
    <w:rsid w:val="00AD6692"/>
    <w:rsid w:val="00AD7682"/>
    <w:rsid w:val="00AE1CFC"/>
    <w:rsid w:val="00AE381E"/>
    <w:rsid w:val="00AE43C5"/>
    <w:rsid w:val="00AE4416"/>
    <w:rsid w:val="00AE5F5B"/>
    <w:rsid w:val="00AE63C2"/>
    <w:rsid w:val="00AE65C8"/>
    <w:rsid w:val="00AF2BB2"/>
    <w:rsid w:val="00AF752D"/>
    <w:rsid w:val="00B01B6B"/>
    <w:rsid w:val="00B01CFE"/>
    <w:rsid w:val="00B01E5F"/>
    <w:rsid w:val="00B03F6C"/>
    <w:rsid w:val="00B0401C"/>
    <w:rsid w:val="00B06724"/>
    <w:rsid w:val="00B072AC"/>
    <w:rsid w:val="00B11BF3"/>
    <w:rsid w:val="00B2038C"/>
    <w:rsid w:val="00B23837"/>
    <w:rsid w:val="00B25681"/>
    <w:rsid w:val="00B25CDE"/>
    <w:rsid w:val="00B26A27"/>
    <w:rsid w:val="00B26E9D"/>
    <w:rsid w:val="00B401FA"/>
    <w:rsid w:val="00B45770"/>
    <w:rsid w:val="00B52493"/>
    <w:rsid w:val="00B56311"/>
    <w:rsid w:val="00B655AD"/>
    <w:rsid w:val="00B663BC"/>
    <w:rsid w:val="00B67105"/>
    <w:rsid w:val="00B67DAE"/>
    <w:rsid w:val="00B72C01"/>
    <w:rsid w:val="00B74F2E"/>
    <w:rsid w:val="00B75B39"/>
    <w:rsid w:val="00B82F70"/>
    <w:rsid w:val="00B85F69"/>
    <w:rsid w:val="00B87063"/>
    <w:rsid w:val="00B87F27"/>
    <w:rsid w:val="00B91227"/>
    <w:rsid w:val="00B9335F"/>
    <w:rsid w:val="00B93B6E"/>
    <w:rsid w:val="00B948B7"/>
    <w:rsid w:val="00B954D3"/>
    <w:rsid w:val="00BA0D3C"/>
    <w:rsid w:val="00BA462D"/>
    <w:rsid w:val="00BA5579"/>
    <w:rsid w:val="00BA5583"/>
    <w:rsid w:val="00BA5F8C"/>
    <w:rsid w:val="00BA78EE"/>
    <w:rsid w:val="00BB028E"/>
    <w:rsid w:val="00BB48D3"/>
    <w:rsid w:val="00BB5125"/>
    <w:rsid w:val="00BB5B87"/>
    <w:rsid w:val="00BC171D"/>
    <w:rsid w:val="00BC1ACA"/>
    <w:rsid w:val="00BC3527"/>
    <w:rsid w:val="00BC48CB"/>
    <w:rsid w:val="00BD246C"/>
    <w:rsid w:val="00BD51D2"/>
    <w:rsid w:val="00BD6379"/>
    <w:rsid w:val="00BD6F38"/>
    <w:rsid w:val="00BD7EEF"/>
    <w:rsid w:val="00BE0844"/>
    <w:rsid w:val="00BE2542"/>
    <w:rsid w:val="00BE66EE"/>
    <w:rsid w:val="00BE7107"/>
    <w:rsid w:val="00BF164E"/>
    <w:rsid w:val="00BF3A15"/>
    <w:rsid w:val="00BF42C2"/>
    <w:rsid w:val="00C01441"/>
    <w:rsid w:val="00C0251B"/>
    <w:rsid w:val="00C02C3C"/>
    <w:rsid w:val="00C0390E"/>
    <w:rsid w:val="00C10500"/>
    <w:rsid w:val="00C13928"/>
    <w:rsid w:val="00C15BB4"/>
    <w:rsid w:val="00C15E81"/>
    <w:rsid w:val="00C17915"/>
    <w:rsid w:val="00C2235B"/>
    <w:rsid w:val="00C256CA"/>
    <w:rsid w:val="00C348B0"/>
    <w:rsid w:val="00C37B7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6F0"/>
    <w:rsid w:val="00C53977"/>
    <w:rsid w:val="00C5451F"/>
    <w:rsid w:val="00C6259B"/>
    <w:rsid w:val="00C62D27"/>
    <w:rsid w:val="00C640B4"/>
    <w:rsid w:val="00C7103F"/>
    <w:rsid w:val="00C73D3C"/>
    <w:rsid w:val="00C75090"/>
    <w:rsid w:val="00C81030"/>
    <w:rsid w:val="00C81591"/>
    <w:rsid w:val="00C8359C"/>
    <w:rsid w:val="00C84B9F"/>
    <w:rsid w:val="00C96FB1"/>
    <w:rsid w:val="00CA09F5"/>
    <w:rsid w:val="00CA71BD"/>
    <w:rsid w:val="00CB11CB"/>
    <w:rsid w:val="00CB50B7"/>
    <w:rsid w:val="00CC2813"/>
    <w:rsid w:val="00CC2A7D"/>
    <w:rsid w:val="00CC4A57"/>
    <w:rsid w:val="00CD2F2B"/>
    <w:rsid w:val="00CD5830"/>
    <w:rsid w:val="00CD6157"/>
    <w:rsid w:val="00CE11D9"/>
    <w:rsid w:val="00CE164C"/>
    <w:rsid w:val="00CE37B9"/>
    <w:rsid w:val="00CE450F"/>
    <w:rsid w:val="00CE56E3"/>
    <w:rsid w:val="00CE6E28"/>
    <w:rsid w:val="00CE6E80"/>
    <w:rsid w:val="00CF04C5"/>
    <w:rsid w:val="00CF435F"/>
    <w:rsid w:val="00CF69F2"/>
    <w:rsid w:val="00D0061D"/>
    <w:rsid w:val="00D01978"/>
    <w:rsid w:val="00D01D8E"/>
    <w:rsid w:val="00D05B95"/>
    <w:rsid w:val="00D1046C"/>
    <w:rsid w:val="00D119A6"/>
    <w:rsid w:val="00D1662F"/>
    <w:rsid w:val="00D17066"/>
    <w:rsid w:val="00D17A4E"/>
    <w:rsid w:val="00D20748"/>
    <w:rsid w:val="00D21C33"/>
    <w:rsid w:val="00D24966"/>
    <w:rsid w:val="00D27500"/>
    <w:rsid w:val="00D33718"/>
    <w:rsid w:val="00D353EC"/>
    <w:rsid w:val="00D360BF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464D"/>
    <w:rsid w:val="00D75CF7"/>
    <w:rsid w:val="00D9072F"/>
    <w:rsid w:val="00D91B8E"/>
    <w:rsid w:val="00D945A7"/>
    <w:rsid w:val="00DA11BF"/>
    <w:rsid w:val="00DA2195"/>
    <w:rsid w:val="00DA2601"/>
    <w:rsid w:val="00DA2AED"/>
    <w:rsid w:val="00DA4F9B"/>
    <w:rsid w:val="00DB430C"/>
    <w:rsid w:val="00DB73F9"/>
    <w:rsid w:val="00DC0DA4"/>
    <w:rsid w:val="00DC637E"/>
    <w:rsid w:val="00DD3721"/>
    <w:rsid w:val="00DD4D96"/>
    <w:rsid w:val="00DD5F4B"/>
    <w:rsid w:val="00DE2DF7"/>
    <w:rsid w:val="00DE367E"/>
    <w:rsid w:val="00DE41B0"/>
    <w:rsid w:val="00DE495F"/>
    <w:rsid w:val="00DE56D9"/>
    <w:rsid w:val="00DE5D06"/>
    <w:rsid w:val="00DE6742"/>
    <w:rsid w:val="00DF0D0E"/>
    <w:rsid w:val="00DF3236"/>
    <w:rsid w:val="00DF3850"/>
    <w:rsid w:val="00DF3B89"/>
    <w:rsid w:val="00DF3F08"/>
    <w:rsid w:val="00DF67CF"/>
    <w:rsid w:val="00E00C9F"/>
    <w:rsid w:val="00E01F27"/>
    <w:rsid w:val="00E022FE"/>
    <w:rsid w:val="00E03C50"/>
    <w:rsid w:val="00E06342"/>
    <w:rsid w:val="00E131F9"/>
    <w:rsid w:val="00E14464"/>
    <w:rsid w:val="00E14A3F"/>
    <w:rsid w:val="00E14DDF"/>
    <w:rsid w:val="00E16017"/>
    <w:rsid w:val="00E177AB"/>
    <w:rsid w:val="00E20CB0"/>
    <w:rsid w:val="00E26511"/>
    <w:rsid w:val="00E34411"/>
    <w:rsid w:val="00E3775D"/>
    <w:rsid w:val="00E41338"/>
    <w:rsid w:val="00E42504"/>
    <w:rsid w:val="00E451D5"/>
    <w:rsid w:val="00E51396"/>
    <w:rsid w:val="00E51C0B"/>
    <w:rsid w:val="00E55F41"/>
    <w:rsid w:val="00E56F4E"/>
    <w:rsid w:val="00E633D6"/>
    <w:rsid w:val="00E6365E"/>
    <w:rsid w:val="00E63B63"/>
    <w:rsid w:val="00E63F37"/>
    <w:rsid w:val="00E6637B"/>
    <w:rsid w:val="00E7078C"/>
    <w:rsid w:val="00E72421"/>
    <w:rsid w:val="00E725DA"/>
    <w:rsid w:val="00E7432D"/>
    <w:rsid w:val="00E8098D"/>
    <w:rsid w:val="00E80A68"/>
    <w:rsid w:val="00E80F75"/>
    <w:rsid w:val="00E84013"/>
    <w:rsid w:val="00E94769"/>
    <w:rsid w:val="00E95DD8"/>
    <w:rsid w:val="00E9746F"/>
    <w:rsid w:val="00EA5D5C"/>
    <w:rsid w:val="00EB036B"/>
    <w:rsid w:val="00EB0BD1"/>
    <w:rsid w:val="00EB0C28"/>
    <w:rsid w:val="00EB1135"/>
    <w:rsid w:val="00EB1160"/>
    <w:rsid w:val="00EB6BBF"/>
    <w:rsid w:val="00EC14A7"/>
    <w:rsid w:val="00EC1929"/>
    <w:rsid w:val="00EC23B8"/>
    <w:rsid w:val="00EC2AC6"/>
    <w:rsid w:val="00EC430C"/>
    <w:rsid w:val="00EC66CA"/>
    <w:rsid w:val="00ED22CB"/>
    <w:rsid w:val="00ED2A96"/>
    <w:rsid w:val="00ED3631"/>
    <w:rsid w:val="00ED36E4"/>
    <w:rsid w:val="00EE0A0B"/>
    <w:rsid w:val="00EE2496"/>
    <w:rsid w:val="00EE6E3C"/>
    <w:rsid w:val="00EF11D8"/>
    <w:rsid w:val="00EF1946"/>
    <w:rsid w:val="00EF48C1"/>
    <w:rsid w:val="00EF4D78"/>
    <w:rsid w:val="00F01650"/>
    <w:rsid w:val="00F0244F"/>
    <w:rsid w:val="00F046DF"/>
    <w:rsid w:val="00F06E1C"/>
    <w:rsid w:val="00F13A84"/>
    <w:rsid w:val="00F13EFF"/>
    <w:rsid w:val="00F16367"/>
    <w:rsid w:val="00F17818"/>
    <w:rsid w:val="00F27ABF"/>
    <w:rsid w:val="00F3141D"/>
    <w:rsid w:val="00F3376F"/>
    <w:rsid w:val="00F348E5"/>
    <w:rsid w:val="00F34B47"/>
    <w:rsid w:val="00F34F57"/>
    <w:rsid w:val="00F35CA4"/>
    <w:rsid w:val="00F41523"/>
    <w:rsid w:val="00F424F0"/>
    <w:rsid w:val="00F43886"/>
    <w:rsid w:val="00F46D03"/>
    <w:rsid w:val="00F47D66"/>
    <w:rsid w:val="00F47E51"/>
    <w:rsid w:val="00F50010"/>
    <w:rsid w:val="00F5544D"/>
    <w:rsid w:val="00F637F1"/>
    <w:rsid w:val="00F64832"/>
    <w:rsid w:val="00F655DC"/>
    <w:rsid w:val="00F664FE"/>
    <w:rsid w:val="00F67E3E"/>
    <w:rsid w:val="00F721C5"/>
    <w:rsid w:val="00F73C90"/>
    <w:rsid w:val="00F75A6F"/>
    <w:rsid w:val="00F75D07"/>
    <w:rsid w:val="00F77DB6"/>
    <w:rsid w:val="00F843B5"/>
    <w:rsid w:val="00F86DC2"/>
    <w:rsid w:val="00F913C3"/>
    <w:rsid w:val="00F946F2"/>
    <w:rsid w:val="00FA2123"/>
    <w:rsid w:val="00FA4406"/>
    <w:rsid w:val="00FA798F"/>
    <w:rsid w:val="00FB0979"/>
    <w:rsid w:val="00FB2121"/>
    <w:rsid w:val="00FB28C2"/>
    <w:rsid w:val="00FB4F0F"/>
    <w:rsid w:val="00FC0760"/>
    <w:rsid w:val="00FC6196"/>
    <w:rsid w:val="00FC6D0E"/>
    <w:rsid w:val="00FC795C"/>
    <w:rsid w:val="00FD0322"/>
    <w:rsid w:val="00FD26CF"/>
    <w:rsid w:val="00FD31ED"/>
    <w:rsid w:val="00FD32EB"/>
    <w:rsid w:val="00FD623B"/>
    <w:rsid w:val="00FE0949"/>
    <w:rsid w:val="00FE0BF9"/>
    <w:rsid w:val="00FE1877"/>
    <w:rsid w:val="00FE24AC"/>
    <w:rsid w:val="00FE6C50"/>
    <w:rsid w:val="00FF0377"/>
    <w:rsid w:val="00FF1EDB"/>
    <w:rsid w:val="00FF20BD"/>
    <w:rsid w:val="00FF493E"/>
    <w:rsid w:val="00FF507A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33122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link w:val="af7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a">
    <w:name w:val="Подзаголовок Знак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b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c">
    <w:name w:val="Title"/>
    <w:basedOn w:val="a0"/>
    <w:link w:val="afd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d">
    <w:name w:val="Название Знак"/>
    <w:link w:val="afc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e">
    <w:name w:val="Body Text"/>
    <w:basedOn w:val="a0"/>
    <w:link w:val="aff"/>
    <w:rsid w:val="004D37E0"/>
    <w:pPr>
      <w:spacing w:after="120"/>
    </w:pPr>
    <w:rPr>
      <w:lang w:val="x-none" w:eastAsia="x-none"/>
    </w:rPr>
  </w:style>
  <w:style w:type="character" w:customStyle="1" w:styleId="aff">
    <w:name w:val="Основной текст Знак"/>
    <w:link w:val="afe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0">
    <w:name w:val="Hyperlink"/>
    <w:rsid w:val="00474557"/>
    <w:rPr>
      <w:color w:val="000080"/>
      <w:sz w:val="20"/>
      <w:szCs w:val="20"/>
      <w:u w:val="single"/>
    </w:rPr>
  </w:style>
  <w:style w:type="character" w:customStyle="1" w:styleId="af7">
    <w:name w:val="Абзац списка Знак"/>
    <w:link w:val="af6"/>
    <w:uiPriority w:val="34"/>
    <w:rsid w:val="00A42001"/>
    <w:rPr>
      <w:rFonts w:eastAsia="Calibri"/>
      <w:sz w:val="24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33122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link w:val="af7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a">
    <w:name w:val="Подзаголовок Знак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b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c">
    <w:name w:val="Title"/>
    <w:basedOn w:val="a0"/>
    <w:link w:val="afd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d">
    <w:name w:val="Название Знак"/>
    <w:link w:val="afc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e">
    <w:name w:val="Body Text"/>
    <w:basedOn w:val="a0"/>
    <w:link w:val="aff"/>
    <w:rsid w:val="004D37E0"/>
    <w:pPr>
      <w:spacing w:after="120"/>
    </w:pPr>
    <w:rPr>
      <w:lang w:val="x-none" w:eastAsia="x-none"/>
    </w:rPr>
  </w:style>
  <w:style w:type="character" w:customStyle="1" w:styleId="aff">
    <w:name w:val="Основной текст Знак"/>
    <w:link w:val="afe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0">
    <w:name w:val="Hyperlink"/>
    <w:rsid w:val="00474557"/>
    <w:rPr>
      <w:color w:val="000080"/>
      <w:sz w:val="20"/>
      <w:szCs w:val="20"/>
      <w:u w:val="single"/>
    </w:rPr>
  </w:style>
  <w:style w:type="character" w:customStyle="1" w:styleId="af7">
    <w:name w:val="Абзац списка Знак"/>
    <w:link w:val="af6"/>
    <w:uiPriority w:val="34"/>
    <w:rsid w:val="00A42001"/>
    <w:rPr>
      <w:rFonts w:eastAsia="Calibri"/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magtu.informsystema.ru/uploader/fileUpload?name=3939.pdf&amp;show=dcatalogues/1/1530514/3939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znanium.com/catalog/product/918073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e.lanbook.com/book/64346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https://znanium.com/catalog/product/1015048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magtu.informsystema.ru/uploader/fileUpload?name=3404.pdf&amp;show=dcatalogues/1/1139648/3404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7A043DCA-33A5-43FE-8439-211E0A3266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9781413F-5DC5-40F3-B630-8CB7CC8C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4230</Words>
  <Characters>24113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28287</CharactersWithSpaces>
  <SharedDoc>false</SharedDoc>
  <HLinks>
    <vt:vector size="30" baseType="variant">
      <vt:variant>
        <vt:i4>524359</vt:i4>
      </vt:variant>
      <vt:variant>
        <vt:i4>12</vt:i4>
      </vt:variant>
      <vt:variant>
        <vt:i4>0</vt:i4>
      </vt:variant>
      <vt:variant>
        <vt:i4>5</vt:i4>
      </vt:variant>
      <vt:variant>
        <vt:lpwstr>http://www.itp.nsc.ru/ecodom</vt:lpwstr>
      </vt:variant>
      <vt:variant>
        <vt:lpwstr/>
      </vt:variant>
      <vt:variant>
        <vt:i4>7602273</vt:i4>
      </vt:variant>
      <vt:variant>
        <vt:i4>9</vt:i4>
      </vt:variant>
      <vt:variant>
        <vt:i4>0</vt:i4>
      </vt:variant>
      <vt:variant>
        <vt:i4>5</vt:i4>
      </vt:variant>
      <vt:variant>
        <vt:lpwstr>http://www.combienergy.ru/</vt:lpwstr>
      </vt:variant>
      <vt:variant>
        <vt:lpwstr/>
      </vt:variant>
      <vt:variant>
        <vt:i4>7209014</vt:i4>
      </vt:variant>
      <vt:variant>
        <vt:i4>6</vt:i4>
      </vt:variant>
      <vt:variant>
        <vt:i4>0</vt:i4>
      </vt:variant>
      <vt:variant>
        <vt:i4>5</vt:i4>
      </vt:variant>
      <vt:variant>
        <vt:lpwstr>http://www.sanitarywork.ru/</vt:lpwstr>
      </vt:variant>
      <vt:variant>
        <vt:lpwstr/>
      </vt:variant>
      <vt:variant>
        <vt:i4>7143480</vt:i4>
      </vt:variant>
      <vt:variant>
        <vt:i4>3</vt:i4>
      </vt:variant>
      <vt:variant>
        <vt:i4>0</vt:i4>
      </vt:variant>
      <vt:variant>
        <vt:i4>5</vt:i4>
      </vt:variant>
      <vt:variant>
        <vt:lpwstr>http://www.ntsn.ru/</vt:lpwstr>
      </vt:variant>
      <vt:variant>
        <vt:lpwstr/>
      </vt:variant>
      <vt:variant>
        <vt:i4>7209002</vt:i4>
      </vt:variant>
      <vt:variant>
        <vt:i4>0</vt:i4>
      </vt:variant>
      <vt:variant>
        <vt:i4>0</vt:i4>
      </vt:variant>
      <vt:variant>
        <vt:i4>5</vt:i4>
      </vt:variant>
      <vt:variant>
        <vt:lpwstr>http://www.oborydovanie.su/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3</cp:revision>
  <cp:lastPrinted>2018-11-12T07:41:00Z</cp:lastPrinted>
  <dcterms:created xsi:type="dcterms:W3CDTF">2020-11-06T08:58:00Z</dcterms:created>
  <dcterms:modified xsi:type="dcterms:W3CDTF">2020-11-12T07:24:00Z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