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67E" w:rsidRPr="0092167E" w:rsidRDefault="00733199"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7B9A4B49" wp14:editId="69472DB2">
            <wp:simplePos x="0" y="0"/>
            <wp:positionH relativeFrom="column">
              <wp:posOffset>-1070611</wp:posOffset>
            </wp:positionH>
            <wp:positionV relativeFrom="paragraph">
              <wp:posOffset>-350521</wp:posOffset>
            </wp:positionV>
            <wp:extent cx="7534275" cy="10634965"/>
            <wp:effectExtent l="0" t="0" r="0" b="0"/>
            <wp:wrapNone/>
            <wp:docPr id="2" name="Рисунок 2" descr="J:\Документы\Программы 18-19\иппсд-18-1\Саны\ИПСД-18\готово\37.05 -ММ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Документы\Программы 18-19\иппсд-18-1\Саны\ИПСД-18\готово\37.05 -ММП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129" cy="1063899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2167E" w:rsidRPr="0092167E">
        <w:rPr>
          <w:rFonts w:ascii="Times New Roman" w:eastAsia="Times New Roman" w:hAnsi="Times New Roman" w:cs="Times New Roman"/>
          <w:sz w:val="28"/>
          <w:szCs w:val="28"/>
          <w:lang w:eastAsia="ru-RU"/>
        </w:rPr>
        <w:t>Мусийчук</w:t>
      </w:r>
      <w:proofErr w:type="spellEnd"/>
      <w:r w:rsidR="0092167E" w:rsidRPr="0092167E">
        <w:rPr>
          <w:rFonts w:ascii="Times New Roman" w:eastAsia="Times New Roman" w:hAnsi="Times New Roman" w:cs="Times New Roman"/>
          <w:sz w:val="28"/>
          <w:szCs w:val="28"/>
          <w:lang w:eastAsia="ru-RU"/>
        </w:rPr>
        <w:t xml:space="preserve"> М.В.</w:t>
      </w:r>
      <w:r w:rsidR="00AA6127">
        <w:rPr>
          <w:rFonts w:ascii="Times New Roman" w:eastAsia="Times New Roman" w:hAnsi="Times New Roman" w:cs="Times New Roman"/>
          <w:sz w:val="28"/>
          <w:szCs w:val="28"/>
          <w:lang w:eastAsia="ru-RU"/>
        </w:rPr>
        <w:t xml:space="preserve"> </w:t>
      </w:r>
    </w:p>
    <w:p w:rsidR="00AA6127" w:rsidRDefault="00630816"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30816">
        <w:rPr>
          <w:rFonts w:ascii="Times New Roman" w:eastAsia="Times New Roman" w:hAnsi="Times New Roman" w:cs="Times New Roman"/>
          <w:sz w:val="28"/>
          <w:szCs w:val="28"/>
          <w:lang w:eastAsia="ru-RU"/>
        </w:rPr>
        <w:t xml:space="preserve">«Методология и методы психологического исследования» </w:t>
      </w:r>
    </w:p>
    <w:p w:rsidR="00AA6127" w:rsidRDefault="00AA6127"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A6127" w:rsidRDefault="00AA6127"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37.05.02 ПСД</w:t>
      </w:r>
    </w:p>
    <w:p w:rsidR="00733199" w:rsidRDefault="00AA612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2018 и 2017 год  </w:t>
      </w:r>
      <w:r w:rsidRPr="00AA6127">
        <w:rPr>
          <w:rFonts w:ascii="Times New Roman" w:eastAsia="Times New Roman" w:hAnsi="Times New Roman" w:cs="Times New Roman"/>
          <w:color w:val="FF0000"/>
          <w:sz w:val="28"/>
          <w:szCs w:val="28"/>
          <w:lang w:eastAsia="ru-RU"/>
        </w:rPr>
        <w:t>компетенции одинаковые</w:t>
      </w:r>
      <w:r w:rsidR="0092167E" w:rsidRPr="00AA6127">
        <w:rPr>
          <w:rFonts w:ascii="Times New Roman" w:eastAsia="Times New Roman" w:hAnsi="Times New Roman" w:cs="Times New Roman"/>
          <w:color w:val="FF0000"/>
          <w:sz w:val="28"/>
          <w:szCs w:val="28"/>
          <w:lang w:eastAsia="ru-RU"/>
        </w:rPr>
        <w:br w:type="page"/>
      </w:r>
      <w:r w:rsidR="00733199">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-1080135</wp:posOffset>
            </wp:positionH>
            <wp:positionV relativeFrom="paragraph">
              <wp:posOffset>-360045</wp:posOffset>
            </wp:positionV>
            <wp:extent cx="7562850" cy="10700528"/>
            <wp:effectExtent l="0" t="0" r="0" b="5715"/>
            <wp:wrapNone/>
            <wp:docPr id="1" name="Рисунок 1" descr="J:\Документы\Программы 18-19\иппсд-18-1\Саны\мусий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Документы\Программы 18-19\иппсд-18-1\Саны\мусийчу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6397" cy="10705546"/>
                    </a:xfrm>
                    <a:prstGeom prst="rect">
                      <a:avLst/>
                    </a:prstGeom>
                    <a:noFill/>
                    <a:ln>
                      <a:noFill/>
                    </a:ln>
                  </pic:spPr>
                </pic:pic>
              </a:graphicData>
            </a:graphic>
            <wp14:sizeRelH relativeFrom="page">
              <wp14:pctWidth>0</wp14:pctWidth>
            </wp14:sizeRelH>
            <wp14:sizeRelV relativeFrom="page">
              <wp14:pctHeight>0</wp14:pctHeight>
            </wp14:sizeRelV>
          </wp:anchor>
        </w:drawing>
      </w:r>
      <w:r w:rsidR="00733199">
        <w:rPr>
          <w:rFonts w:ascii="Times New Roman" w:eastAsia="Times New Roman" w:hAnsi="Times New Roman" w:cs="Times New Roman"/>
          <w:sz w:val="28"/>
          <w:szCs w:val="28"/>
          <w:lang w:eastAsia="ru-RU"/>
        </w:rPr>
        <w:br w:type="page"/>
      </w:r>
    </w:p>
    <w:p w:rsidR="00733199" w:rsidRDefault="001C33C1">
      <w:pPr>
        <w:rPr>
          <w:rFonts w:ascii="Times New Roman" w:eastAsia="Times New Roman" w:hAnsi="Times New Roman" w:cs="Times New Roman"/>
          <w:sz w:val="28"/>
          <w:szCs w:val="28"/>
          <w:lang w:eastAsia="ru-RU"/>
        </w:rPr>
      </w:pPr>
      <w:r>
        <w:rPr>
          <w:rFonts w:ascii="Times New Roman" w:eastAsia="Times New Roman" w:hAnsi="Times New Roman" w:cs="Times New Roman"/>
          <w:b/>
          <w:iCs/>
          <w:noProof/>
          <w:sz w:val="24"/>
          <w:szCs w:val="24"/>
          <w:lang w:eastAsia="ru-RU"/>
        </w:rPr>
        <w:lastRenderedPageBreak/>
        <w:drawing>
          <wp:anchor distT="0" distB="0" distL="114300" distR="114300" simplePos="0" relativeHeight="251661312" behindDoc="0" locked="0" layoutInCell="1" allowOverlap="1" wp14:anchorId="55433AFF" wp14:editId="0F3B1EBC">
            <wp:simplePos x="0" y="0"/>
            <wp:positionH relativeFrom="column">
              <wp:posOffset>-1042035</wp:posOffset>
            </wp:positionH>
            <wp:positionV relativeFrom="paragraph">
              <wp:posOffset>-331470</wp:posOffset>
            </wp:positionV>
            <wp:extent cx="7543800" cy="10648950"/>
            <wp:effectExtent l="0" t="0" r="0" b="0"/>
            <wp:wrapNone/>
            <wp:docPr id="4" name="Рисунок 4" descr="H:\Документы\0-ОП и РП 2020\Актуализация\Лист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0-ОП и РП 2020\Актуализация\Лист2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199">
        <w:rPr>
          <w:rFonts w:ascii="Times New Roman" w:eastAsia="Times New Roman" w:hAnsi="Times New Roman" w:cs="Times New Roman"/>
          <w:sz w:val="28"/>
          <w:szCs w:val="28"/>
          <w:lang w:eastAsia="ru-RU"/>
        </w:rPr>
        <w:br w:type="page"/>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167E">
        <w:rPr>
          <w:rFonts w:ascii="Times New Roman" w:eastAsia="Times New Roman" w:hAnsi="Times New Roman" w:cs="Times New Roman"/>
          <w:sz w:val="28"/>
          <w:szCs w:val="28"/>
          <w:lang w:eastAsia="ru-RU"/>
        </w:rPr>
        <w:lastRenderedPageBreak/>
        <w:t>1 Цели освоения дисциплины</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167E">
        <w:rPr>
          <w:rFonts w:ascii="Times New Roman" w:eastAsia="Times New Roman" w:hAnsi="Times New Roman" w:cs="Times New Roman"/>
          <w:bCs/>
          <w:sz w:val="28"/>
          <w:szCs w:val="28"/>
          <w:lang w:eastAsia="ru-RU"/>
        </w:rPr>
        <w:t xml:space="preserve">Целью освоения дисциплины «Методология и методы психологического исследования» является: </w:t>
      </w:r>
      <w:r w:rsidRPr="0092167E">
        <w:rPr>
          <w:rFonts w:ascii="Times New Roman" w:eastAsia="Times New Roman" w:hAnsi="Times New Roman" w:cs="Times New Roman"/>
          <w:sz w:val="28"/>
          <w:szCs w:val="28"/>
          <w:lang w:eastAsia="ru-RU"/>
        </w:rPr>
        <w:t xml:space="preserve">формирование у студентов навыков научного мышления, обучение основам организации и методики проведения научно-исследовательской работы в области профессиональной </w:t>
      </w:r>
      <w:r w:rsidR="00E16397">
        <w:rPr>
          <w:rFonts w:ascii="Times New Roman" w:eastAsia="Times New Roman" w:hAnsi="Times New Roman" w:cs="Times New Roman"/>
          <w:sz w:val="28"/>
          <w:szCs w:val="28"/>
          <w:lang w:eastAsia="ru-RU"/>
        </w:rPr>
        <w:t xml:space="preserve">служебной </w:t>
      </w:r>
      <w:r w:rsidRPr="0092167E">
        <w:rPr>
          <w:rFonts w:ascii="Times New Roman" w:eastAsia="Times New Roman" w:hAnsi="Times New Roman" w:cs="Times New Roman"/>
          <w:sz w:val="28"/>
          <w:szCs w:val="28"/>
          <w:lang w:eastAsia="ru-RU"/>
        </w:rPr>
        <w:t>деятельности.</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167E">
        <w:rPr>
          <w:rFonts w:ascii="Times New Roman" w:eastAsia="Times New Roman" w:hAnsi="Times New Roman" w:cs="Times New Roman"/>
          <w:b/>
          <w:sz w:val="28"/>
          <w:szCs w:val="28"/>
          <w:lang w:eastAsia="ru-RU"/>
        </w:rPr>
        <w:t>2 Место дисциплины в структуре образовательной программы подготовки бакалавра</w:t>
      </w:r>
    </w:p>
    <w:p w:rsidR="00B72C5B"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2167E">
        <w:rPr>
          <w:rFonts w:ascii="Times New Roman" w:eastAsia="Times New Roman" w:hAnsi="Times New Roman" w:cs="Times New Roman"/>
          <w:bCs/>
          <w:sz w:val="28"/>
          <w:szCs w:val="28"/>
          <w:lang w:eastAsia="ru-RU"/>
        </w:rPr>
        <w:t>Дисциплина «Методология и методы психологического исследования» входит в профессиональный цикл, базовую ч</w:t>
      </w:r>
      <w:r w:rsidR="00CF4F89">
        <w:rPr>
          <w:rFonts w:ascii="Times New Roman" w:eastAsia="Times New Roman" w:hAnsi="Times New Roman" w:cs="Times New Roman"/>
          <w:bCs/>
          <w:sz w:val="28"/>
          <w:szCs w:val="28"/>
          <w:lang w:eastAsia="ru-RU"/>
        </w:rPr>
        <w:t>асть (Б</w:t>
      </w:r>
      <w:proofErr w:type="gramStart"/>
      <w:r w:rsidR="00CF4F89">
        <w:rPr>
          <w:rFonts w:ascii="Times New Roman" w:eastAsia="Times New Roman" w:hAnsi="Times New Roman" w:cs="Times New Roman"/>
          <w:bCs/>
          <w:sz w:val="28"/>
          <w:szCs w:val="28"/>
          <w:lang w:eastAsia="ru-RU"/>
        </w:rPr>
        <w:t>1</w:t>
      </w:r>
      <w:proofErr w:type="gramEnd"/>
      <w:r w:rsidR="00CF4F89">
        <w:rPr>
          <w:rFonts w:ascii="Times New Roman" w:eastAsia="Times New Roman" w:hAnsi="Times New Roman" w:cs="Times New Roman"/>
          <w:bCs/>
          <w:sz w:val="28"/>
          <w:szCs w:val="28"/>
          <w:lang w:eastAsia="ru-RU"/>
        </w:rPr>
        <w:t>.Б.25</w:t>
      </w:r>
      <w:r w:rsidRPr="0092167E">
        <w:rPr>
          <w:rFonts w:ascii="Times New Roman" w:eastAsia="Times New Roman" w:hAnsi="Times New Roman" w:cs="Times New Roman"/>
          <w:bCs/>
          <w:sz w:val="28"/>
          <w:szCs w:val="28"/>
          <w:lang w:eastAsia="ru-RU"/>
        </w:rPr>
        <w:t>) образовательной программы по направлению подготовки 37</w:t>
      </w:r>
      <w:r w:rsidR="00E621FD">
        <w:rPr>
          <w:rFonts w:ascii="Times New Roman" w:eastAsia="Times New Roman" w:hAnsi="Times New Roman" w:cs="Times New Roman"/>
          <w:sz w:val="28"/>
          <w:szCs w:val="28"/>
          <w:lang w:eastAsia="ru-RU"/>
        </w:rPr>
        <w:t>.05.02</w:t>
      </w:r>
      <w:r w:rsidRPr="0092167E">
        <w:rPr>
          <w:rFonts w:ascii="Times New Roman" w:eastAsia="Times New Roman" w:hAnsi="Times New Roman" w:cs="Times New Roman"/>
          <w:sz w:val="28"/>
          <w:szCs w:val="28"/>
          <w:lang w:eastAsia="ru-RU"/>
        </w:rPr>
        <w:t xml:space="preserve"> Психология</w:t>
      </w:r>
      <w:r w:rsidR="00B72C5B">
        <w:rPr>
          <w:rFonts w:ascii="Times New Roman" w:eastAsia="Times New Roman" w:hAnsi="Times New Roman" w:cs="Times New Roman"/>
          <w:sz w:val="28"/>
          <w:szCs w:val="28"/>
          <w:lang w:eastAsia="ru-RU"/>
        </w:rPr>
        <w:t>.</w:t>
      </w:r>
    </w:p>
    <w:p w:rsidR="00630816"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92167E">
        <w:rPr>
          <w:rFonts w:ascii="Times New Roman" w:eastAsia="Times New Roman" w:hAnsi="Times New Roman" w:cs="Times New Roman"/>
          <w:sz w:val="28"/>
          <w:szCs w:val="28"/>
          <w:lang w:eastAsia="ru-RU"/>
        </w:rPr>
        <w:t xml:space="preserve"> </w:t>
      </w:r>
      <w:r w:rsidRPr="0092167E">
        <w:rPr>
          <w:rFonts w:ascii="Times New Roman" w:eastAsia="Times New Roman" w:hAnsi="Times New Roman" w:cs="Times New Roman"/>
          <w:bCs/>
          <w:sz w:val="28"/>
          <w:szCs w:val="28"/>
          <w:lang w:eastAsia="ru-RU"/>
        </w:rPr>
        <w:t xml:space="preserve">Для изучения дисциплины необходимы знания (умения, навыки), сформированные в результате </w:t>
      </w:r>
      <w:r w:rsidR="00630816">
        <w:rPr>
          <w:rFonts w:ascii="Times New Roman" w:eastAsia="Times New Roman" w:hAnsi="Times New Roman" w:cs="Times New Roman"/>
          <w:bCs/>
          <w:sz w:val="28"/>
          <w:szCs w:val="28"/>
          <w:lang w:eastAsia="ru-RU"/>
        </w:rPr>
        <w:t xml:space="preserve">параллельного </w:t>
      </w:r>
      <w:r w:rsidRPr="0092167E">
        <w:rPr>
          <w:rFonts w:ascii="Times New Roman" w:eastAsia="Times New Roman" w:hAnsi="Times New Roman" w:cs="Times New Roman"/>
          <w:bCs/>
          <w:sz w:val="28"/>
          <w:szCs w:val="28"/>
          <w:lang w:eastAsia="ru-RU"/>
        </w:rPr>
        <w:t xml:space="preserve">изучения дисциплин: </w:t>
      </w:r>
      <w:r w:rsidR="00630816">
        <w:rPr>
          <w:rFonts w:ascii="Times New Roman" w:eastAsia="Times New Roman" w:hAnsi="Times New Roman" w:cs="Times New Roman"/>
          <w:bCs/>
          <w:sz w:val="28"/>
          <w:szCs w:val="28"/>
          <w:lang w:eastAsia="ru-RU"/>
        </w:rPr>
        <w:t>История психологии, Общая психология.</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92167E">
        <w:rPr>
          <w:rFonts w:ascii="Times New Roman" w:eastAsia="Times New Roman" w:hAnsi="Times New Roman" w:cs="Times New Roman"/>
          <w:bCs/>
          <w:sz w:val="28"/>
          <w:szCs w:val="28"/>
          <w:lang w:eastAsia="ru-RU"/>
        </w:rPr>
        <w:t>Знания (умения, навыки), полученные при изучении данной дисциплины будут необходимы для проведения научно-исследовательской работы, производственной - практики по получению профессиональных умений и опыта профессиональной деятельности, Государственная итоговая аттестация.</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2167E">
        <w:rPr>
          <w:rFonts w:ascii="Times New Roman" w:eastAsia="Times New Roman" w:hAnsi="Times New Roman" w:cs="Times New Roman"/>
          <w:b/>
          <w:sz w:val="24"/>
          <w:szCs w:val="24"/>
          <w:lang w:eastAsia="ru-RU"/>
        </w:rPr>
        <w:t>3 Компетенции обучающегося, формируемые в результате освоения дисциплины (модуля) и планируемые результаты обучения</w:t>
      </w:r>
    </w:p>
    <w:p w:rsidR="0092167E" w:rsidRPr="0092167E" w:rsidRDefault="0092167E" w:rsidP="0092167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16"/>
          <w:szCs w:val="16"/>
          <w:lang w:eastAsia="ru-RU"/>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1564"/>
        <w:gridCol w:w="8250"/>
      </w:tblGrid>
      <w:tr w:rsidR="00F319C4" w:rsidRPr="0092167E" w:rsidTr="00F319C4">
        <w:trPr>
          <w:trHeight w:val="1104"/>
          <w:tblHeader/>
        </w:trPr>
        <w:tc>
          <w:tcPr>
            <w:tcW w:w="5000" w:type="pct"/>
            <w:gridSpan w:val="2"/>
            <w:shd w:val="clear" w:color="auto" w:fill="FFFFFF"/>
            <w:vAlign w:val="center"/>
          </w:tcPr>
          <w:p w:rsidR="00F319C4" w:rsidRPr="0092167E" w:rsidRDefault="00F319C4" w:rsidP="0092167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Структурный элемент </w:t>
            </w:r>
            <w:r w:rsidRPr="0092167E">
              <w:rPr>
                <w:rFonts w:ascii="Times New Roman" w:eastAsia="Times New Roman" w:hAnsi="Times New Roman" w:cs="Times New Roman"/>
                <w:sz w:val="24"/>
                <w:szCs w:val="24"/>
                <w:lang w:eastAsia="ru-RU"/>
              </w:rPr>
              <w:br/>
              <w:t>компетенции</w:t>
            </w:r>
          </w:p>
        </w:tc>
      </w:tr>
      <w:tr w:rsidR="0092167E" w:rsidRPr="0092167E" w:rsidTr="00CF4F89">
        <w:tc>
          <w:tcPr>
            <w:tcW w:w="5000" w:type="pct"/>
            <w:gridSpan w:val="2"/>
            <w:shd w:val="clear" w:color="auto" w:fill="FFFFFF"/>
          </w:tcPr>
          <w:p w:rsidR="0092167E" w:rsidRPr="0092167E" w:rsidRDefault="00CF4F89" w:rsidP="00CF4F89">
            <w:pPr>
              <w:widowControl w:val="0"/>
              <w:autoSpaceDE w:val="0"/>
              <w:autoSpaceDN w:val="0"/>
              <w:adjustRightInd w:val="0"/>
              <w:spacing w:after="0" w:line="240" w:lineRule="auto"/>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lang w:eastAsia="ru-RU"/>
              </w:rPr>
              <w:t>О</w:t>
            </w:r>
            <w:r w:rsidR="0092167E" w:rsidRPr="0092167E">
              <w:rPr>
                <w:rFonts w:ascii="Times New Roman" w:eastAsia="Times New Roman" w:hAnsi="Times New Roman" w:cs="Times New Roman"/>
                <w:b/>
                <w:sz w:val="24"/>
                <w:szCs w:val="24"/>
                <w:lang w:eastAsia="ru-RU"/>
              </w:rPr>
              <w:t xml:space="preserve">К-1 – </w:t>
            </w:r>
            <w:r w:rsidRPr="00CF4F89">
              <w:rPr>
                <w:rFonts w:ascii="Times New Roman" w:eastAsia="Times New Roman" w:hAnsi="Times New Roman" w:cs="Times New Roman"/>
                <w:b/>
                <w:sz w:val="24"/>
                <w:szCs w:val="24"/>
                <w:lang w:eastAsia="ru-RU"/>
              </w:rPr>
              <w:t>ОК-1</w:t>
            </w:r>
            <w:r w:rsidRPr="00CF4F89">
              <w:rPr>
                <w:rFonts w:ascii="Times New Roman" w:eastAsia="Times New Roman" w:hAnsi="Times New Roman" w:cs="Times New Roman"/>
                <w:b/>
                <w:sz w:val="24"/>
                <w:szCs w:val="24"/>
                <w:lang w:eastAsia="ru-RU"/>
              </w:rPr>
              <w:tab/>
              <w:t xml:space="preserve">     способностью понимать и анализировать мировоззренческие, социально и личностно значимые философские проблемы</w:t>
            </w:r>
          </w:p>
        </w:tc>
      </w:tr>
      <w:tr w:rsidR="005F6112" w:rsidRPr="0092167E" w:rsidTr="005F6112">
        <w:tc>
          <w:tcPr>
            <w:tcW w:w="797" w:type="pct"/>
            <w:shd w:val="clear" w:color="auto" w:fill="FFFFFF"/>
          </w:tcPr>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Знать</w:t>
            </w:r>
          </w:p>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03" w:type="pct"/>
            <w:shd w:val="clear" w:color="auto" w:fill="FFFFFF"/>
          </w:tcPr>
          <w:p w:rsidR="005F6112" w:rsidRPr="0092167E" w:rsidRDefault="005F6112" w:rsidP="005F61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2167E">
              <w:rPr>
                <w:rFonts w:ascii="Times New Roman" w:eastAsia="Times New Roman" w:hAnsi="Times New Roman" w:cs="Times New Roman"/>
                <w:sz w:val="24"/>
                <w:szCs w:val="24"/>
                <w:lang w:eastAsia="ru-RU"/>
              </w:rPr>
              <w:t xml:space="preserve">меет четкое, целостное представление об научно-обоснованных методах и технологиях применяемых в </w:t>
            </w:r>
            <w:r>
              <w:rPr>
                <w:rFonts w:ascii="Times New Roman" w:eastAsia="Times New Roman" w:hAnsi="Times New Roman" w:cs="Times New Roman"/>
                <w:sz w:val="24"/>
                <w:szCs w:val="24"/>
                <w:lang w:eastAsia="ru-RU"/>
              </w:rPr>
              <w:t>психологии служебно</w:t>
            </w:r>
            <w:r w:rsidRPr="005F6112">
              <w:rPr>
                <w:rFonts w:ascii="Times New Roman" w:eastAsia="Times New Roman" w:hAnsi="Times New Roman" w:cs="Times New Roman"/>
                <w:sz w:val="24"/>
                <w:szCs w:val="24"/>
                <w:lang w:eastAsia="ru-RU"/>
              </w:rPr>
              <w:t xml:space="preserve">й </w:t>
            </w:r>
            <w:r w:rsidRPr="0092167E">
              <w:rPr>
                <w:rFonts w:ascii="Times New Roman" w:eastAsia="Times New Roman" w:hAnsi="Times New Roman" w:cs="Times New Roman"/>
                <w:sz w:val="24"/>
                <w:szCs w:val="24"/>
                <w:lang w:eastAsia="ru-RU"/>
              </w:rPr>
              <w:t>деятельности, имеет четкое представление о современных технологиях организации сбора, обработки данных и их интерпретации</w:t>
            </w:r>
          </w:p>
        </w:tc>
      </w:tr>
      <w:tr w:rsidR="005F6112" w:rsidRPr="0092167E" w:rsidTr="005F6112">
        <w:tc>
          <w:tcPr>
            <w:tcW w:w="797" w:type="pct"/>
            <w:shd w:val="clear" w:color="auto" w:fill="FFFFFF"/>
          </w:tcPr>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Уметь:</w:t>
            </w:r>
          </w:p>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03" w:type="pct"/>
            <w:shd w:val="clear" w:color="auto" w:fill="FFFFFF"/>
          </w:tcPr>
          <w:p w:rsidR="005F6112" w:rsidRPr="0092167E" w:rsidRDefault="005F6112" w:rsidP="005F61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5F6112">
              <w:rPr>
                <w:rFonts w:ascii="Times New Roman" w:eastAsia="Times New Roman" w:hAnsi="Times New Roman" w:cs="Times New Roman"/>
                <w:sz w:val="24"/>
                <w:szCs w:val="24"/>
                <w:lang w:eastAsia="ru-RU"/>
              </w:rPr>
              <w:t>ожет применять различные научно-обоснованные методы и техн</w:t>
            </w:r>
            <w:r>
              <w:rPr>
                <w:rFonts w:ascii="Times New Roman" w:eastAsia="Times New Roman" w:hAnsi="Times New Roman" w:cs="Times New Roman"/>
                <w:sz w:val="24"/>
                <w:szCs w:val="24"/>
                <w:lang w:eastAsia="ru-RU"/>
              </w:rPr>
              <w:t>ологии, используемые в психологии служебно</w:t>
            </w:r>
            <w:r w:rsidRPr="005F6112">
              <w:rPr>
                <w:rFonts w:ascii="Times New Roman" w:eastAsia="Times New Roman" w:hAnsi="Times New Roman" w:cs="Times New Roman"/>
                <w:sz w:val="24"/>
                <w:szCs w:val="24"/>
                <w:lang w:eastAsia="ru-RU"/>
              </w:rPr>
              <w:t>й деятельности</w:t>
            </w:r>
            <w:r w:rsidR="00D156F4">
              <w:rPr>
                <w:rFonts w:ascii="Times New Roman" w:eastAsia="Times New Roman" w:hAnsi="Times New Roman" w:cs="Times New Roman"/>
                <w:sz w:val="24"/>
                <w:szCs w:val="24"/>
                <w:lang w:eastAsia="ru-RU"/>
              </w:rPr>
              <w:t xml:space="preserve"> </w:t>
            </w:r>
          </w:p>
        </w:tc>
      </w:tr>
      <w:tr w:rsidR="005F6112" w:rsidRPr="0092167E" w:rsidTr="005F6112">
        <w:tc>
          <w:tcPr>
            <w:tcW w:w="797" w:type="pct"/>
            <w:shd w:val="clear" w:color="auto" w:fill="FFFFFF"/>
          </w:tcPr>
          <w:p w:rsidR="005F6112" w:rsidRPr="0092167E" w:rsidRDefault="005F6112" w:rsidP="005F61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Владеть:</w:t>
            </w:r>
          </w:p>
          <w:p w:rsidR="005F6112" w:rsidRPr="0092167E" w:rsidRDefault="005F6112" w:rsidP="005F61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03" w:type="pct"/>
            <w:shd w:val="clear" w:color="auto" w:fill="FFFFFF"/>
          </w:tcPr>
          <w:p w:rsidR="005F6112" w:rsidRPr="0092167E" w:rsidRDefault="005F6112" w:rsidP="005F611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92167E">
              <w:rPr>
                <w:rFonts w:ascii="Times New Roman" w:eastAsia="Times New Roman" w:hAnsi="Times New Roman" w:cs="Times New Roman"/>
                <w:sz w:val="24"/>
                <w:szCs w:val="24"/>
                <w:lang w:eastAsia="ru-RU"/>
              </w:rPr>
              <w:t>современными технологиями организации сбора, обработки данных и их интерпретации</w:t>
            </w:r>
            <w:r>
              <w:t xml:space="preserve"> </w:t>
            </w:r>
            <w:r w:rsidRPr="005F6112">
              <w:rPr>
                <w:rFonts w:ascii="Times New Roman" w:eastAsia="Times New Roman" w:hAnsi="Times New Roman" w:cs="Times New Roman"/>
                <w:sz w:val="24"/>
                <w:szCs w:val="24"/>
                <w:lang w:eastAsia="ru-RU"/>
              </w:rPr>
              <w:t>в психологии служебной деятельности</w:t>
            </w:r>
          </w:p>
        </w:tc>
      </w:tr>
      <w:tr w:rsidR="0092167E" w:rsidRPr="0092167E" w:rsidTr="00CF4F89">
        <w:tc>
          <w:tcPr>
            <w:tcW w:w="5000" w:type="pct"/>
            <w:gridSpan w:val="2"/>
            <w:shd w:val="clear" w:color="auto" w:fill="FFFFFF"/>
          </w:tcPr>
          <w:p w:rsidR="0092167E" w:rsidRPr="0092167E" w:rsidRDefault="00CF4F89" w:rsidP="00CF4F8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F4F89">
              <w:rPr>
                <w:rFonts w:ascii="Times New Roman" w:eastAsia="Times New Roman" w:hAnsi="Times New Roman" w:cs="Times New Roman"/>
                <w:b/>
                <w:sz w:val="24"/>
                <w:szCs w:val="24"/>
                <w:lang w:eastAsia="ru-RU"/>
              </w:rPr>
              <w:t>ПК-19</w:t>
            </w:r>
            <w:r w:rsidRPr="00CF4F89">
              <w:rPr>
                <w:rFonts w:ascii="Times New Roman" w:eastAsia="Times New Roman" w:hAnsi="Times New Roman" w:cs="Times New Roman"/>
                <w:b/>
                <w:sz w:val="24"/>
                <w:szCs w:val="24"/>
                <w:lang w:eastAsia="ru-RU"/>
              </w:rPr>
              <w:tab/>
              <w:t>способностью обрабатывать, анализировать и систематизировать научно-психологическую информацию, отечественный и зарубежный опыт по теме исследования</w:t>
            </w:r>
          </w:p>
        </w:tc>
      </w:tr>
      <w:tr w:rsidR="005F6112" w:rsidRPr="0092167E" w:rsidTr="005F6112">
        <w:tc>
          <w:tcPr>
            <w:tcW w:w="797" w:type="pct"/>
            <w:shd w:val="clear" w:color="auto" w:fill="FFFFFF"/>
          </w:tcPr>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Знать</w:t>
            </w:r>
          </w:p>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03" w:type="pct"/>
            <w:shd w:val="clear" w:color="auto" w:fill="FFFFFF"/>
          </w:tcPr>
          <w:p w:rsidR="005F6112" w:rsidRPr="0092167E" w:rsidRDefault="005F6112" w:rsidP="0092167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2167E">
              <w:rPr>
                <w:rFonts w:ascii="Times New Roman" w:eastAsia="Times New Roman" w:hAnsi="Times New Roman" w:cs="Times New Roman"/>
                <w:sz w:val="24"/>
                <w:szCs w:val="24"/>
                <w:lang w:eastAsia="ru-RU"/>
              </w:rPr>
              <w:t>меет достаточные знания о способах критического оценивания адекватность методов решения исследуемой проблемы</w:t>
            </w:r>
            <w:r>
              <w:rPr>
                <w:rFonts w:ascii="Times New Roman" w:eastAsia="Times New Roman" w:hAnsi="Times New Roman" w:cs="Times New Roman"/>
                <w:sz w:val="24"/>
                <w:szCs w:val="24"/>
                <w:lang w:eastAsia="ru-RU"/>
              </w:rPr>
              <w:t xml:space="preserve"> </w:t>
            </w:r>
            <w:r w:rsidRPr="005F6112">
              <w:rPr>
                <w:rFonts w:ascii="Times New Roman" w:eastAsia="Times New Roman" w:hAnsi="Times New Roman" w:cs="Times New Roman"/>
                <w:sz w:val="24"/>
                <w:szCs w:val="24"/>
                <w:lang w:eastAsia="ru-RU"/>
              </w:rPr>
              <w:t>в психологии служебной деятельности</w:t>
            </w:r>
          </w:p>
        </w:tc>
      </w:tr>
      <w:tr w:rsidR="005F6112" w:rsidRPr="0092167E" w:rsidTr="005F6112">
        <w:tc>
          <w:tcPr>
            <w:tcW w:w="797" w:type="pct"/>
            <w:shd w:val="clear" w:color="auto" w:fill="FFFFFF"/>
          </w:tcPr>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Уметь:</w:t>
            </w:r>
          </w:p>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03" w:type="pct"/>
            <w:shd w:val="clear" w:color="auto" w:fill="FFFFFF"/>
          </w:tcPr>
          <w:p w:rsidR="005F6112" w:rsidRPr="0092167E" w:rsidRDefault="005F6112"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6112">
              <w:rPr>
                <w:rFonts w:ascii="Times New Roman" w:eastAsia="Times New Roman" w:hAnsi="Times New Roman" w:cs="Times New Roman"/>
                <w:sz w:val="24"/>
                <w:szCs w:val="24"/>
                <w:lang w:eastAsia="ru-RU"/>
              </w:rPr>
              <w:t>критически оценивать адекватность методов решения исследуемой проблемы</w:t>
            </w:r>
            <w:r>
              <w:t xml:space="preserve"> </w:t>
            </w:r>
            <w:r w:rsidRPr="005F6112">
              <w:rPr>
                <w:rFonts w:ascii="Times New Roman" w:eastAsia="Times New Roman" w:hAnsi="Times New Roman" w:cs="Times New Roman"/>
                <w:sz w:val="24"/>
                <w:szCs w:val="24"/>
                <w:lang w:eastAsia="ru-RU"/>
              </w:rPr>
              <w:t>в психологии служебной деятельности</w:t>
            </w:r>
          </w:p>
        </w:tc>
      </w:tr>
      <w:tr w:rsidR="00843788" w:rsidRPr="0092167E" w:rsidTr="00843788">
        <w:tc>
          <w:tcPr>
            <w:tcW w:w="797" w:type="pct"/>
            <w:shd w:val="clear" w:color="auto" w:fill="FFFFFF"/>
          </w:tcPr>
          <w:p w:rsidR="00843788" w:rsidRPr="0092167E" w:rsidRDefault="00843788"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Владеть:</w:t>
            </w:r>
          </w:p>
          <w:p w:rsidR="00843788" w:rsidRPr="0092167E" w:rsidRDefault="00843788"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03" w:type="pct"/>
            <w:shd w:val="clear" w:color="auto" w:fill="FFFFFF"/>
          </w:tcPr>
          <w:p w:rsidR="00843788" w:rsidRPr="0092167E" w:rsidRDefault="00843788"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владеет способами критического оценивания адекватность методов решения исследуемой проблемы</w:t>
            </w:r>
            <w:r w:rsidR="000878B5">
              <w:t xml:space="preserve"> </w:t>
            </w:r>
            <w:r w:rsidR="000878B5" w:rsidRPr="000878B5">
              <w:rPr>
                <w:rFonts w:ascii="Times New Roman" w:eastAsia="Times New Roman" w:hAnsi="Times New Roman" w:cs="Times New Roman"/>
                <w:sz w:val="24"/>
                <w:szCs w:val="24"/>
                <w:lang w:eastAsia="ru-RU"/>
              </w:rPr>
              <w:t>в психологии служебной деятельности</w:t>
            </w:r>
          </w:p>
        </w:tc>
      </w:tr>
      <w:tr w:rsidR="0092167E" w:rsidRPr="0092167E" w:rsidTr="00CF4F89">
        <w:tc>
          <w:tcPr>
            <w:tcW w:w="5000" w:type="pct"/>
            <w:gridSpan w:val="2"/>
            <w:shd w:val="clear" w:color="auto" w:fill="FFFFFF"/>
          </w:tcPr>
          <w:p w:rsidR="0092167E" w:rsidRPr="0092167E" w:rsidRDefault="00CF4F89" w:rsidP="009216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F4F89">
              <w:rPr>
                <w:rFonts w:ascii="Times New Roman" w:eastAsia="Times New Roman" w:hAnsi="Times New Roman" w:cs="Times New Roman"/>
                <w:b/>
                <w:sz w:val="24"/>
                <w:szCs w:val="24"/>
                <w:lang w:eastAsia="ru-RU"/>
              </w:rPr>
              <w:t xml:space="preserve">ПК-20 способностью осуществлять постановку проблем исследования, обосновывать гипотезы и определять задачи исследования </w:t>
            </w:r>
            <w:r w:rsidRPr="00CF4F89">
              <w:rPr>
                <w:rFonts w:ascii="Times New Roman" w:eastAsia="Times New Roman" w:hAnsi="Times New Roman" w:cs="Times New Roman"/>
                <w:b/>
                <w:sz w:val="24"/>
                <w:szCs w:val="24"/>
                <w:lang w:eastAsia="ru-RU"/>
              </w:rPr>
              <w:tab/>
            </w:r>
          </w:p>
        </w:tc>
      </w:tr>
      <w:tr w:rsidR="000878B5" w:rsidRPr="0092167E" w:rsidTr="000878B5">
        <w:tc>
          <w:tcPr>
            <w:tcW w:w="797" w:type="pct"/>
            <w:shd w:val="clear" w:color="auto" w:fill="FFFFFF"/>
          </w:tcPr>
          <w:p w:rsidR="000878B5" w:rsidRPr="0092167E" w:rsidRDefault="000878B5"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Знать:</w:t>
            </w:r>
          </w:p>
        </w:tc>
        <w:tc>
          <w:tcPr>
            <w:tcW w:w="4203" w:type="pct"/>
            <w:shd w:val="clear" w:color="auto" w:fill="FFFFFF"/>
          </w:tcPr>
          <w:p w:rsidR="000878B5" w:rsidRPr="0092167E" w:rsidRDefault="000878B5"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0878B5">
              <w:rPr>
                <w:rFonts w:ascii="Times New Roman" w:eastAsia="Times New Roman" w:hAnsi="Times New Roman" w:cs="Times New Roman"/>
                <w:sz w:val="24"/>
                <w:szCs w:val="24"/>
                <w:lang w:eastAsia="ru-RU"/>
              </w:rPr>
              <w:t>меет четкое, целостное представление о современных научных методах решения научных исследовательских проблем</w:t>
            </w:r>
            <w:r>
              <w:t xml:space="preserve"> </w:t>
            </w:r>
            <w:r w:rsidRPr="000878B5">
              <w:rPr>
                <w:rFonts w:ascii="Times New Roman" w:eastAsia="Times New Roman" w:hAnsi="Times New Roman" w:cs="Times New Roman"/>
                <w:sz w:val="24"/>
                <w:szCs w:val="24"/>
                <w:lang w:eastAsia="ru-RU"/>
              </w:rPr>
              <w:t>в психологии служебной деятельности</w:t>
            </w:r>
          </w:p>
        </w:tc>
      </w:tr>
      <w:tr w:rsidR="000878B5" w:rsidRPr="0092167E" w:rsidTr="000878B5">
        <w:tc>
          <w:tcPr>
            <w:tcW w:w="797" w:type="pct"/>
            <w:shd w:val="clear" w:color="auto" w:fill="FFFFFF"/>
          </w:tcPr>
          <w:p w:rsidR="000878B5" w:rsidRPr="0092167E" w:rsidRDefault="000878B5"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lastRenderedPageBreak/>
              <w:t>Уметь:</w:t>
            </w:r>
          </w:p>
        </w:tc>
        <w:tc>
          <w:tcPr>
            <w:tcW w:w="4203" w:type="pct"/>
            <w:shd w:val="clear" w:color="auto" w:fill="FFFFFF"/>
          </w:tcPr>
          <w:p w:rsidR="000878B5" w:rsidRPr="0092167E" w:rsidRDefault="000878B5"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8B5">
              <w:rPr>
                <w:rFonts w:ascii="Times New Roman" w:eastAsia="Times New Roman" w:hAnsi="Times New Roman" w:cs="Times New Roman"/>
                <w:sz w:val="24"/>
                <w:szCs w:val="24"/>
                <w:lang w:eastAsia="ru-RU"/>
              </w:rPr>
              <w:t>использовать современные научные методы для решения научных исследовательских проблем</w:t>
            </w:r>
            <w:r>
              <w:t xml:space="preserve"> </w:t>
            </w:r>
            <w:r w:rsidRPr="000878B5">
              <w:rPr>
                <w:rFonts w:ascii="Times New Roman" w:eastAsia="Times New Roman" w:hAnsi="Times New Roman" w:cs="Times New Roman"/>
                <w:sz w:val="24"/>
                <w:szCs w:val="24"/>
                <w:lang w:eastAsia="ru-RU"/>
              </w:rPr>
              <w:t>в психологии служебной деятельности</w:t>
            </w:r>
          </w:p>
        </w:tc>
      </w:tr>
      <w:tr w:rsidR="00374ED3" w:rsidRPr="0092167E" w:rsidTr="00374ED3">
        <w:tc>
          <w:tcPr>
            <w:tcW w:w="797" w:type="pct"/>
            <w:shd w:val="clear" w:color="auto" w:fill="FFFFFF"/>
          </w:tcPr>
          <w:p w:rsidR="00374ED3" w:rsidRPr="0092167E" w:rsidRDefault="00374ED3"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Владеть:</w:t>
            </w:r>
          </w:p>
        </w:tc>
        <w:tc>
          <w:tcPr>
            <w:tcW w:w="4203" w:type="pct"/>
            <w:shd w:val="clear" w:color="auto" w:fill="FFFFFF"/>
          </w:tcPr>
          <w:p w:rsidR="00374ED3" w:rsidRPr="0092167E" w:rsidRDefault="00374ED3"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74ED3">
              <w:rPr>
                <w:rFonts w:ascii="Times New Roman" w:eastAsia="Times New Roman" w:hAnsi="Times New Roman" w:cs="Times New Roman"/>
                <w:sz w:val="24"/>
                <w:szCs w:val="24"/>
                <w:lang w:eastAsia="ru-RU"/>
              </w:rPr>
              <w:t>способностью применять современные научные методы для решения научных исследовательских проблем</w:t>
            </w:r>
            <w:r>
              <w:t xml:space="preserve"> </w:t>
            </w:r>
            <w:r w:rsidRPr="00374ED3">
              <w:rPr>
                <w:rFonts w:ascii="Times New Roman" w:eastAsia="Times New Roman" w:hAnsi="Times New Roman" w:cs="Times New Roman"/>
                <w:sz w:val="24"/>
                <w:szCs w:val="24"/>
                <w:lang w:eastAsia="ru-RU"/>
              </w:rPr>
              <w:t>в психологии служебной деятельности</w:t>
            </w:r>
          </w:p>
        </w:tc>
      </w:tr>
      <w:tr w:rsidR="00CF4F89" w:rsidRPr="0092167E" w:rsidTr="00CF4F89">
        <w:tc>
          <w:tcPr>
            <w:tcW w:w="5000" w:type="pct"/>
            <w:gridSpan w:val="2"/>
            <w:shd w:val="clear" w:color="auto" w:fill="FFFFFF"/>
          </w:tcPr>
          <w:p w:rsidR="00CF4F89" w:rsidRPr="0092167E" w:rsidRDefault="00CF4F89" w:rsidP="00CF4F8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F4F89">
              <w:rPr>
                <w:rFonts w:ascii="Times New Roman" w:eastAsia="Times New Roman" w:hAnsi="Times New Roman" w:cs="Times New Roman"/>
                <w:b/>
                <w:sz w:val="24"/>
                <w:szCs w:val="24"/>
                <w:lang w:eastAsia="ru-RU"/>
              </w:rPr>
              <w:t>ПК-22</w:t>
            </w:r>
            <w:r w:rsidRPr="00CF4F89">
              <w:rPr>
                <w:rFonts w:ascii="Times New Roman" w:eastAsia="Times New Roman" w:hAnsi="Times New Roman" w:cs="Times New Roman"/>
                <w:b/>
                <w:sz w:val="24"/>
                <w:szCs w:val="24"/>
                <w:lang w:eastAsia="ru-RU"/>
              </w:rPr>
              <w:tab/>
              <w:t>способностью готовить научные отчеты, обзоры, публикации и рекомендации по результатам выполненных исследований</w:t>
            </w:r>
          </w:p>
        </w:tc>
      </w:tr>
      <w:tr w:rsidR="00374ED3" w:rsidRPr="0092167E" w:rsidTr="00374ED3">
        <w:tc>
          <w:tcPr>
            <w:tcW w:w="797" w:type="pct"/>
            <w:shd w:val="clear" w:color="auto" w:fill="FFFFFF"/>
          </w:tcPr>
          <w:p w:rsidR="00374ED3" w:rsidRPr="0092167E" w:rsidRDefault="00374ED3" w:rsidP="00CF4F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Знать:</w:t>
            </w:r>
          </w:p>
        </w:tc>
        <w:tc>
          <w:tcPr>
            <w:tcW w:w="4203" w:type="pct"/>
            <w:shd w:val="clear" w:color="auto" w:fill="FFFFFF"/>
          </w:tcPr>
          <w:p w:rsidR="00374ED3" w:rsidRPr="0092167E" w:rsidRDefault="00374ED3" w:rsidP="0037209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74ED3">
              <w:rPr>
                <w:rFonts w:ascii="Times New Roman" w:eastAsia="Times New Roman" w:hAnsi="Times New Roman" w:cs="Times New Roman"/>
                <w:sz w:val="24"/>
                <w:szCs w:val="24"/>
                <w:lang w:eastAsia="ru-RU"/>
              </w:rPr>
              <w:t>Имеет четкое, целостное представление о современных научных методах подготовки научных отчетов по результатам выполнения исследований</w:t>
            </w:r>
            <w:r>
              <w:t xml:space="preserve"> </w:t>
            </w:r>
            <w:r w:rsidRPr="00374ED3">
              <w:rPr>
                <w:rFonts w:ascii="Times New Roman" w:eastAsia="Times New Roman" w:hAnsi="Times New Roman" w:cs="Times New Roman"/>
                <w:sz w:val="24"/>
                <w:szCs w:val="24"/>
                <w:lang w:eastAsia="ru-RU"/>
              </w:rPr>
              <w:t>в психологии служебной деятельности</w:t>
            </w:r>
          </w:p>
        </w:tc>
      </w:tr>
      <w:tr w:rsidR="00F922EC" w:rsidRPr="0092167E" w:rsidTr="00F922EC">
        <w:tc>
          <w:tcPr>
            <w:tcW w:w="797" w:type="pct"/>
            <w:shd w:val="clear" w:color="auto" w:fill="FFFFFF"/>
          </w:tcPr>
          <w:p w:rsidR="00F922EC" w:rsidRPr="0092167E" w:rsidRDefault="00F922EC" w:rsidP="00CF4F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Уметь:</w:t>
            </w:r>
          </w:p>
        </w:tc>
        <w:tc>
          <w:tcPr>
            <w:tcW w:w="4203" w:type="pct"/>
            <w:shd w:val="clear" w:color="auto" w:fill="FFFFFF"/>
          </w:tcPr>
          <w:p w:rsidR="00F922EC" w:rsidRPr="0092167E" w:rsidRDefault="00F922EC" w:rsidP="00CF4F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922EC">
              <w:rPr>
                <w:rFonts w:ascii="Times New Roman" w:eastAsia="Times New Roman" w:hAnsi="Times New Roman" w:cs="Times New Roman"/>
                <w:sz w:val="24"/>
                <w:szCs w:val="24"/>
                <w:lang w:eastAsia="ru-RU"/>
              </w:rPr>
              <w:t>использовать современные научные методы для решения научных исследовательских проблем в процессе подготовки научных отчетов по результатам выполнения исследований</w:t>
            </w:r>
            <w:r>
              <w:t xml:space="preserve"> </w:t>
            </w:r>
            <w:r w:rsidRPr="00F922EC">
              <w:rPr>
                <w:rFonts w:ascii="Times New Roman" w:eastAsia="Times New Roman" w:hAnsi="Times New Roman" w:cs="Times New Roman"/>
                <w:sz w:val="24"/>
                <w:szCs w:val="24"/>
                <w:lang w:eastAsia="ru-RU"/>
              </w:rPr>
              <w:t>в психологии служебной деятельности</w:t>
            </w:r>
          </w:p>
        </w:tc>
      </w:tr>
      <w:tr w:rsidR="0049303C" w:rsidRPr="0092167E" w:rsidTr="0049303C">
        <w:tc>
          <w:tcPr>
            <w:tcW w:w="797" w:type="pct"/>
            <w:shd w:val="clear" w:color="auto" w:fill="FFFFFF"/>
          </w:tcPr>
          <w:p w:rsidR="0049303C" w:rsidRPr="0092167E" w:rsidRDefault="0049303C" w:rsidP="00CF4F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Владеть:</w:t>
            </w:r>
          </w:p>
        </w:tc>
        <w:tc>
          <w:tcPr>
            <w:tcW w:w="4203" w:type="pct"/>
            <w:shd w:val="clear" w:color="auto" w:fill="FFFFFF"/>
          </w:tcPr>
          <w:p w:rsidR="0049303C" w:rsidRPr="0092167E" w:rsidRDefault="0049303C" w:rsidP="00CF4F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03C">
              <w:rPr>
                <w:rFonts w:ascii="Times New Roman" w:eastAsia="Times New Roman" w:hAnsi="Times New Roman" w:cs="Times New Roman"/>
                <w:sz w:val="24"/>
                <w:szCs w:val="24"/>
                <w:lang w:eastAsia="ru-RU"/>
              </w:rPr>
              <w:t>способностью применять современные научные методы для решения научных исследовательских проблем в процессе подготовки научных отчетов по результатам выполнения исследований</w:t>
            </w:r>
            <w:r>
              <w:t xml:space="preserve"> </w:t>
            </w:r>
            <w:r w:rsidRPr="0049303C">
              <w:rPr>
                <w:rFonts w:ascii="Times New Roman" w:eastAsia="Times New Roman" w:hAnsi="Times New Roman" w:cs="Times New Roman"/>
                <w:sz w:val="24"/>
                <w:szCs w:val="24"/>
                <w:lang w:eastAsia="ru-RU"/>
              </w:rPr>
              <w:t>в психологии служебной деятельности</w:t>
            </w:r>
          </w:p>
        </w:tc>
      </w:tr>
    </w:tbl>
    <w:p w:rsidR="00CF4F89" w:rsidRDefault="00CF4F89" w:rsidP="0092167E">
      <w:pPr>
        <w:keepNext/>
        <w:widowControl w:val="0"/>
        <w:suppressAutoHyphens/>
        <w:spacing w:before="120" w:after="120" w:line="240" w:lineRule="auto"/>
        <w:jc w:val="center"/>
        <w:outlineLvl w:val="0"/>
        <w:rPr>
          <w:rFonts w:ascii="Times New Roman" w:eastAsia="Times New Roman" w:hAnsi="Times New Roman" w:cs="Times New Roman"/>
          <w:b/>
          <w:bCs/>
          <w:iCs/>
          <w:sz w:val="24"/>
          <w:szCs w:val="24"/>
          <w:lang w:eastAsia="ru-RU"/>
        </w:rPr>
      </w:pPr>
    </w:p>
    <w:p w:rsidR="00CF4F89" w:rsidRDefault="00CF4F89" w:rsidP="0092167E">
      <w:pPr>
        <w:keepNext/>
        <w:widowControl w:val="0"/>
        <w:suppressAutoHyphens/>
        <w:spacing w:before="120" w:after="120" w:line="240" w:lineRule="auto"/>
        <w:jc w:val="center"/>
        <w:outlineLvl w:val="0"/>
        <w:rPr>
          <w:rFonts w:ascii="Times New Roman" w:eastAsia="Times New Roman" w:hAnsi="Times New Roman" w:cs="Times New Roman"/>
          <w:b/>
          <w:bCs/>
          <w:iCs/>
          <w:sz w:val="24"/>
          <w:szCs w:val="24"/>
          <w:lang w:eastAsia="ru-RU"/>
        </w:rPr>
      </w:pPr>
    </w:p>
    <w:p w:rsidR="0092167E" w:rsidRDefault="0092167E" w:rsidP="0092167E">
      <w:pPr>
        <w:keepNext/>
        <w:widowControl w:val="0"/>
        <w:suppressAutoHyphens/>
        <w:spacing w:before="120" w:after="120" w:line="240" w:lineRule="auto"/>
        <w:jc w:val="center"/>
        <w:outlineLvl w:val="0"/>
        <w:rPr>
          <w:rFonts w:ascii="Times New Roman" w:eastAsia="Times New Roman" w:hAnsi="Times New Roman" w:cs="Times New Roman"/>
          <w:b/>
          <w:bCs/>
          <w:iCs/>
          <w:sz w:val="24"/>
          <w:szCs w:val="24"/>
          <w:lang w:eastAsia="ru-RU"/>
        </w:rPr>
      </w:pPr>
      <w:r w:rsidRPr="0092167E">
        <w:rPr>
          <w:rFonts w:ascii="Times New Roman" w:eastAsia="Times New Roman" w:hAnsi="Times New Roman" w:cs="Times New Roman"/>
          <w:b/>
          <w:bCs/>
          <w:iCs/>
          <w:sz w:val="24"/>
          <w:szCs w:val="24"/>
          <w:lang w:eastAsia="ru-RU"/>
        </w:rPr>
        <w:t xml:space="preserve">4 Структура и содержание дисциплины (модуля) </w:t>
      </w:r>
    </w:p>
    <w:p w:rsidR="00CF4F89" w:rsidRPr="0092167E" w:rsidRDefault="00CF4F89" w:rsidP="0092167E">
      <w:pPr>
        <w:keepNext/>
        <w:widowControl w:val="0"/>
        <w:suppressAutoHyphens/>
        <w:spacing w:before="120" w:after="120" w:line="240" w:lineRule="auto"/>
        <w:jc w:val="center"/>
        <w:outlineLvl w:val="0"/>
        <w:rPr>
          <w:rFonts w:ascii="Times New Roman" w:eastAsia="Times New Roman" w:hAnsi="Times New Roman" w:cs="Times New Roman"/>
          <w:b/>
          <w:bCs/>
          <w:iCs/>
          <w:sz w:val="24"/>
          <w:szCs w:val="24"/>
          <w:lang w:eastAsia="ru-RU"/>
        </w:rPr>
      </w:pPr>
    </w:p>
    <w:p w:rsidR="0092167E" w:rsidRPr="0092167E" w:rsidRDefault="0092167E" w:rsidP="0092167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92167E">
        <w:rPr>
          <w:rFonts w:ascii="Times New Roman" w:eastAsia="Times New Roman" w:hAnsi="Times New Roman" w:cs="Times New Roman"/>
          <w:bCs/>
          <w:sz w:val="24"/>
          <w:szCs w:val="24"/>
          <w:lang w:eastAsia="ru-RU"/>
        </w:rPr>
        <w:t>Общая трудоемкость дисциплины составляет 3 единицы 108 часов:</w:t>
      </w:r>
    </w:p>
    <w:p w:rsidR="0092167E" w:rsidRPr="0092167E" w:rsidRDefault="0092167E" w:rsidP="0092167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92167E">
        <w:rPr>
          <w:rFonts w:ascii="Times New Roman" w:eastAsia="Times New Roman" w:hAnsi="Times New Roman" w:cs="Times New Roman"/>
          <w:bCs/>
          <w:sz w:val="24"/>
          <w:szCs w:val="24"/>
          <w:lang w:eastAsia="ru-RU"/>
        </w:rPr>
        <w:t>–</w:t>
      </w:r>
      <w:r w:rsidRPr="0092167E">
        <w:rPr>
          <w:rFonts w:ascii="Times New Roman" w:eastAsia="Times New Roman" w:hAnsi="Times New Roman" w:cs="Times New Roman"/>
          <w:bCs/>
          <w:sz w:val="24"/>
          <w:szCs w:val="24"/>
          <w:lang w:eastAsia="ru-RU"/>
        </w:rPr>
        <w:tab/>
        <w:t>аудиторная работа – 26 часов;</w:t>
      </w:r>
    </w:p>
    <w:p w:rsidR="0092167E" w:rsidRPr="0092167E" w:rsidRDefault="0092167E" w:rsidP="0092167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92167E">
        <w:rPr>
          <w:rFonts w:ascii="Times New Roman" w:eastAsia="Times New Roman" w:hAnsi="Times New Roman" w:cs="Times New Roman"/>
          <w:bCs/>
          <w:sz w:val="24"/>
          <w:szCs w:val="24"/>
          <w:lang w:eastAsia="ru-RU"/>
        </w:rPr>
        <w:t>–</w:t>
      </w:r>
      <w:r w:rsidRPr="0092167E">
        <w:rPr>
          <w:rFonts w:ascii="Times New Roman" w:eastAsia="Times New Roman" w:hAnsi="Times New Roman" w:cs="Times New Roman"/>
          <w:bCs/>
          <w:sz w:val="24"/>
          <w:szCs w:val="24"/>
          <w:lang w:eastAsia="ru-RU"/>
        </w:rPr>
        <w:tab/>
        <w:t>самостоятельная работа – 82 часов;</w:t>
      </w:r>
    </w:p>
    <w:p w:rsidR="0092167E" w:rsidRPr="0092167E" w:rsidRDefault="0092167E" w:rsidP="0092167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92167E">
        <w:rPr>
          <w:rFonts w:ascii="Times New Roman" w:eastAsia="Times New Roman" w:hAnsi="Times New Roman" w:cs="Times New Roman"/>
          <w:bCs/>
          <w:sz w:val="24"/>
          <w:szCs w:val="24"/>
          <w:lang w:eastAsia="ru-RU"/>
        </w:rPr>
        <w:t>–</w:t>
      </w:r>
      <w:r w:rsidRPr="0092167E">
        <w:rPr>
          <w:rFonts w:ascii="Times New Roman" w:eastAsia="Times New Roman" w:hAnsi="Times New Roman" w:cs="Times New Roman"/>
          <w:bCs/>
          <w:sz w:val="24"/>
          <w:szCs w:val="24"/>
          <w:lang w:eastAsia="ru-RU"/>
        </w:rPr>
        <w:tab/>
        <w:t xml:space="preserve">контроль, в </w:t>
      </w:r>
      <w:proofErr w:type="spellStart"/>
      <w:r w:rsidRPr="0092167E">
        <w:rPr>
          <w:rFonts w:ascii="Times New Roman" w:eastAsia="Times New Roman" w:hAnsi="Times New Roman" w:cs="Times New Roman"/>
          <w:bCs/>
          <w:sz w:val="24"/>
          <w:szCs w:val="24"/>
          <w:lang w:eastAsia="ru-RU"/>
        </w:rPr>
        <w:t>т.ч</w:t>
      </w:r>
      <w:proofErr w:type="spellEnd"/>
      <w:r w:rsidRPr="0092167E">
        <w:rPr>
          <w:rFonts w:ascii="Times New Roman" w:eastAsia="Times New Roman" w:hAnsi="Times New Roman" w:cs="Times New Roman"/>
          <w:bCs/>
          <w:sz w:val="24"/>
          <w:szCs w:val="24"/>
          <w:lang w:eastAsia="ru-RU"/>
        </w:rPr>
        <w:t>. подготовка к экзамену– 36 часов.</w:t>
      </w:r>
    </w:p>
    <w:p w:rsidR="0092167E" w:rsidRPr="0092167E" w:rsidRDefault="0092167E" w:rsidP="0092167E">
      <w:pPr>
        <w:spacing w:after="0" w:line="240" w:lineRule="auto"/>
        <w:rPr>
          <w:rFonts w:ascii="Times New Roman" w:eastAsia="Times New Roman" w:hAnsi="Times New Roman" w:cs="Times New Roman"/>
          <w:bCs/>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64"/>
        <w:gridCol w:w="590"/>
        <w:gridCol w:w="585"/>
        <w:gridCol w:w="585"/>
        <w:gridCol w:w="585"/>
        <w:gridCol w:w="691"/>
        <w:gridCol w:w="1695"/>
        <w:gridCol w:w="1440"/>
      </w:tblGrid>
      <w:tr w:rsidR="0092167E" w:rsidRPr="0092167E" w:rsidTr="00CF4F89">
        <w:trPr>
          <w:cantSplit/>
          <w:trHeight w:val="962"/>
          <w:tblHeader/>
          <w:jc w:val="center"/>
        </w:trPr>
        <w:tc>
          <w:tcPr>
            <w:tcW w:w="1730" w:type="pct"/>
            <w:vMerge w:val="restart"/>
            <w:vAlign w:val="center"/>
          </w:tcPr>
          <w:p w:rsidR="0092167E" w:rsidRPr="0092167E" w:rsidRDefault="0092167E" w:rsidP="0092167E">
            <w:pPr>
              <w:autoSpaceDE w:val="0"/>
              <w:autoSpaceDN w:val="0"/>
              <w:adjustRightInd w:val="0"/>
              <w:spacing w:after="0" w:line="240" w:lineRule="auto"/>
              <w:jc w:val="center"/>
              <w:rPr>
                <w:rFonts w:ascii="Georgia" w:eastAsia="Times New Roman" w:hAnsi="Georgia" w:cs="Georgia"/>
                <w:sz w:val="12"/>
                <w:szCs w:val="12"/>
                <w:lang w:eastAsia="ru-RU"/>
              </w:rPr>
            </w:pPr>
            <w:r w:rsidRPr="0092167E">
              <w:rPr>
                <w:rFonts w:ascii="Times New Roman" w:eastAsia="Times New Roman" w:hAnsi="Times New Roman" w:cs="Times New Roman"/>
                <w:bCs/>
                <w:sz w:val="24"/>
                <w:szCs w:val="24"/>
                <w:lang w:eastAsia="ru-RU"/>
              </w:rPr>
              <w:br w:type="page"/>
            </w:r>
            <w:r w:rsidRPr="0092167E">
              <w:rPr>
                <w:rFonts w:ascii="Georgia" w:eastAsia="Times New Roman" w:hAnsi="Georgia" w:cs="Georgia"/>
                <w:sz w:val="12"/>
                <w:szCs w:val="12"/>
                <w:lang w:eastAsia="ru-RU"/>
              </w:rPr>
              <w:t>Раздел/ тема</w:t>
            </w:r>
          </w:p>
          <w:p w:rsidR="0092167E" w:rsidRPr="0092167E" w:rsidRDefault="0092167E" w:rsidP="0092167E">
            <w:pPr>
              <w:autoSpaceDE w:val="0"/>
              <w:autoSpaceDN w:val="0"/>
              <w:adjustRightInd w:val="0"/>
              <w:spacing w:after="0" w:line="240" w:lineRule="auto"/>
              <w:jc w:val="center"/>
              <w:rPr>
                <w:rFonts w:ascii="Georgia" w:eastAsia="Times New Roman" w:hAnsi="Georgia" w:cs="Georgia"/>
                <w:sz w:val="12"/>
                <w:szCs w:val="12"/>
                <w:lang w:eastAsia="ru-RU"/>
              </w:rPr>
            </w:pPr>
            <w:r w:rsidRPr="0092167E">
              <w:rPr>
                <w:rFonts w:ascii="Georgia" w:eastAsia="Times New Roman" w:hAnsi="Georgia" w:cs="Georgia"/>
                <w:sz w:val="12"/>
                <w:szCs w:val="12"/>
                <w:lang w:eastAsia="ru-RU"/>
              </w:rPr>
              <w:t>дисциплины</w:t>
            </w:r>
          </w:p>
        </w:tc>
        <w:tc>
          <w:tcPr>
            <w:tcW w:w="313" w:type="pct"/>
            <w:vMerge w:val="restart"/>
            <w:textDirection w:val="btLr"/>
            <w:vAlign w:val="center"/>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92167E">
              <w:rPr>
                <w:rFonts w:ascii="Georgia" w:eastAsia="Times New Roman" w:hAnsi="Georgia" w:cs="Georgia"/>
                <w:sz w:val="12"/>
                <w:szCs w:val="12"/>
                <w:lang w:eastAsia="ru-RU"/>
              </w:rPr>
              <w:t>Семестр</w:t>
            </w:r>
          </w:p>
        </w:tc>
        <w:tc>
          <w:tcPr>
            <w:tcW w:w="1295" w:type="pct"/>
            <w:gridSpan w:val="4"/>
            <w:vAlign w:val="center"/>
          </w:tcPr>
          <w:p w:rsidR="0092167E" w:rsidRPr="0092167E" w:rsidRDefault="0092167E" w:rsidP="0092167E">
            <w:pPr>
              <w:autoSpaceDE w:val="0"/>
              <w:autoSpaceDN w:val="0"/>
              <w:adjustRightInd w:val="0"/>
              <w:spacing w:after="0" w:line="240" w:lineRule="auto"/>
              <w:jc w:val="center"/>
              <w:rPr>
                <w:rFonts w:ascii="Georgia" w:eastAsia="Times New Roman" w:hAnsi="Georgia" w:cs="Georgia"/>
                <w:sz w:val="12"/>
                <w:szCs w:val="12"/>
                <w:lang w:eastAsia="ru-RU"/>
              </w:rPr>
            </w:pPr>
            <w:r w:rsidRPr="0092167E">
              <w:rPr>
                <w:rFonts w:ascii="Georgia" w:eastAsia="Times New Roman" w:hAnsi="Georgia" w:cs="Georgia"/>
                <w:sz w:val="12"/>
                <w:szCs w:val="12"/>
                <w:lang w:eastAsia="ru-RU"/>
              </w:rPr>
              <w:t>Виды учебной работы, включая са</w:t>
            </w:r>
            <w:r w:rsidRPr="0092167E">
              <w:rPr>
                <w:rFonts w:ascii="Times New Roman" w:eastAsia="Times New Roman" w:hAnsi="Times New Roman" w:cs="Times New Roman"/>
                <w:bCs/>
                <w:sz w:val="24"/>
                <w:szCs w:val="24"/>
                <w:lang w:eastAsia="ru-RU"/>
              </w:rPr>
              <w:t>мост</w:t>
            </w:r>
            <w:r w:rsidRPr="0092167E">
              <w:rPr>
                <w:rFonts w:ascii="Georgia" w:eastAsia="Times New Roman" w:hAnsi="Georgia" w:cs="Georgia"/>
                <w:sz w:val="12"/>
                <w:szCs w:val="12"/>
                <w:lang w:eastAsia="ru-RU"/>
              </w:rPr>
              <w:t>оятельную работу студентов и</w:t>
            </w:r>
            <w:r w:rsidRPr="0092167E">
              <w:rPr>
                <w:rFonts w:ascii="Times New Roman" w:eastAsia="Times New Roman" w:hAnsi="Times New Roman" w:cs="Times New Roman"/>
                <w:b/>
                <w:bCs/>
                <w:sz w:val="24"/>
                <w:szCs w:val="24"/>
                <w:lang w:eastAsia="ru-RU"/>
              </w:rPr>
              <w:t xml:space="preserve"> </w:t>
            </w:r>
            <w:r w:rsidRPr="0092167E">
              <w:rPr>
                <w:rFonts w:ascii="Times New Roman" w:eastAsia="Times New Roman" w:hAnsi="Times New Roman" w:cs="Times New Roman"/>
                <w:b/>
                <w:bCs/>
                <w:sz w:val="24"/>
                <w:szCs w:val="24"/>
                <w:lang w:eastAsia="ru-RU"/>
              </w:rPr>
              <w:br/>
            </w:r>
            <w:r w:rsidRPr="0092167E">
              <w:rPr>
                <w:rFonts w:ascii="Georgia" w:eastAsia="Times New Roman" w:hAnsi="Georgia" w:cs="Georgia"/>
                <w:sz w:val="12"/>
                <w:szCs w:val="12"/>
                <w:lang w:eastAsia="ru-RU"/>
              </w:rPr>
              <w:t>трудоемкость (в часах)</w:t>
            </w:r>
          </w:p>
        </w:tc>
        <w:tc>
          <w:tcPr>
            <w:tcW w:w="898" w:type="pct"/>
            <w:vMerge w:val="restart"/>
            <w:vAlign w:val="center"/>
          </w:tcPr>
          <w:p w:rsidR="0092167E" w:rsidRPr="0092167E" w:rsidRDefault="0092167E" w:rsidP="0092167E">
            <w:pPr>
              <w:autoSpaceDE w:val="0"/>
              <w:autoSpaceDN w:val="0"/>
              <w:adjustRightInd w:val="0"/>
              <w:spacing w:after="0" w:line="240" w:lineRule="auto"/>
              <w:ind w:left="-40"/>
              <w:jc w:val="center"/>
              <w:rPr>
                <w:rFonts w:ascii="Times New Roman" w:eastAsia="Times New Roman" w:hAnsi="Times New Roman" w:cs="Times New Roman"/>
                <w:sz w:val="12"/>
                <w:szCs w:val="12"/>
                <w:lang w:eastAsia="ru-RU"/>
              </w:rPr>
            </w:pPr>
            <w:r w:rsidRPr="0092167E">
              <w:rPr>
                <w:rFonts w:ascii="Georgia" w:eastAsia="Times New Roman" w:hAnsi="Georgia" w:cs="Georgia"/>
                <w:sz w:val="12"/>
                <w:szCs w:val="12"/>
                <w:lang w:eastAsia="ru-RU"/>
              </w:rPr>
              <w:t>Формы текущего и промежуточного контроля успеваемости</w:t>
            </w:r>
          </w:p>
        </w:tc>
        <w:tc>
          <w:tcPr>
            <w:tcW w:w="764" w:type="pct"/>
            <w:vMerge w:val="restart"/>
            <w:textDirection w:val="btLr"/>
            <w:vAlign w:val="center"/>
          </w:tcPr>
          <w:p w:rsidR="0092167E" w:rsidRPr="0092167E" w:rsidRDefault="0092167E" w:rsidP="0092167E">
            <w:pPr>
              <w:autoSpaceDE w:val="0"/>
              <w:autoSpaceDN w:val="0"/>
              <w:adjustRightInd w:val="0"/>
              <w:spacing w:after="0" w:line="240" w:lineRule="auto"/>
              <w:ind w:left="-40" w:right="113"/>
              <w:jc w:val="center"/>
              <w:rPr>
                <w:rFonts w:ascii="Georgia" w:eastAsia="Times New Roman" w:hAnsi="Georgia" w:cs="Georgia"/>
                <w:sz w:val="12"/>
                <w:szCs w:val="12"/>
                <w:lang w:eastAsia="ru-RU"/>
              </w:rPr>
            </w:pPr>
            <w:r w:rsidRPr="0092167E">
              <w:rPr>
                <w:rFonts w:ascii="Georgia" w:eastAsia="Times New Roman" w:hAnsi="Georgia" w:cs="Georgia"/>
                <w:sz w:val="12"/>
                <w:szCs w:val="12"/>
                <w:lang w:eastAsia="ru-RU"/>
              </w:rPr>
              <w:t>Код и структурный элемент компетенции</w:t>
            </w:r>
          </w:p>
        </w:tc>
      </w:tr>
      <w:tr w:rsidR="0092167E" w:rsidRPr="0092167E" w:rsidTr="00CF4F89">
        <w:trPr>
          <w:cantSplit/>
          <w:trHeight w:val="1134"/>
          <w:tblHeader/>
          <w:jc w:val="center"/>
        </w:trPr>
        <w:tc>
          <w:tcPr>
            <w:tcW w:w="1730" w:type="pct"/>
            <w:vMerge/>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3" w:type="pct"/>
            <w:vMerge/>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0" w:type="pct"/>
            <w:textDirection w:val="btLr"/>
            <w:vAlign w:val="center"/>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лекции</w:t>
            </w:r>
          </w:p>
        </w:tc>
        <w:tc>
          <w:tcPr>
            <w:tcW w:w="310" w:type="pct"/>
            <w:textDirection w:val="btLr"/>
            <w:vAlign w:val="center"/>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92167E">
              <w:rPr>
                <w:rFonts w:ascii="Times New Roman" w:eastAsia="Times New Roman" w:hAnsi="Times New Roman" w:cs="Times New Roman"/>
                <w:sz w:val="24"/>
                <w:szCs w:val="24"/>
                <w:lang w:eastAsia="ru-RU"/>
              </w:rPr>
              <w:t>лаборат</w:t>
            </w:r>
            <w:proofErr w:type="spellEnd"/>
            <w:r w:rsidRPr="0092167E">
              <w:rPr>
                <w:rFonts w:ascii="Times New Roman" w:eastAsia="Times New Roman" w:hAnsi="Times New Roman" w:cs="Times New Roman"/>
                <w:sz w:val="24"/>
                <w:szCs w:val="24"/>
                <w:lang w:eastAsia="ru-RU"/>
              </w:rPr>
              <w:t>.</w:t>
            </w:r>
          </w:p>
          <w:p w:rsidR="0092167E" w:rsidRPr="0092167E" w:rsidRDefault="0092167E" w:rsidP="009216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занятия</w:t>
            </w:r>
          </w:p>
        </w:tc>
        <w:tc>
          <w:tcPr>
            <w:tcW w:w="310" w:type="pct"/>
            <w:textDirection w:val="btLr"/>
            <w:vAlign w:val="center"/>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92167E">
              <w:rPr>
                <w:rFonts w:ascii="Times New Roman" w:eastAsia="Times New Roman" w:hAnsi="Times New Roman" w:cs="Times New Roman"/>
                <w:sz w:val="24"/>
                <w:szCs w:val="24"/>
                <w:lang w:eastAsia="ru-RU"/>
              </w:rPr>
              <w:t>практич</w:t>
            </w:r>
            <w:proofErr w:type="spellEnd"/>
            <w:r w:rsidRPr="0092167E">
              <w:rPr>
                <w:rFonts w:ascii="Times New Roman" w:eastAsia="Times New Roman" w:hAnsi="Times New Roman" w:cs="Times New Roman"/>
                <w:sz w:val="24"/>
                <w:szCs w:val="24"/>
                <w:lang w:eastAsia="ru-RU"/>
              </w:rPr>
              <w:t>. занятия</w:t>
            </w:r>
          </w:p>
        </w:tc>
        <w:tc>
          <w:tcPr>
            <w:tcW w:w="366" w:type="pct"/>
            <w:textDirection w:val="btLr"/>
            <w:vAlign w:val="center"/>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92167E">
              <w:rPr>
                <w:rFonts w:ascii="Times New Roman" w:eastAsia="Times New Roman" w:hAnsi="Times New Roman" w:cs="Times New Roman"/>
                <w:sz w:val="24"/>
                <w:szCs w:val="24"/>
                <w:lang w:eastAsia="ru-RU"/>
              </w:rPr>
              <w:t>самост</w:t>
            </w:r>
            <w:proofErr w:type="spellEnd"/>
            <w:r w:rsidRPr="0092167E">
              <w:rPr>
                <w:rFonts w:ascii="Times New Roman" w:eastAsia="Times New Roman" w:hAnsi="Times New Roman" w:cs="Times New Roman"/>
                <w:sz w:val="24"/>
                <w:szCs w:val="24"/>
                <w:lang w:eastAsia="ru-RU"/>
              </w:rPr>
              <w:t>.</w:t>
            </w:r>
          </w:p>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раб.</w:t>
            </w:r>
          </w:p>
        </w:tc>
        <w:tc>
          <w:tcPr>
            <w:tcW w:w="898" w:type="pct"/>
            <w:vMerge/>
            <w:textDirection w:val="btLr"/>
            <w:vAlign w:val="center"/>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64" w:type="pct"/>
            <w:vMerge/>
            <w:textDirection w:val="btLr"/>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167E" w:rsidRPr="0092167E" w:rsidTr="00CF4F89">
        <w:trPr>
          <w:trHeight w:val="268"/>
          <w:jc w:val="center"/>
        </w:trPr>
        <w:tc>
          <w:tcPr>
            <w:tcW w:w="1730" w:type="pct"/>
          </w:tcPr>
          <w:p w:rsidR="0092167E" w:rsidRPr="0092167E" w:rsidRDefault="0092167E" w:rsidP="0092167E">
            <w:pPr>
              <w:autoSpaceDE w:val="0"/>
              <w:autoSpaceDN w:val="0"/>
              <w:adjustRightInd w:val="0"/>
              <w:spacing w:after="0" w:line="240" w:lineRule="auto"/>
              <w:jc w:val="both"/>
              <w:rPr>
                <w:rFonts w:ascii="Times New Roman" w:eastAsia="Times New Roman" w:hAnsi="Times New Roman" w:cs="Times New Roman"/>
                <w:spacing w:val="-6"/>
                <w:lang w:eastAsia="ru-RU"/>
              </w:rPr>
            </w:pPr>
            <w:r w:rsidRPr="0092167E">
              <w:rPr>
                <w:rFonts w:ascii="Times New Roman" w:eastAsia="Times New Roman" w:hAnsi="Times New Roman" w:cs="Times New Roman"/>
                <w:spacing w:val="-6"/>
                <w:lang w:eastAsia="ru-RU"/>
              </w:rPr>
              <w:t xml:space="preserve">1. </w:t>
            </w:r>
            <w:r w:rsidRPr="0092167E">
              <w:rPr>
                <w:rFonts w:ascii="Times New Roman" w:eastAsia="Times New Roman" w:hAnsi="Times New Roman" w:cs="Times New Roman"/>
                <w:lang w:eastAsia="ru-RU"/>
              </w:rPr>
              <w:t>Методология как наука о научном познании.</w:t>
            </w:r>
          </w:p>
        </w:tc>
        <w:tc>
          <w:tcPr>
            <w:tcW w:w="313" w:type="pct"/>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1</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2/2</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2/2</w:t>
            </w:r>
          </w:p>
        </w:tc>
        <w:tc>
          <w:tcPr>
            <w:tcW w:w="366"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20</w:t>
            </w:r>
          </w:p>
        </w:tc>
        <w:tc>
          <w:tcPr>
            <w:tcW w:w="898" w:type="pct"/>
          </w:tcPr>
          <w:p w:rsidR="0092167E" w:rsidRPr="0092167E" w:rsidRDefault="0092167E" w:rsidP="0092167E">
            <w:pPr>
              <w:autoSpaceDE w:val="0"/>
              <w:autoSpaceDN w:val="0"/>
              <w:adjustRightInd w:val="0"/>
              <w:spacing w:after="0" w:line="240" w:lineRule="auto"/>
              <w:rPr>
                <w:rFonts w:ascii="Georgia" w:eastAsia="Times New Roman" w:hAnsi="Georgia" w:cs="Georgia"/>
                <w:lang w:eastAsia="ru-RU"/>
              </w:rPr>
            </w:pPr>
            <w:r w:rsidRPr="0092167E">
              <w:rPr>
                <w:rFonts w:ascii="Georgia" w:eastAsia="Times New Roman" w:hAnsi="Georgia" w:cs="Georgia"/>
                <w:lang w:eastAsia="ru-RU"/>
              </w:rPr>
              <w:t>Регламентированная дискуссия. Опрос на лекции.</w:t>
            </w:r>
          </w:p>
        </w:tc>
        <w:tc>
          <w:tcPr>
            <w:tcW w:w="764" w:type="pct"/>
          </w:tcPr>
          <w:p w:rsidR="0092167E" w:rsidRPr="0092167E" w:rsidRDefault="00A641E7" w:rsidP="0092167E">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92167E" w:rsidRPr="0092167E">
              <w:rPr>
                <w:rFonts w:ascii="Times New Roman" w:eastAsia="Times New Roman" w:hAnsi="Times New Roman" w:cs="Times New Roman"/>
                <w:lang w:eastAsia="ru-RU"/>
              </w:rPr>
              <w:t xml:space="preserve">К-1 </w:t>
            </w:r>
            <w:proofErr w:type="spellStart"/>
            <w:r w:rsidR="0092167E" w:rsidRPr="0092167E">
              <w:rPr>
                <w:rFonts w:ascii="Times New Roman" w:eastAsia="Times New Roman" w:hAnsi="Times New Roman" w:cs="Times New Roman"/>
                <w:lang w:eastAsia="ru-RU"/>
              </w:rPr>
              <w:t>зув</w:t>
            </w:r>
            <w:proofErr w:type="spellEnd"/>
          </w:p>
          <w:p w:rsidR="0092167E" w:rsidRPr="0092167E" w:rsidRDefault="0092167E" w:rsidP="0092167E">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sidR="00DC726C">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2167E" w:rsidRPr="0092167E" w:rsidRDefault="00DC726C" w:rsidP="0092167E">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0092167E" w:rsidRPr="0092167E">
              <w:rPr>
                <w:rFonts w:ascii="Times New Roman" w:eastAsia="Times New Roman" w:hAnsi="Times New Roman" w:cs="Times New Roman"/>
                <w:lang w:eastAsia="ru-RU"/>
              </w:rPr>
              <w:t xml:space="preserve"> </w:t>
            </w:r>
            <w:proofErr w:type="spellStart"/>
            <w:r w:rsidR="0092167E" w:rsidRPr="0092167E">
              <w:rPr>
                <w:rFonts w:ascii="Times New Roman" w:eastAsia="Times New Roman" w:hAnsi="Times New Roman" w:cs="Times New Roman"/>
                <w:lang w:eastAsia="ru-RU"/>
              </w:rPr>
              <w:t>зув</w:t>
            </w:r>
            <w:proofErr w:type="spellEnd"/>
          </w:p>
          <w:p w:rsidR="0092167E" w:rsidRPr="0092167E" w:rsidRDefault="00DC726C" w:rsidP="0092167E">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ПК-22</w:t>
            </w:r>
            <w:r>
              <w:t xml:space="preserve"> </w:t>
            </w:r>
            <w:proofErr w:type="spellStart"/>
            <w:r w:rsidRPr="00DC726C">
              <w:rPr>
                <w:rFonts w:ascii="Times New Roman" w:eastAsia="Times New Roman" w:hAnsi="Times New Roman" w:cs="Times New Roman"/>
                <w:lang w:eastAsia="ru-RU"/>
              </w:rPr>
              <w:t>зув</w:t>
            </w:r>
            <w:proofErr w:type="spellEnd"/>
          </w:p>
        </w:tc>
      </w:tr>
      <w:tr w:rsidR="0092167E" w:rsidRPr="0092167E" w:rsidTr="00CF4F89">
        <w:trPr>
          <w:trHeight w:val="422"/>
          <w:jc w:val="center"/>
        </w:trPr>
        <w:tc>
          <w:tcPr>
            <w:tcW w:w="1730" w:type="pct"/>
          </w:tcPr>
          <w:p w:rsidR="0092167E" w:rsidRPr="0092167E" w:rsidRDefault="00E16397" w:rsidP="00E16397">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2.Психолог</w:t>
            </w:r>
            <w:r w:rsidR="0092167E" w:rsidRPr="0092167E">
              <w:rPr>
                <w:rFonts w:ascii="Times New Roman" w:eastAsia="Times New Roman" w:hAnsi="Times New Roman" w:cs="Times New Roman"/>
                <w:lang w:eastAsia="ru-RU"/>
              </w:rPr>
              <w:t>ическое исследование: сущность, виды, принципы, этапы</w:t>
            </w:r>
          </w:p>
        </w:tc>
        <w:tc>
          <w:tcPr>
            <w:tcW w:w="313" w:type="pct"/>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1</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3/3</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3/3</w:t>
            </w:r>
          </w:p>
        </w:tc>
        <w:tc>
          <w:tcPr>
            <w:tcW w:w="366"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20</w:t>
            </w:r>
          </w:p>
        </w:tc>
        <w:tc>
          <w:tcPr>
            <w:tcW w:w="898" w:type="pct"/>
          </w:tcPr>
          <w:p w:rsidR="0092167E" w:rsidRPr="0092167E" w:rsidRDefault="0092167E" w:rsidP="0092167E">
            <w:pPr>
              <w:autoSpaceDE w:val="0"/>
              <w:autoSpaceDN w:val="0"/>
              <w:adjustRightInd w:val="0"/>
              <w:spacing w:after="0" w:line="240" w:lineRule="auto"/>
              <w:rPr>
                <w:rFonts w:ascii="Georgia" w:eastAsia="Times New Roman" w:hAnsi="Georgia" w:cs="Georgia"/>
                <w:lang w:eastAsia="ru-RU"/>
              </w:rPr>
            </w:pPr>
            <w:r w:rsidRPr="0092167E">
              <w:rPr>
                <w:rFonts w:ascii="Georgia" w:eastAsia="Times New Roman" w:hAnsi="Georgia" w:cs="Georgia"/>
                <w:lang w:eastAsia="ru-RU"/>
              </w:rPr>
              <w:t>Регламентированная дискуссия. Опрос на лекции.</w:t>
            </w:r>
          </w:p>
        </w:tc>
        <w:tc>
          <w:tcPr>
            <w:tcW w:w="764" w:type="pct"/>
          </w:tcPr>
          <w:p w:rsidR="00DC726C" w:rsidRPr="0092167E" w:rsidRDefault="00A641E7" w:rsidP="00DC726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DC726C" w:rsidRPr="0092167E">
              <w:rPr>
                <w:rFonts w:ascii="Times New Roman" w:eastAsia="Times New Roman" w:hAnsi="Times New Roman" w:cs="Times New Roman"/>
                <w:lang w:eastAsia="ru-RU"/>
              </w:rPr>
              <w:t xml:space="preserve">К-1 </w:t>
            </w:r>
            <w:proofErr w:type="spellStart"/>
            <w:r w:rsidR="00DC726C" w:rsidRPr="0092167E">
              <w:rPr>
                <w:rFonts w:ascii="Times New Roman" w:eastAsia="Times New Roman" w:hAnsi="Times New Roman" w:cs="Times New Roman"/>
                <w:lang w:eastAsia="ru-RU"/>
              </w:rPr>
              <w:t>зув</w:t>
            </w:r>
            <w:proofErr w:type="spellEnd"/>
          </w:p>
          <w:p w:rsidR="00DC726C" w:rsidRPr="0092167E" w:rsidRDefault="00DC726C" w:rsidP="00DC726C">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DC726C" w:rsidRPr="0092167E" w:rsidRDefault="00DC726C" w:rsidP="00DC726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2167E" w:rsidRPr="0092167E" w:rsidRDefault="00DC726C" w:rsidP="00DC726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ПК-22</w:t>
            </w:r>
            <w:r>
              <w:t xml:space="preserve"> </w:t>
            </w:r>
            <w:proofErr w:type="spellStart"/>
            <w:r w:rsidRPr="00DC726C">
              <w:rPr>
                <w:rFonts w:ascii="Times New Roman" w:eastAsia="Times New Roman" w:hAnsi="Times New Roman" w:cs="Times New Roman"/>
                <w:lang w:eastAsia="ru-RU"/>
              </w:rPr>
              <w:t>зув</w:t>
            </w:r>
            <w:proofErr w:type="spellEnd"/>
          </w:p>
        </w:tc>
      </w:tr>
      <w:tr w:rsidR="0092167E" w:rsidRPr="0092167E" w:rsidTr="00CF4F89">
        <w:trPr>
          <w:trHeight w:val="422"/>
          <w:jc w:val="center"/>
        </w:trPr>
        <w:tc>
          <w:tcPr>
            <w:tcW w:w="1730" w:type="pct"/>
          </w:tcPr>
          <w:p w:rsidR="0092167E" w:rsidRPr="0092167E" w:rsidRDefault="00E16397" w:rsidP="00E16397">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 Методы психозойс</w:t>
            </w:r>
            <w:r w:rsidRPr="0092167E">
              <w:rPr>
                <w:rFonts w:ascii="Times New Roman" w:eastAsia="Times New Roman" w:hAnsi="Times New Roman" w:cs="Times New Roman"/>
                <w:lang w:eastAsia="ru-RU"/>
              </w:rPr>
              <w:t>кого</w:t>
            </w:r>
            <w:r w:rsidR="0092167E" w:rsidRPr="0092167E">
              <w:rPr>
                <w:rFonts w:ascii="Times New Roman" w:eastAsia="Times New Roman" w:hAnsi="Times New Roman" w:cs="Times New Roman"/>
                <w:lang w:eastAsia="ru-RU"/>
              </w:rPr>
              <w:t xml:space="preserve"> исследования</w:t>
            </w:r>
          </w:p>
        </w:tc>
        <w:tc>
          <w:tcPr>
            <w:tcW w:w="313" w:type="pct"/>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1</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4/4</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4/4</w:t>
            </w:r>
          </w:p>
        </w:tc>
        <w:tc>
          <w:tcPr>
            <w:tcW w:w="366"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20</w:t>
            </w:r>
          </w:p>
        </w:tc>
        <w:tc>
          <w:tcPr>
            <w:tcW w:w="898" w:type="pct"/>
          </w:tcPr>
          <w:p w:rsidR="0092167E" w:rsidRPr="0092167E" w:rsidRDefault="0092167E" w:rsidP="0092167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2167E">
              <w:rPr>
                <w:rFonts w:ascii="Georgia" w:eastAsia="Times New Roman" w:hAnsi="Georgia" w:cs="Georgia"/>
                <w:lang w:eastAsia="ru-RU"/>
              </w:rPr>
              <w:t>Регламентированная дискуссия. Опрос на лекции.</w:t>
            </w:r>
          </w:p>
        </w:tc>
        <w:tc>
          <w:tcPr>
            <w:tcW w:w="764" w:type="pct"/>
          </w:tcPr>
          <w:p w:rsidR="00DC726C" w:rsidRPr="0092167E" w:rsidRDefault="00A641E7" w:rsidP="00DC726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DC726C" w:rsidRPr="0092167E">
              <w:rPr>
                <w:rFonts w:ascii="Times New Roman" w:eastAsia="Times New Roman" w:hAnsi="Times New Roman" w:cs="Times New Roman"/>
                <w:lang w:eastAsia="ru-RU"/>
              </w:rPr>
              <w:t xml:space="preserve">К-1 </w:t>
            </w:r>
            <w:proofErr w:type="spellStart"/>
            <w:r w:rsidR="00DC726C" w:rsidRPr="0092167E">
              <w:rPr>
                <w:rFonts w:ascii="Times New Roman" w:eastAsia="Times New Roman" w:hAnsi="Times New Roman" w:cs="Times New Roman"/>
                <w:lang w:eastAsia="ru-RU"/>
              </w:rPr>
              <w:t>зув</w:t>
            </w:r>
            <w:proofErr w:type="spellEnd"/>
          </w:p>
          <w:p w:rsidR="00DC726C" w:rsidRPr="0092167E" w:rsidRDefault="00DC726C" w:rsidP="00DC726C">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DC726C" w:rsidRPr="0092167E" w:rsidRDefault="00DC726C" w:rsidP="00DC726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2167E" w:rsidRPr="0092167E" w:rsidRDefault="00DC726C" w:rsidP="00DC726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ПК-22</w:t>
            </w:r>
            <w:r>
              <w:t xml:space="preserve"> </w:t>
            </w:r>
            <w:proofErr w:type="spellStart"/>
            <w:r w:rsidRPr="00DC726C">
              <w:rPr>
                <w:rFonts w:ascii="Times New Roman" w:eastAsia="Times New Roman" w:hAnsi="Times New Roman" w:cs="Times New Roman"/>
                <w:lang w:eastAsia="ru-RU"/>
              </w:rPr>
              <w:t>зув</w:t>
            </w:r>
            <w:proofErr w:type="spellEnd"/>
          </w:p>
        </w:tc>
      </w:tr>
      <w:tr w:rsidR="0092167E" w:rsidRPr="0092167E" w:rsidTr="00CF4F89">
        <w:trPr>
          <w:trHeight w:val="499"/>
          <w:jc w:val="center"/>
        </w:trPr>
        <w:tc>
          <w:tcPr>
            <w:tcW w:w="1730" w:type="pct"/>
            <w:vAlign w:val="center"/>
          </w:tcPr>
          <w:p w:rsidR="0092167E" w:rsidRPr="0092167E" w:rsidRDefault="0092167E" w:rsidP="0092167E">
            <w:pPr>
              <w:widowControl w:val="0"/>
              <w:autoSpaceDE w:val="0"/>
              <w:autoSpaceDN w:val="0"/>
              <w:adjustRightInd w:val="0"/>
              <w:spacing w:after="0" w:line="200" w:lineRule="atLeast"/>
              <w:rPr>
                <w:rFonts w:ascii="Times New Roman" w:eastAsia="Calibri" w:hAnsi="Times New Roman" w:cs="Times New Roman"/>
              </w:rPr>
            </w:pPr>
            <w:r w:rsidRPr="0092167E">
              <w:rPr>
                <w:rFonts w:ascii="Times New Roman" w:eastAsia="Times New Roman" w:hAnsi="Times New Roman" w:cs="Times New Roman"/>
                <w:color w:val="000000"/>
                <w:lang w:eastAsia="ru-RU"/>
              </w:rPr>
              <w:t xml:space="preserve">4. </w:t>
            </w:r>
            <w:r w:rsidRPr="0092167E">
              <w:rPr>
                <w:rFonts w:ascii="Times New Roman" w:eastAsia="Times New Roman" w:hAnsi="Times New Roman" w:cs="Times New Roman"/>
                <w:lang w:eastAsia="ru-RU"/>
              </w:rPr>
              <w:t xml:space="preserve">Обработка, анализ, интерпретация результатов </w:t>
            </w:r>
            <w:r w:rsidR="00E16397">
              <w:rPr>
                <w:rFonts w:ascii="Times New Roman" w:eastAsia="Times New Roman" w:hAnsi="Times New Roman" w:cs="Times New Roman"/>
                <w:lang w:eastAsia="ru-RU"/>
              </w:rPr>
              <w:t>психологического</w:t>
            </w:r>
            <w:r w:rsidR="00731458">
              <w:rPr>
                <w:rFonts w:ascii="Times New Roman" w:eastAsia="Times New Roman" w:hAnsi="Times New Roman" w:cs="Times New Roman"/>
                <w:lang w:eastAsia="ru-RU"/>
              </w:rPr>
              <w:t xml:space="preserve"> </w:t>
            </w:r>
            <w:r w:rsidRPr="0092167E">
              <w:rPr>
                <w:rFonts w:ascii="Times New Roman" w:eastAsia="Times New Roman" w:hAnsi="Times New Roman" w:cs="Times New Roman"/>
                <w:lang w:eastAsia="ru-RU"/>
              </w:rPr>
              <w:t>исследования</w:t>
            </w:r>
          </w:p>
        </w:tc>
        <w:tc>
          <w:tcPr>
            <w:tcW w:w="313" w:type="pct"/>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1</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4/4</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4/4</w:t>
            </w:r>
          </w:p>
        </w:tc>
        <w:tc>
          <w:tcPr>
            <w:tcW w:w="366"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22</w:t>
            </w:r>
          </w:p>
        </w:tc>
        <w:tc>
          <w:tcPr>
            <w:tcW w:w="898" w:type="pct"/>
          </w:tcPr>
          <w:p w:rsidR="0092167E" w:rsidRPr="0092167E" w:rsidRDefault="0092167E" w:rsidP="0092167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2167E">
              <w:rPr>
                <w:rFonts w:ascii="Georgia" w:eastAsia="Times New Roman" w:hAnsi="Georgia" w:cs="Georgia"/>
                <w:lang w:eastAsia="ru-RU"/>
              </w:rPr>
              <w:t xml:space="preserve">Регламентированная дискуссия. </w:t>
            </w:r>
            <w:r w:rsidRPr="0092167E">
              <w:rPr>
                <w:rFonts w:ascii="Georgia" w:eastAsia="Times New Roman" w:hAnsi="Georgia" w:cs="Georgia"/>
                <w:lang w:eastAsia="ru-RU"/>
              </w:rPr>
              <w:lastRenderedPageBreak/>
              <w:t>Опрос на лекции.</w:t>
            </w:r>
          </w:p>
        </w:tc>
        <w:tc>
          <w:tcPr>
            <w:tcW w:w="764" w:type="pct"/>
          </w:tcPr>
          <w:p w:rsidR="00DC726C" w:rsidRPr="0092167E" w:rsidRDefault="00A641E7" w:rsidP="00DC726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О</w:t>
            </w:r>
            <w:r w:rsidR="00DC726C" w:rsidRPr="0092167E">
              <w:rPr>
                <w:rFonts w:ascii="Times New Roman" w:eastAsia="Times New Roman" w:hAnsi="Times New Roman" w:cs="Times New Roman"/>
                <w:lang w:eastAsia="ru-RU"/>
              </w:rPr>
              <w:t xml:space="preserve">К-1 </w:t>
            </w:r>
            <w:proofErr w:type="spellStart"/>
            <w:r w:rsidR="00DC726C" w:rsidRPr="0092167E">
              <w:rPr>
                <w:rFonts w:ascii="Times New Roman" w:eastAsia="Times New Roman" w:hAnsi="Times New Roman" w:cs="Times New Roman"/>
                <w:lang w:eastAsia="ru-RU"/>
              </w:rPr>
              <w:t>зув</w:t>
            </w:r>
            <w:proofErr w:type="spellEnd"/>
          </w:p>
          <w:p w:rsidR="00DC726C" w:rsidRPr="0092167E" w:rsidRDefault="00DC726C" w:rsidP="00DC726C">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DC726C" w:rsidRPr="0092167E" w:rsidRDefault="00DC726C" w:rsidP="00DC726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2167E" w:rsidRPr="0092167E" w:rsidRDefault="00DC726C" w:rsidP="00DC726C">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ПК-22</w:t>
            </w:r>
            <w:r>
              <w:t xml:space="preserve"> </w:t>
            </w:r>
            <w:proofErr w:type="spellStart"/>
            <w:r w:rsidRPr="00DC726C">
              <w:rPr>
                <w:rFonts w:ascii="Times New Roman" w:eastAsia="Times New Roman" w:hAnsi="Times New Roman" w:cs="Times New Roman"/>
                <w:lang w:eastAsia="ru-RU"/>
              </w:rPr>
              <w:t>зув</w:t>
            </w:r>
            <w:proofErr w:type="spellEnd"/>
          </w:p>
        </w:tc>
      </w:tr>
      <w:tr w:rsidR="0092167E" w:rsidRPr="0092167E" w:rsidTr="00CF4F89">
        <w:trPr>
          <w:trHeight w:val="499"/>
          <w:jc w:val="center"/>
        </w:trPr>
        <w:tc>
          <w:tcPr>
            <w:tcW w:w="1730" w:type="pct"/>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b/>
                <w:lang w:eastAsia="ru-RU"/>
              </w:rPr>
            </w:pPr>
            <w:r w:rsidRPr="0092167E">
              <w:rPr>
                <w:rFonts w:ascii="Times New Roman" w:eastAsia="Times New Roman" w:hAnsi="Times New Roman" w:cs="Times New Roman"/>
                <w:b/>
                <w:lang w:eastAsia="ru-RU"/>
              </w:rPr>
              <w:lastRenderedPageBreak/>
              <w:t>Итого по дисциплине</w:t>
            </w:r>
          </w:p>
        </w:tc>
        <w:tc>
          <w:tcPr>
            <w:tcW w:w="313" w:type="pct"/>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b/>
                <w:lang w:eastAsia="ru-RU"/>
              </w:rPr>
            </w:pPr>
            <w:r w:rsidRPr="0092167E">
              <w:rPr>
                <w:rFonts w:ascii="Times New Roman" w:eastAsia="Times New Roman" w:hAnsi="Times New Roman" w:cs="Times New Roman"/>
                <w:b/>
                <w:lang w:eastAsia="ru-RU"/>
              </w:rPr>
              <w:t>1</w:t>
            </w:r>
          </w:p>
        </w:tc>
        <w:tc>
          <w:tcPr>
            <w:tcW w:w="310" w:type="pct"/>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b/>
                <w:lang w:eastAsia="ru-RU"/>
              </w:rPr>
            </w:pPr>
            <w:r w:rsidRPr="0092167E">
              <w:rPr>
                <w:rFonts w:ascii="Times New Roman" w:eastAsia="Times New Roman" w:hAnsi="Times New Roman" w:cs="Times New Roman"/>
                <w:b/>
                <w:lang w:eastAsia="ru-RU"/>
              </w:rPr>
              <w:t>13/</w:t>
            </w:r>
            <w:r w:rsidRPr="0092167E">
              <w:rPr>
                <w:rFonts w:ascii="Times New Roman" w:eastAsia="Times New Roman" w:hAnsi="Times New Roman" w:cs="Times New Roman"/>
                <w:b/>
                <w:lang w:eastAsia="ru-RU"/>
              </w:rPr>
              <w:br/>
              <w:t>13</w:t>
            </w:r>
          </w:p>
        </w:tc>
        <w:tc>
          <w:tcPr>
            <w:tcW w:w="310"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2167E">
              <w:rPr>
                <w:rFonts w:ascii="Times New Roman" w:eastAsia="Times New Roman" w:hAnsi="Times New Roman" w:cs="Times New Roman"/>
                <w:b/>
                <w:lang w:eastAsia="ru-RU"/>
              </w:rPr>
              <w:t>-</w:t>
            </w:r>
          </w:p>
        </w:tc>
        <w:tc>
          <w:tcPr>
            <w:tcW w:w="310" w:type="pct"/>
          </w:tcPr>
          <w:p w:rsidR="0092167E" w:rsidRPr="0092167E" w:rsidRDefault="0092167E" w:rsidP="0092167E">
            <w:pPr>
              <w:autoSpaceDE w:val="0"/>
              <w:autoSpaceDN w:val="0"/>
              <w:adjustRightInd w:val="0"/>
              <w:spacing w:after="0" w:line="240" w:lineRule="auto"/>
              <w:jc w:val="center"/>
              <w:rPr>
                <w:rFonts w:ascii="Times New Roman" w:eastAsia="Times New Roman" w:hAnsi="Times New Roman" w:cs="Times New Roman"/>
                <w:b/>
                <w:lang w:eastAsia="ru-RU"/>
              </w:rPr>
            </w:pPr>
            <w:r w:rsidRPr="0092167E">
              <w:rPr>
                <w:rFonts w:ascii="Times New Roman" w:eastAsia="Times New Roman" w:hAnsi="Times New Roman" w:cs="Times New Roman"/>
                <w:b/>
                <w:lang w:eastAsia="ru-RU"/>
              </w:rPr>
              <w:t>13/</w:t>
            </w:r>
            <w:r w:rsidRPr="0092167E">
              <w:rPr>
                <w:rFonts w:ascii="Times New Roman" w:eastAsia="Times New Roman" w:hAnsi="Times New Roman" w:cs="Times New Roman"/>
                <w:b/>
                <w:lang w:eastAsia="ru-RU"/>
              </w:rPr>
              <w:br/>
              <w:t>13</w:t>
            </w:r>
          </w:p>
        </w:tc>
        <w:tc>
          <w:tcPr>
            <w:tcW w:w="366"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2167E">
              <w:rPr>
                <w:rFonts w:ascii="Times New Roman" w:eastAsia="Times New Roman" w:hAnsi="Times New Roman" w:cs="Times New Roman"/>
                <w:b/>
                <w:lang w:eastAsia="ru-RU"/>
              </w:rPr>
              <w:t>82</w:t>
            </w:r>
          </w:p>
        </w:tc>
        <w:tc>
          <w:tcPr>
            <w:tcW w:w="898" w:type="pct"/>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b/>
                <w:lang w:eastAsia="ru-RU"/>
              </w:rPr>
            </w:pPr>
            <w:r w:rsidRPr="0092167E">
              <w:rPr>
                <w:rFonts w:ascii="Times New Roman" w:eastAsia="Times New Roman" w:hAnsi="Times New Roman" w:cs="Times New Roman"/>
                <w:b/>
                <w:lang w:eastAsia="ru-RU"/>
              </w:rPr>
              <w:t>Промежуточный контроль: контрольная работа, экзамен</w:t>
            </w:r>
          </w:p>
        </w:tc>
        <w:tc>
          <w:tcPr>
            <w:tcW w:w="764" w:type="pct"/>
          </w:tcPr>
          <w:p w:rsidR="00963E07" w:rsidRPr="0092167E" w:rsidRDefault="00963E07" w:rsidP="00963E0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92167E">
              <w:rPr>
                <w:rFonts w:ascii="Times New Roman" w:eastAsia="Times New Roman" w:hAnsi="Times New Roman" w:cs="Times New Roman"/>
                <w:lang w:eastAsia="ru-RU"/>
              </w:rPr>
              <w:t xml:space="preserve">К-1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963E07">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963E07">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2167E" w:rsidRPr="0092167E" w:rsidRDefault="00963E07" w:rsidP="00963E07">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ПК-22</w:t>
            </w:r>
            <w:r>
              <w:t xml:space="preserve"> </w:t>
            </w:r>
            <w:proofErr w:type="spellStart"/>
            <w:r w:rsidRPr="00DC726C">
              <w:rPr>
                <w:rFonts w:ascii="Times New Roman" w:eastAsia="Times New Roman" w:hAnsi="Times New Roman" w:cs="Times New Roman"/>
                <w:lang w:eastAsia="ru-RU"/>
              </w:rPr>
              <w:t>зув</w:t>
            </w:r>
            <w:proofErr w:type="spellEnd"/>
          </w:p>
        </w:tc>
      </w:tr>
    </w:tbl>
    <w:p w:rsidR="0092167E" w:rsidRPr="0092167E" w:rsidRDefault="0092167E" w:rsidP="0092167E">
      <w:pPr>
        <w:keepNext/>
        <w:widowControl w:val="0"/>
        <w:suppressAutoHyphens/>
        <w:spacing w:before="120" w:after="120" w:line="240" w:lineRule="auto"/>
        <w:jc w:val="center"/>
        <w:outlineLvl w:val="0"/>
        <w:rPr>
          <w:rFonts w:ascii="Georgia" w:eastAsia="Times New Roman" w:hAnsi="Georgia" w:cs="Georgia"/>
          <w:b/>
          <w:iCs/>
          <w:sz w:val="12"/>
          <w:szCs w:val="24"/>
          <w:lang w:eastAsia="ru-RU"/>
        </w:rPr>
      </w:pPr>
    </w:p>
    <w:p w:rsidR="00D062BF" w:rsidRDefault="00D062BF"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062BF" w:rsidRDefault="00D062BF"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062BF" w:rsidRDefault="00D062BF"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062BF" w:rsidRDefault="00D062BF"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062BF" w:rsidRDefault="00D062BF"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062BF" w:rsidRDefault="00D062BF"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007DA" w:rsidRDefault="007007DA"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sectPr w:rsidR="007007DA" w:rsidSect="007007DA">
          <w:pgSz w:w="11907" w:h="16840" w:code="9"/>
          <w:pgMar w:top="567" w:right="851" w:bottom="567" w:left="1701" w:header="720" w:footer="720" w:gutter="0"/>
          <w:cols w:space="720"/>
          <w:noEndnote/>
          <w:titlePg/>
          <w:docGrid w:linePitch="326"/>
        </w:sectPr>
      </w:pPr>
    </w:p>
    <w:p w:rsidR="00097B89" w:rsidRPr="00097B89" w:rsidRDefault="001E7B3F" w:rsidP="00097B89">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szCs w:val="24"/>
          <w:lang w:eastAsia="ru-RU"/>
        </w:rPr>
      </w:pPr>
      <w:r>
        <w:rPr>
          <w:rFonts w:ascii="Times New Roman" w:eastAsia="Times New Roman" w:hAnsi="Times New Roman" w:cs="Times New Roman"/>
          <w:b/>
          <w:bCs/>
          <w:iCs/>
          <w:sz w:val="24"/>
          <w:szCs w:val="24"/>
          <w:lang w:eastAsia="ru-RU"/>
        </w:rPr>
        <w:lastRenderedPageBreak/>
        <w:t xml:space="preserve">4. </w:t>
      </w:r>
      <w:r w:rsidR="00097B89" w:rsidRPr="00097B89">
        <w:rPr>
          <w:rFonts w:ascii="Times New Roman" w:eastAsia="Times New Roman" w:hAnsi="Times New Roman" w:cs="Times New Roman"/>
          <w:b/>
          <w:bCs/>
          <w:iCs/>
          <w:sz w:val="24"/>
          <w:szCs w:val="24"/>
          <w:lang w:eastAsia="ru-RU"/>
        </w:rPr>
        <w:t>С</w:t>
      </w:r>
      <w:r w:rsidR="00D062BF">
        <w:rPr>
          <w:rFonts w:ascii="Times New Roman" w:eastAsia="Times New Roman" w:hAnsi="Times New Roman" w:cs="Times New Roman"/>
          <w:b/>
          <w:bCs/>
          <w:iCs/>
          <w:sz w:val="24"/>
          <w:szCs w:val="24"/>
          <w:lang w:eastAsia="ru-RU"/>
        </w:rPr>
        <w:t>т</w:t>
      </w:r>
      <w:r w:rsidR="00097B89" w:rsidRPr="00097B89">
        <w:rPr>
          <w:rFonts w:ascii="Times New Roman" w:eastAsia="Times New Roman" w:hAnsi="Times New Roman" w:cs="Times New Roman"/>
          <w:b/>
          <w:bCs/>
          <w:iCs/>
          <w:sz w:val="24"/>
          <w:szCs w:val="24"/>
          <w:lang w:eastAsia="ru-RU"/>
        </w:rPr>
        <w:t xml:space="preserve">руктура и содержание дисциплины </w:t>
      </w:r>
    </w:p>
    <w:p w:rsidR="00963E07" w:rsidRPr="00963E07" w:rsidRDefault="00963E07" w:rsidP="00963E0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963E07">
        <w:rPr>
          <w:rFonts w:ascii="Times New Roman" w:eastAsia="Times New Roman" w:hAnsi="Times New Roman" w:cs="Times New Roman"/>
          <w:bCs/>
          <w:sz w:val="24"/>
          <w:szCs w:val="24"/>
          <w:lang w:eastAsia="ru-RU"/>
        </w:rPr>
        <w:t>Общая трудоемкость дисциплины составляет 3 единицы 108 часов:</w:t>
      </w:r>
    </w:p>
    <w:p w:rsidR="00963E07" w:rsidRPr="00963E07" w:rsidRDefault="00963E07" w:rsidP="00963E0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963E07">
        <w:rPr>
          <w:rFonts w:ascii="Times New Roman" w:eastAsia="Times New Roman" w:hAnsi="Times New Roman" w:cs="Times New Roman"/>
          <w:bCs/>
          <w:sz w:val="24"/>
          <w:szCs w:val="24"/>
          <w:lang w:eastAsia="ru-RU"/>
        </w:rPr>
        <w:t>–</w:t>
      </w:r>
      <w:r w:rsidRPr="00963E07">
        <w:rPr>
          <w:rFonts w:ascii="Times New Roman" w:eastAsia="Times New Roman" w:hAnsi="Times New Roman" w:cs="Times New Roman"/>
          <w:bCs/>
          <w:sz w:val="24"/>
          <w:szCs w:val="24"/>
          <w:lang w:eastAsia="ru-RU"/>
        </w:rPr>
        <w:tab/>
        <w:t>аудиторная работа – 26 часов;</w:t>
      </w:r>
    </w:p>
    <w:p w:rsidR="00963E07" w:rsidRPr="00963E07" w:rsidRDefault="00963E07" w:rsidP="00963E0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963E07">
        <w:rPr>
          <w:rFonts w:ascii="Times New Roman" w:eastAsia="Times New Roman" w:hAnsi="Times New Roman" w:cs="Times New Roman"/>
          <w:bCs/>
          <w:sz w:val="24"/>
          <w:szCs w:val="24"/>
          <w:lang w:eastAsia="ru-RU"/>
        </w:rPr>
        <w:t>–</w:t>
      </w:r>
      <w:r w:rsidRPr="00963E07">
        <w:rPr>
          <w:rFonts w:ascii="Times New Roman" w:eastAsia="Times New Roman" w:hAnsi="Times New Roman" w:cs="Times New Roman"/>
          <w:bCs/>
          <w:sz w:val="24"/>
          <w:szCs w:val="24"/>
          <w:lang w:eastAsia="ru-RU"/>
        </w:rPr>
        <w:tab/>
        <w:t>самостоятельная работа – 82 часов;</w:t>
      </w:r>
    </w:p>
    <w:p w:rsidR="00963E07" w:rsidRPr="00963E07" w:rsidRDefault="00963E07" w:rsidP="00963E0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963E07">
        <w:rPr>
          <w:rFonts w:ascii="Times New Roman" w:eastAsia="Times New Roman" w:hAnsi="Times New Roman" w:cs="Times New Roman"/>
          <w:bCs/>
          <w:sz w:val="24"/>
          <w:szCs w:val="24"/>
          <w:lang w:eastAsia="ru-RU"/>
        </w:rPr>
        <w:t>–</w:t>
      </w:r>
      <w:r w:rsidRPr="00963E07">
        <w:rPr>
          <w:rFonts w:ascii="Times New Roman" w:eastAsia="Times New Roman" w:hAnsi="Times New Roman" w:cs="Times New Roman"/>
          <w:bCs/>
          <w:sz w:val="24"/>
          <w:szCs w:val="24"/>
          <w:lang w:eastAsia="ru-RU"/>
        </w:rPr>
        <w:tab/>
        <w:t xml:space="preserve">контроль, в </w:t>
      </w:r>
      <w:proofErr w:type="spellStart"/>
      <w:r w:rsidRPr="00963E07">
        <w:rPr>
          <w:rFonts w:ascii="Times New Roman" w:eastAsia="Times New Roman" w:hAnsi="Times New Roman" w:cs="Times New Roman"/>
          <w:bCs/>
          <w:sz w:val="24"/>
          <w:szCs w:val="24"/>
          <w:lang w:eastAsia="ru-RU"/>
        </w:rPr>
        <w:t>т.ч</w:t>
      </w:r>
      <w:proofErr w:type="spellEnd"/>
      <w:r w:rsidRPr="00963E07">
        <w:rPr>
          <w:rFonts w:ascii="Times New Roman" w:eastAsia="Times New Roman" w:hAnsi="Times New Roman" w:cs="Times New Roman"/>
          <w:bCs/>
          <w:sz w:val="24"/>
          <w:szCs w:val="24"/>
          <w:lang w:eastAsia="ru-RU"/>
        </w:rPr>
        <w:t>. подготовка к экзамену– 36 часов.</w:t>
      </w:r>
    </w:p>
    <w:p w:rsidR="00097B89" w:rsidRPr="00097B89" w:rsidRDefault="00097B89" w:rsidP="00097B89">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00"/>
        <w:gridCol w:w="587"/>
        <w:gridCol w:w="612"/>
        <w:gridCol w:w="695"/>
        <w:gridCol w:w="701"/>
        <w:gridCol w:w="1048"/>
        <w:gridCol w:w="3394"/>
        <w:gridCol w:w="3075"/>
        <w:gridCol w:w="1174"/>
      </w:tblGrid>
      <w:tr w:rsidR="00097B89" w:rsidRPr="00097B89" w:rsidTr="00097B89">
        <w:trPr>
          <w:cantSplit/>
          <w:trHeight w:val="1156"/>
          <w:tblHeader/>
        </w:trPr>
        <w:tc>
          <w:tcPr>
            <w:tcW w:w="1425" w:type="pct"/>
            <w:vMerge w:val="restart"/>
            <w:vAlign w:val="center"/>
          </w:tcPr>
          <w:p w:rsidR="00097B89" w:rsidRPr="00097B89" w:rsidRDefault="00097B89" w:rsidP="00D062BF">
            <w:pPr>
              <w:autoSpaceDE w:val="0"/>
              <w:autoSpaceDN w:val="0"/>
              <w:adjustRightInd w:val="0"/>
              <w:spacing w:after="0" w:line="240" w:lineRule="auto"/>
              <w:jc w:val="center"/>
              <w:rPr>
                <w:rFonts w:ascii="Georgia" w:eastAsia="Times New Roman" w:hAnsi="Georgia" w:cs="Georgia"/>
                <w:sz w:val="24"/>
                <w:szCs w:val="24"/>
                <w:lang w:eastAsia="ru-RU"/>
              </w:rPr>
            </w:pPr>
            <w:r w:rsidRPr="00097B89">
              <w:rPr>
                <w:rFonts w:ascii="Georgia" w:eastAsia="Times New Roman" w:hAnsi="Georgia" w:cs="Georgia"/>
                <w:sz w:val="24"/>
                <w:szCs w:val="24"/>
                <w:lang w:eastAsia="ru-RU"/>
              </w:rPr>
              <w:t>Раздел/ тема</w:t>
            </w:r>
          </w:p>
          <w:p w:rsidR="00097B89" w:rsidRPr="00097B89" w:rsidRDefault="00097B89" w:rsidP="00D062BF">
            <w:pPr>
              <w:autoSpaceDE w:val="0"/>
              <w:autoSpaceDN w:val="0"/>
              <w:adjustRightInd w:val="0"/>
              <w:spacing w:after="0" w:line="240" w:lineRule="auto"/>
              <w:jc w:val="center"/>
              <w:rPr>
                <w:rFonts w:ascii="Georgia" w:eastAsia="Times New Roman" w:hAnsi="Georgia" w:cs="Georgia"/>
                <w:sz w:val="24"/>
                <w:szCs w:val="24"/>
                <w:lang w:eastAsia="ru-RU"/>
              </w:rPr>
            </w:pPr>
            <w:r w:rsidRPr="00097B89">
              <w:rPr>
                <w:rFonts w:ascii="Georgia" w:eastAsia="Times New Roman" w:hAnsi="Georgia" w:cs="Georgia"/>
                <w:sz w:val="24"/>
                <w:szCs w:val="24"/>
                <w:lang w:eastAsia="ru-RU"/>
              </w:rPr>
              <w:t>дисциплины</w:t>
            </w:r>
          </w:p>
        </w:tc>
        <w:tc>
          <w:tcPr>
            <w:tcW w:w="186" w:type="pct"/>
            <w:vMerge w:val="restart"/>
            <w:textDirection w:val="btLr"/>
            <w:vAlign w:val="center"/>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097B89">
              <w:rPr>
                <w:rFonts w:ascii="Times New Roman" w:eastAsia="Times New Roman" w:hAnsi="Times New Roman" w:cs="Times New Roman"/>
                <w:i/>
                <w:iCs/>
                <w:sz w:val="24"/>
                <w:szCs w:val="24"/>
                <w:lang w:eastAsia="ru-RU"/>
              </w:rPr>
              <w:t>Семестр</w:t>
            </w:r>
          </w:p>
        </w:tc>
        <w:tc>
          <w:tcPr>
            <w:tcW w:w="636" w:type="pct"/>
            <w:gridSpan w:val="3"/>
            <w:vAlign w:val="center"/>
          </w:tcPr>
          <w:p w:rsidR="00097B89" w:rsidRPr="00097B89" w:rsidRDefault="00097B89" w:rsidP="00D062BF">
            <w:pPr>
              <w:widowControl w:val="0"/>
              <w:autoSpaceDE w:val="0"/>
              <w:autoSpaceDN w:val="0"/>
              <w:adjustRightInd w:val="0"/>
              <w:spacing w:after="0" w:line="240" w:lineRule="auto"/>
              <w:jc w:val="center"/>
              <w:rPr>
                <w:rFonts w:ascii="Georgia" w:eastAsia="Times New Roman" w:hAnsi="Georgia" w:cs="Georgia"/>
                <w:sz w:val="24"/>
                <w:szCs w:val="24"/>
                <w:lang w:eastAsia="ru-RU"/>
              </w:rPr>
            </w:pPr>
            <w:r w:rsidRPr="00097B89">
              <w:rPr>
                <w:rFonts w:ascii="Georgia" w:eastAsia="Times New Roman" w:hAnsi="Georgia" w:cs="Georgia"/>
                <w:sz w:val="24"/>
                <w:szCs w:val="24"/>
                <w:lang w:eastAsia="ru-RU"/>
              </w:rPr>
              <w:t xml:space="preserve">Аудиторная </w:t>
            </w:r>
            <w:r w:rsidRPr="00097B89">
              <w:rPr>
                <w:rFonts w:ascii="Georgia" w:eastAsia="Times New Roman" w:hAnsi="Georgia" w:cs="Georgia"/>
                <w:sz w:val="24"/>
                <w:szCs w:val="24"/>
                <w:lang w:eastAsia="ru-RU"/>
              </w:rPr>
              <w:br/>
              <w:t xml:space="preserve">контактная работа </w:t>
            </w:r>
            <w:r w:rsidRPr="00097B89">
              <w:rPr>
                <w:rFonts w:ascii="Georgia" w:eastAsia="Times New Roman" w:hAnsi="Georgia" w:cs="Georgia"/>
                <w:sz w:val="24"/>
                <w:szCs w:val="24"/>
                <w:lang w:eastAsia="ru-RU"/>
              </w:rPr>
              <w:br/>
              <w:t>(в акад. часах)</w:t>
            </w:r>
          </w:p>
        </w:tc>
        <w:tc>
          <w:tcPr>
            <w:tcW w:w="332" w:type="pct"/>
            <w:vMerge w:val="restart"/>
            <w:textDirection w:val="btLr"/>
            <w:vAlign w:val="center"/>
          </w:tcPr>
          <w:p w:rsidR="00097B89" w:rsidRPr="00097B89" w:rsidRDefault="00097B89" w:rsidP="00D062BF">
            <w:pPr>
              <w:autoSpaceDE w:val="0"/>
              <w:autoSpaceDN w:val="0"/>
              <w:adjustRightInd w:val="0"/>
              <w:spacing w:after="0" w:line="240" w:lineRule="auto"/>
              <w:jc w:val="center"/>
              <w:rPr>
                <w:rFonts w:ascii="Georgia" w:eastAsia="Times New Roman" w:hAnsi="Georgia" w:cs="Georgia"/>
                <w:sz w:val="24"/>
                <w:szCs w:val="24"/>
                <w:lang w:eastAsia="ru-RU"/>
              </w:rPr>
            </w:pPr>
            <w:r w:rsidRPr="00097B89">
              <w:rPr>
                <w:rFonts w:ascii="Georgia" w:eastAsia="Times New Roman" w:hAnsi="Georgia" w:cs="Georgia"/>
                <w:sz w:val="24"/>
                <w:szCs w:val="24"/>
                <w:lang w:eastAsia="ru-RU"/>
              </w:rPr>
              <w:t>Самостоятельная работа (в акад. часах)</w:t>
            </w:r>
          </w:p>
        </w:tc>
        <w:tc>
          <w:tcPr>
            <w:tcW w:w="1075" w:type="pct"/>
            <w:vMerge w:val="restart"/>
            <w:vAlign w:val="center"/>
          </w:tcPr>
          <w:p w:rsidR="00097B89" w:rsidRPr="00097B89" w:rsidRDefault="00097B89" w:rsidP="00D062BF">
            <w:pPr>
              <w:autoSpaceDE w:val="0"/>
              <w:autoSpaceDN w:val="0"/>
              <w:adjustRightInd w:val="0"/>
              <w:spacing w:after="0" w:line="240" w:lineRule="auto"/>
              <w:jc w:val="center"/>
              <w:rPr>
                <w:rFonts w:ascii="Georgia" w:eastAsia="Times New Roman" w:hAnsi="Georgia" w:cs="Georgia"/>
                <w:sz w:val="24"/>
                <w:szCs w:val="24"/>
                <w:lang w:eastAsia="ru-RU"/>
              </w:rPr>
            </w:pPr>
            <w:r w:rsidRPr="00097B89">
              <w:rPr>
                <w:rFonts w:ascii="Georgia" w:eastAsia="Times New Roman" w:hAnsi="Georgia" w:cs="Georgia"/>
                <w:sz w:val="24"/>
                <w:szCs w:val="24"/>
                <w:lang w:eastAsia="ru-RU"/>
              </w:rPr>
              <w:t xml:space="preserve">Вид самостоятельной </w:t>
            </w:r>
            <w:r w:rsidRPr="00097B89">
              <w:rPr>
                <w:rFonts w:ascii="Georgia" w:eastAsia="Times New Roman" w:hAnsi="Georgia" w:cs="Georgia"/>
                <w:sz w:val="24"/>
                <w:szCs w:val="24"/>
                <w:lang w:eastAsia="ru-RU"/>
              </w:rPr>
              <w:br/>
              <w:t>работы</w:t>
            </w:r>
          </w:p>
        </w:tc>
        <w:tc>
          <w:tcPr>
            <w:tcW w:w="974" w:type="pct"/>
            <w:vMerge w:val="restart"/>
            <w:vAlign w:val="center"/>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097B89">
              <w:rPr>
                <w:rFonts w:ascii="Georgia" w:eastAsia="Times New Roman" w:hAnsi="Georgia" w:cs="Georgia"/>
                <w:sz w:val="24"/>
                <w:szCs w:val="24"/>
                <w:lang w:eastAsia="ru-RU"/>
              </w:rPr>
              <w:t xml:space="preserve">Форма текущего контроля успеваемости и </w:t>
            </w:r>
            <w:r w:rsidRPr="00097B89">
              <w:rPr>
                <w:rFonts w:ascii="Georgia" w:eastAsia="Times New Roman" w:hAnsi="Georgia" w:cs="Georgia"/>
                <w:sz w:val="24"/>
                <w:szCs w:val="24"/>
                <w:lang w:eastAsia="ru-RU"/>
              </w:rPr>
              <w:br/>
              <w:t>промежуточной аттестации</w:t>
            </w:r>
          </w:p>
        </w:tc>
        <w:tc>
          <w:tcPr>
            <w:tcW w:w="372" w:type="pct"/>
            <w:vMerge w:val="restart"/>
            <w:textDirection w:val="btLr"/>
            <w:vAlign w:val="center"/>
          </w:tcPr>
          <w:p w:rsidR="00097B89" w:rsidRPr="00097B89" w:rsidRDefault="00097B89" w:rsidP="00D062BF">
            <w:pPr>
              <w:autoSpaceDE w:val="0"/>
              <w:autoSpaceDN w:val="0"/>
              <w:adjustRightInd w:val="0"/>
              <w:spacing w:after="0" w:line="240" w:lineRule="auto"/>
              <w:jc w:val="center"/>
              <w:rPr>
                <w:rFonts w:ascii="Georgia" w:eastAsia="Times New Roman" w:hAnsi="Georgia" w:cs="Georgia"/>
                <w:sz w:val="24"/>
                <w:szCs w:val="24"/>
                <w:lang w:eastAsia="ru-RU"/>
              </w:rPr>
            </w:pPr>
            <w:r w:rsidRPr="00097B89">
              <w:rPr>
                <w:rFonts w:ascii="Georgia" w:eastAsia="Times New Roman" w:hAnsi="Georgia" w:cs="Georgia"/>
                <w:lang w:eastAsia="ru-RU"/>
              </w:rPr>
              <w:t xml:space="preserve">Код и структурный </w:t>
            </w:r>
            <w:r w:rsidRPr="00097B89">
              <w:rPr>
                <w:rFonts w:ascii="Georgia" w:eastAsia="Times New Roman" w:hAnsi="Georgia" w:cs="Georgia"/>
                <w:lang w:eastAsia="ru-RU"/>
              </w:rPr>
              <w:br/>
              <w:t xml:space="preserve">элемент </w:t>
            </w:r>
            <w:r w:rsidRPr="00097B89">
              <w:rPr>
                <w:rFonts w:ascii="Georgia" w:eastAsia="Times New Roman" w:hAnsi="Georgia" w:cs="Georgia"/>
                <w:lang w:eastAsia="ru-RU"/>
              </w:rPr>
              <w:br/>
              <w:t>компетенции</w:t>
            </w:r>
          </w:p>
        </w:tc>
      </w:tr>
      <w:tr w:rsidR="00097B89" w:rsidRPr="00097B89" w:rsidTr="00097B89">
        <w:trPr>
          <w:cantSplit/>
          <w:trHeight w:val="1134"/>
          <w:tblHeader/>
        </w:trPr>
        <w:tc>
          <w:tcPr>
            <w:tcW w:w="1425" w:type="pct"/>
            <w:vMerge/>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6" w:type="pct"/>
            <w:vMerge/>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4" w:type="pct"/>
            <w:textDirection w:val="btLr"/>
            <w:vAlign w:val="center"/>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97B89">
              <w:rPr>
                <w:rFonts w:ascii="Times New Roman" w:eastAsia="Times New Roman" w:hAnsi="Times New Roman" w:cs="Times New Roman"/>
                <w:sz w:val="24"/>
                <w:szCs w:val="24"/>
                <w:lang w:eastAsia="ru-RU"/>
              </w:rPr>
              <w:t>лекции</w:t>
            </w:r>
          </w:p>
        </w:tc>
        <w:tc>
          <w:tcPr>
            <w:tcW w:w="220" w:type="pct"/>
            <w:textDirection w:val="btLr"/>
            <w:vAlign w:val="center"/>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097B89">
              <w:rPr>
                <w:rFonts w:ascii="Times New Roman" w:eastAsia="Times New Roman" w:hAnsi="Times New Roman" w:cs="Times New Roman"/>
                <w:sz w:val="24"/>
                <w:szCs w:val="24"/>
                <w:lang w:eastAsia="ru-RU"/>
              </w:rPr>
              <w:t>лаборат</w:t>
            </w:r>
            <w:proofErr w:type="spellEnd"/>
            <w:r w:rsidRPr="00097B89">
              <w:rPr>
                <w:rFonts w:ascii="Times New Roman" w:eastAsia="Times New Roman" w:hAnsi="Times New Roman" w:cs="Times New Roman"/>
                <w:sz w:val="24"/>
                <w:szCs w:val="24"/>
                <w:lang w:eastAsia="ru-RU"/>
              </w:rPr>
              <w:t>.</w:t>
            </w:r>
          </w:p>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97B89">
              <w:rPr>
                <w:rFonts w:ascii="Times New Roman" w:eastAsia="Times New Roman" w:hAnsi="Times New Roman" w:cs="Times New Roman"/>
                <w:sz w:val="24"/>
                <w:szCs w:val="24"/>
                <w:lang w:eastAsia="ru-RU"/>
              </w:rPr>
              <w:t>занятия</w:t>
            </w:r>
          </w:p>
        </w:tc>
        <w:tc>
          <w:tcPr>
            <w:tcW w:w="222" w:type="pct"/>
            <w:textDirection w:val="btLr"/>
            <w:vAlign w:val="center"/>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097B89">
              <w:rPr>
                <w:rFonts w:ascii="Times New Roman" w:eastAsia="Times New Roman" w:hAnsi="Times New Roman" w:cs="Times New Roman"/>
                <w:sz w:val="24"/>
                <w:szCs w:val="24"/>
                <w:lang w:eastAsia="ru-RU"/>
              </w:rPr>
              <w:t>практич</w:t>
            </w:r>
            <w:proofErr w:type="spellEnd"/>
            <w:r w:rsidRPr="00097B89">
              <w:rPr>
                <w:rFonts w:ascii="Times New Roman" w:eastAsia="Times New Roman" w:hAnsi="Times New Roman" w:cs="Times New Roman"/>
                <w:sz w:val="24"/>
                <w:szCs w:val="24"/>
                <w:lang w:eastAsia="ru-RU"/>
              </w:rPr>
              <w:t>. занятия</w:t>
            </w:r>
          </w:p>
        </w:tc>
        <w:tc>
          <w:tcPr>
            <w:tcW w:w="332" w:type="pct"/>
            <w:vMerge/>
            <w:textDirection w:val="btLr"/>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p>
        </w:tc>
        <w:tc>
          <w:tcPr>
            <w:tcW w:w="1075" w:type="pct"/>
            <w:vMerge/>
            <w:textDirection w:val="btLr"/>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p>
        </w:tc>
        <w:tc>
          <w:tcPr>
            <w:tcW w:w="974" w:type="pct"/>
            <w:vMerge/>
            <w:textDirection w:val="btLr"/>
            <w:vAlign w:val="center"/>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2" w:type="pct"/>
            <w:vMerge/>
            <w:textDirection w:val="btLr"/>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97B89" w:rsidRPr="00097B89" w:rsidTr="00097B89">
        <w:trPr>
          <w:trHeight w:val="70"/>
        </w:trPr>
        <w:tc>
          <w:tcPr>
            <w:tcW w:w="1425" w:type="pct"/>
          </w:tcPr>
          <w:p w:rsidR="00097B89" w:rsidRPr="00097B89" w:rsidRDefault="00963E07" w:rsidP="00D062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Раздел</w:t>
            </w:r>
            <w:r w:rsidR="000833BE">
              <w:t xml:space="preserve"> </w:t>
            </w:r>
            <w:r w:rsidR="000833BE" w:rsidRPr="000833BE">
              <w:rPr>
                <w:rFonts w:ascii="Times New Roman" w:eastAsia="Times New Roman" w:hAnsi="Times New Roman" w:cs="Times New Roman"/>
                <w:sz w:val="24"/>
                <w:szCs w:val="24"/>
                <w:lang w:eastAsia="ru-RU"/>
              </w:rPr>
              <w:t>Методология как наука о научном познании.</w:t>
            </w:r>
          </w:p>
        </w:tc>
        <w:tc>
          <w:tcPr>
            <w:tcW w:w="186" w:type="pct"/>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97B89">
              <w:rPr>
                <w:rFonts w:ascii="Times New Roman" w:eastAsia="Times New Roman" w:hAnsi="Times New Roman" w:cs="Times New Roman"/>
                <w:b/>
                <w:sz w:val="24"/>
                <w:szCs w:val="24"/>
                <w:lang w:eastAsia="ru-RU"/>
              </w:rPr>
              <w:t>1</w:t>
            </w:r>
          </w:p>
        </w:tc>
        <w:tc>
          <w:tcPr>
            <w:tcW w:w="194" w:type="pct"/>
          </w:tcPr>
          <w:p w:rsidR="00097B89" w:rsidRPr="00097B89" w:rsidRDefault="00963E07"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0"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2" w:type="pct"/>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2"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075" w:type="pct"/>
          </w:tcPr>
          <w:p w:rsidR="00097B89" w:rsidRPr="00097B89" w:rsidRDefault="000A1139" w:rsidP="00D062BF">
            <w:pPr>
              <w:autoSpaceDE w:val="0"/>
              <w:autoSpaceDN w:val="0"/>
              <w:adjustRightInd w:val="0"/>
              <w:spacing w:after="0" w:line="240" w:lineRule="auto"/>
              <w:rPr>
                <w:rFonts w:ascii="Times New Roman" w:eastAsia="Times New Roman" w:hAnsi="Times New Roman" w:cs="Times New Roman"/>
                <w:sz w:val="24"/>
                <w:szCs w:val="24"/>
                <w:lang w:eastAsia="ru-RU"/>
              </w:rPr>
            </w:pPr>
            <w:r w:rsidRPr="00097B89">
              <w:rPr>
                <w:rFonts w:ascii="Georgia" w:eastAsia="Times New Roman" w:hAnsi="Georgia" w:cs="Georgia"/>
                <w:sz w:val="24"/>
                <w:szCs w:val="24"/>
                <w:lang w:eastAsia="ru-RU"/>
              </w:rPr>
              <w:t>Самостоятельное изучение учебной и научной литературы</w:t>
            </w:r>
          </w:p>
        </w:tc>
        <w:tc>
          <w:tcPr>
            <w:tcW w:w="974" w:type="pct"/>
          </w:tcPr>
          <w:p w:rsidR="00097B89" w:rsidRPr="00097B89" w:rsidRDefault="000A1139" w:rsidP="00D062BF">
            <w:pPr>
              <w:autoSpaceDE w:val="0"/>
              <w:autoSpaceDN w:val="0"/>
              <w:adjustRightInd w:val="0"/>
              <w:spacing w:after="0" w:line="240" w:lineRule="auto"/>
              <w:rPr>
                <w:rFonts w:ascii="Times New Roman" w:eastAsia="Times New Roman" w:hAnsi="Times New Roman" w:cs="Times New Roman"/>
                <w:sz w:val="24"/>
                <w:szCs w:val="24"/>
                <w:lang w:eastAsia="ru-RU"/>
              </w:rPr>
            </w:pPr>
            <w:r w:rsidRPr="00097B89">
              <w:rPr>
                <w:rFonts w:ascii="Times New Roman" w:eastAsia="Times New Roman" w:hAnsi="Times New Roman" w:cs="Times New Roman"/>
                <w:sz w:val="24"/>
                <w:szCs w:val="24"/>
                <w:lang w:eastAsia="ru-RU"/>
              </w:rPr>
              <w:t>Проверка заданий</w:t>
            </w:r>
          </w:p>
        </w:tc>
        <w:tc>
          <w:tcPr>
            <w:tcW w:w="372" w:type="pct"/>
          </w:tcPr>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92167E">
              <w:rPr>
                <w:rFonts w:ascii="Times New Roman" w:eastAsia="Times New Roman" w:hAnsi="Times New Roman" w:cs="Times New Roman"/>
                <w:lang w:eastAsia="ru-RU"/>
              </w:rPr>
              <w:t xml:space="preserve">К-1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097B89" w:rsidRPr="00097B89" w:rsidRDefault="00963E07" w:rsidP="00D062BF">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ПК-22</w:t>
            </w:r>
            <w:r>
              <w:t xml:space="preserve"> </w:t>
            </w:r>
            <w:proofErr w:type="spellStart"/>
            <w:r w:rsidRPr="00DC726C">
              <w:rPr>
                <w:rFonts w:ascii="Times New Roman" w:eastAsia="Times New Roman" w:hAnsi="Times New Roman" w:cs="Times New Roman"/>
                <w:lang w:eastAsia="ru-RU"/>
              </w:rPr>
              <w:t>зув</w:t>
            </w:r>
            <w:proofErr w:type="spellEnd"/>
          </w:p>
        </w:tc>
      </w:tr>
      <w:tr w:rsidR="00097B89" w:rsidRPr="00097B89" w:rsidTr="00097B89">
        <w:trPr>
          <w:trHeight w:val="499"/>
        </w:trPr>
        <w:tc>
          <w:tcPr>
            <w:tcW w:w="1425" w:type="pct"/>
          </w:tcPr>
          <w:p w:rsidR="00097B89" w:rsidRPr="00097B89" w:rsidRDefault="00963E07" w:rsidP="00D062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Раздел</w:t>
            </w:r>
            <w:r w:rsidR="000833BE">
              <w:t xml:space="preserve"> </w:t>
            </w:r>
            <w:r w:rsidR="000833BE" w:rsidRPr="000833BE">
              <w:rPr>
                <w:rFonts w:ascii="Times New Roman" w:eastAsia="Times New Roman" w:hAnsi="Times New Roman" w:cs="Times New Roman"/>
                <w:sz w:val="24"/>
                <w:szCs w:val="24"/>
                <w:lang w:eastAsia="ru-RU"/>
              </w:rPr>
              <w:t>Психолого-педагогическое исследование: сущность, виды, принципы, этапы</w:t>
            </w:r>
          </w:p>
        </w:tc>
        <w:tc>
          <w:tcPr>
            <w:tcW w:w="186"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4" w:type="pct"/>
          </w:tcPr>
          <w:p w:rsidR="00097B89" w:rsidRPr="00097B89" w:rsidRDefault="00963E07"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0"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2" w:type="pct"/>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2" w:type="pct"/>
          </w:tcPr>
          <w:p w:rsidR="00097B89" w:rsidRPr="00097B89" w:rsidRDefault="000A1139" w:rsidP="00D062BF">
            <w:pPr>
              <w:widowControl w:val="0"/>
              <w:autoSpaceDE w:val="0"/>
              <w:autoSpaceDN w:val="0"/>
              <w:adjustRightInd w:val="0"/>
              <w:spacing w:after="0" w:line="240" w:lineRule="auto"/>
              <w:jc w:val="center"/>
              <w:rPr>
                <w:rFonts w:ascii="Georgia" w:eastAsia="Times New Roman" w:hAnsi="Georgia" w:cs="Georgia"/>
                <w:sz w:val="24"/>
                <w:szCs w:val="24"/>
                <w:lang w:eastAsia="ru-RU"/>
              </w:rPr>
            </w:pPr>
            <w:r>
              <w:rPr>
                <w:rFonts w:ascii="Georgia" w:eastAsia="Times New Roman" w:hAnsi="Georgia" w:cs="Georgia"/>
                <w:sz w:val="24"/>
                <w:szCs w:val="24"/>
                <w:lang w:eastAsia="ru-RU"/>
              </w:rPr>
              <w:t>30</w:t>
            </w:r>
          </w:p>
        </w:tc>
        <w:tc>
          <w:tcPr>
            <w:tcW w:w="1075" w:type="pct"/>
          </w:tcPr>
          <w:p w:rsidR="00097B89" w:rsidRPr="00097B89" w:rsidRDefault="00097B89" w:rsidP="00D062BF">
            <w:pPr>
              <w:widowControl w:val="0"/>
              <w:autoSpaceDE w:val="0"/>
              <w:autoSpaceDN w:val="0"/>
              <w:adjustRightInd w:val="0"/>
              <w:spacing w:after="0" w:line="240" w:lineRule="auto"/>
              <w:jc w:val="both"/>
              <w:rPr>
                <w:rFonts w:ascii="Georgia" w:eastAsia="Times New Roman" w:hAnsi="Georgia" w:cs="Georgia"/>
                <w:sz w:val="24"/>
                <w:szCs w:val="24"/>
                <w:lang w:eastAsia="ru-RU"/>
              </w:rPr>
            </w:pPr>
            <w:r w:rsidRPr="00097B89">
              <w:rPr>
                <w:rFonts w:ascii="Georgia" w:eastAsia="Times New Roman" w:hAnsi="Georgia" w:cs="Georgia"/>
                <w:sz w:val="24"/>
                <w:szCs w:val="24"/>
                <w:lang w:eastAsia="ru-RU"/>
              </w:rPr>
              <w:t>Самостоятельное изучение учебной и научной литературы</w:t>
            </w:r>
          </w:p>
        </w:tc>
        <w:tc>
          <w:tcPr>
            <w:tcW w:w="974" w:type="pct"/>
          </w:tcPr>
          <w:p w:rsidR="00097B89" w:rsidRPr="00097B89" w:rsidRDefault="00097B89" w:rsidP="00D062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7B89">
              <w:rPr>
                <w:rFonts w:ascii="Times New Roman" w:eastAsia="Times New Roman" w:hAnsi="Times New Roman" w:cs="Times New Roman"/>
                <w:sz w:val="24"/>
                <w:szCs w:val="24"/>
                <w:lang w:eastAsia="ru-RU"/>
              </w:rPr>
              <w:t>Устный опрос</w:t>
            </w:r>
          </w:p>
        </w:tc>
        <w:tc>
          <w:tcPr>
            <w:tcW w:w="372" w:type="pct"/>
          </w:tcPr>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92167E">
              <w:rPr>
                <w:rFonts w:ascii="Times New Roman" w:eastAsia="Times New Roman" w:hAnsi="Times New Roman" w:cs="Times New Roman"/>
                <w:lang w:eastAsia="ru-RU"/>
              </w:rPr>
              <w:t xml:space="preserve">К-1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097B89" w:rsidRPr="00097B89" w:rsidRDefault="00963E07" w:rsidP="00D062BF">
            <w:pPr>
              <w:widowControl w:val="0"/>
              <w:autoSpaceDE w:val="0"/>
              <w:autoSpaceDN w:val="0"/>
              <w:adjustRightInd w:val="0"/>
              <w:spacing w:after="0" w:line="240" w:lineRule="auto"/>
              <w:jc w:val="both"/>
              <w:rPr>
                <w:rFonts w:ascii="Georgia" w:eastAsia="Times New Roman" w:hAnsi="Georgia" w:cs="Georgia"/>
                <w:sz w:val="24"/>
                <w:szCs w:val="24"/>
                <w:lang w:eastAsia="ru-RU"/>
              </w:rPr>
            </w:pPr>
            <w:r>
              <w:rPr>
                <w:rFonts w:ascii="Times New Roman" w:eastAsia="Times New Roman" w:hAnsi="Times New Roman" w:cs="Times New Roman"/>
                <w:lang w:eastAsia="ru-RU"/>
              </w:rPr>
              <w:t>ПК-22</w:t>
            </w:r>
            <w:r>
              <w:t xml:space="preserve"> </w:t>
            </w:r>
            <w:proofErr w:type="spellStart"/>
            <w:r w:rsidRPr="00DC726C">
              <w:rPr>
                <w:rFonts w:ascii="Times New Roman" w:eastAsia="Times New Roman" w:hAnsi="Times New Roman" w:cs="Times New Roman"/>
                <w:lang w:eastAsia="ru-RU"/>
              </w:rPr>
              <w:t>зув</w:t>
            </w:r>
            <w:proofErr w:type="spellEnd"/>
          </w:p>
        </w:tc>
      </w:tr>
      <w:tr w:rsidR="00097B89" w:rsidRPr="00097B89" w:rsidTr="00097B89">
        <w:trPr>
          <w:trHeight w:val="499"/>
        </w:trPr>
        <w:tc>
          <w:tcPr>
            <w:tcW w:w="1425" w:type="pct"/>
          </w:tcPr>
          <w:p w:rsidR="00097B89" w:rsidRPr="00097B89" w:rsidRDefault="00963E07" w:rsidP="00D062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Раздел</w:t>
            </w:r>
            <w:r w:rsidR="000833BE">
              <w:t xml:space="preserve"> </w:t>
            </w:r>
            <w:r w:rsidR="000833BE" w:rsidRPr="000833BE">
              <w:rPr>
                <w:rFonts w:ascii="Times New Roman" w:eastAsia="Times New Roman" w:hAnsi="Times New Roman" w:cs="Times New Roman"/>
                <w:sz w:val="24"/>
                <w:szCs w:val="24"/>
                <w:lang w:eastAsia="ru-RU"/>
              </w:rPr>
              <w:t>Методы психолого-педагогического исследования</w:t>
            </w:r>
          </w:p>
        </w:tc>
        <w:tc>
          <w:tcPr>
            <w:tcW w:w="186"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4" w:type="pct"/>
          </w:tcPr>
          <w:p w:rsidR="00097B89" w:rsidRPr="00097B89" w:rsidRDefault="00963E07"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0"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2" w:type="pct"/>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2" w:type="pct"/>
          </w:tcPr>
          <w:p w:rsidR="00097B89" w:rsidRPr="00097B89" w:rsidRDefault="000A1139" w:rsidP="00D062BF">
            <w:pPr>
              <w:widowControl w:val="0"/>
              <w:autoSpaceDE w:val="0"/>
              <w:autoSpaceDN w:val="0"/>
              <w:adjustRightInd w:val="0"/>
              <w:spacing w:after="0" w:line="240" w:lineRule="auto"/>
              <w:jc w:val="center"/>
              <w:rPr>
                <w:rFonts w:ascii="Georgia" w:eastAsia="Times New Roman" w:hAnsi="Georgia" w:cs="Georgia"/>
                <w:sz w:val="24"/>
                <w:szCs w:val="24"/>
                <w:lang w:eastAsia="ru-RU"/>
              </w:rPr>
            </w:pPr>
            <w:r>
              <w:rPr>
                <w:rFonts w:ascii="Georgia" w:eastAsia="Times New Roman" w:hAnsi="Georgia" w:cs="Georgia"/>
                <w:sz w:val="24"/>
                <w:szCs w:val="24"/>
                <w:lang w:eastAsia="ru-RU"/>
              </w:rPr>
              <w:t>20</w:t>
            </w:r>
          </w:p>
        </w:tc>
        <w:tc>
          <w:tcPr>
            <w:tcW w:w="1075" w:type="pct"/>
          </w:tcPr>
          <w:p w:rsidR="00097B89" w:rsidRPr="00097B89" w:rsidRDefault="00097B89" w:rsidP="00D062BF">
            <w:pPr>
              <w:widowControl w:val="0"/>
              <w:autoSpaceDE w:val="0"/>
              <w:autoSpaceDN w:val="0"/>
              <w:adjustRightInd w:val="0"/>
              <w:spacing w:after="0" w:line="240" w:lineRule="auto"/>
              <w:jc w:val="both"/>
              <w:rPr>
                <w:rFonts w:ascii="Georgia" w:eastAsia="Times New Roman" w:hAnsi="Georgia" w:cs="Georgia"/>
                <w:sz w:val="24"/>
                <w:szCs w:val="24"/>
                <w:lang w:eastAsia="ru-RU"/>
              </w:rPr>
            </w:pPr>
            <w:r w:rsidRPr="00097B89">
              <w:rPr>
                <w:rFonts w:ascii="Times New Roman" w:eastAsia="Times New Roman" w:hAnsi="Times New Roman" w:cs="Times New Roman"/>
                <w:bCs/>
                <w:iCs/>
                <w:sz w:val="24"/>
                <w:szCs w:val="24"/>
                <w:lang w:eastAsia="ru-RU"/>
              </w:rPr>
              <w:t>Выполнение практических работ</w:t>
            </w:r>
          </w:p>
        </w:tc>
        <w:tc>
          <w:tcPr>
            <w:tcW w:w="974" w:type="pct"/>
          </w:tcPr>
          <w:p w:rsidR="00097B89" w:rsidRPr="00097B89" w:rsidRDefault="00097B89" w:rsidP="00D062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7B89">
              <w:rPr>
                <w:rFonts w:ascii="Times New Roman" w:eastAsia="Times New Roman" w:hAnsi="Times New Roman" w:cs="Times New Roman"/>
                <w:sz w:val="24"/>
                <w:szCs w:val="24"/>
                <w:lang w:eastAsia="ru-RU"/>
              </w:rPr>
              <w:t>Проверка заданий</w:t>
            </w:r>
          </w:p>
        </w:tc>
        <w:tc>
          <w:tcPr>
            <w:tcW w:w="372" w:type="pct"/>
          </w:tcPr>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92167E">
              <w:rPr>
                <w:rFonts w:ascii="Times New Roman" w:eastAsia="Times New Roman" w:hAnsi="Times New Roman" w:cs="Times New Roman"/>
                <w:lang w:eastAsia="ru-RU"/>
              </w:rPr>
              <w:t xml:space="preserve">К-1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097B89" w:rsidRPr="00097B89" w:rsidRDefault="00963E07" w:rsidP="00D062BF">
            <w:pPr>
              <w:widowControl w:val="0"/>
              <w:autoSpaceDE w:val="0"/>
              <w:autoSpaceDN w:val="0"/>
              <w:adjustRightInd w:val="0"/>
              <w:spacing w:after="0" w:line="240" w:lineRule="auto"/>
              <w:jc w:val="both"/>
              <w:rPr>
                <w:rFonts w:ascii="Georgia" w:eastAsia="Times New Roman" w:hAnsi="Georgia" w:cs="Georgia"/>
                <w:sz w:val="24"/>
                <w:szCs w:val="24"/>
                <w:lang w:eastAsia="ru-RU"/>
              </w:rPr>
            </w:pPr>
            <w:r>
              <w:rPr>
                <w:rFonts w:ascii="Times New Roman" w:eastAsia="Times New Roman" w:hAnsi="Times New Roman" w:cs="Times New Roman"/>
                <w:lang w:eastAsia="ru-RU"/>
              </w:rPr>
              <w:t>ПК-22</w:t>
            </w:r>
            <w:r>
              <w:t xml:space="preserve"> </w:t>
            </w:r>
            <w:proofErr w:type="spellStart"/>
            <w:r w:rsidRPr="00DC726C">
              <w:rPr>
                <w:rFonts w:ascii="Times New Roman" w:eastAsia="Times New Roman" w:hAnsi="Times New Roman" w:cs="Times New Roman"/>
                <w:lang w:eastAsia="ru-RU"/>
              </w:rPr>
              <w:t>зув</w:t>
            </w:r>
            <w:proofErr w:type="spellEnd"/>
          </w:p>
        </w:tc>
      </w:tr>
      <w:tr w:rsidR="00097B89" w:rsidRPr="00097B89" w:rsidTr="00097B89">
        <w:trPr>
          <w:trHeight w:val="499"/>
        </w:trPr>
        <w:tc>
          <w:tcPr>
            <w:tcW w:w="1425" w:type="pct"/>
          </w:tcPr>
          <w:p w:rsidR="00097B89" w:rsidRPr="00097B89" w:rsidRDefault="00963E07" w:rsidP="00D062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Раздел</w:t>
            </w:r>
            <w:r w:rsidR="000833BE">
              <w:t xml:space="preserve"> </w:t>
            </w:r>
            <w:r w:rsidR="000833BE" w:rsidRPr="000833BE">
              <w:rPr>
                <w:rFonts w:ascii="Times New Roman" w:eastAsia="Times New Roman" w:hAnsi="Times New Roman" w:cs="Times New Roman"/>
                <w:sz w:val="24"/>
                <w:szCs w:val="24"/>
                <w:lang w:eastAsia="ru-RU"/>
              </w:rPr>
              <w:t>Обработка, анализ, интерпретация результатов исследования</w:t>
            </w:r>
          </w:p>
        </w:tc>
        <w:tc>
          <w:tcPr>
            <w:tcW w:w="186"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4" w:type="pct"/>
          </w:tcPr>
          <w:p w:rsidR="00097B89" w:rsidRPr="00097B89" w:rsidRDefault="00963E07"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0"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2" w:type="pct"/>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2" w:type="pct"/>
          </w:tcPr>
          <w:p w:rsidR="00097B89" w:rsidRPr="00097B89" w:rsidRDefault="000A1139" w:rsidP="00D062BF">
            <w:pPr>
              <w:widowControl w:val="0"/>
              <w:autoSpaceDE w:val="0"/>
              <w:autoSpaceDN w:val="0"/>
              <w:adjustRightInd w:val="0"/>
              <w:spacing w:after="0" w:line="240" w:lineRule="auto"/>
              <w:jc w:val="center"/>
              <w:rPr>
                <w:rFonts w:ascii="Georgia" w:eastAsia="Times New Roman" w:hAnsi="Georgia" w:cs="Georgia"/>
                <w:sz w:val="24"/>
                <w:szCs w:val="24"/>
                <w:lang w:eastAsia="ru-RU"/>
              </w:rPr>
            </w:pPr>
            <w:r>
              <w:rPr>
                <w:rFonts w:ascii="Georgia" w:eastAsia="Times New Roman" w:hAnsi="Georgia" w:cs="Georgia"/>
                <w:sz w:val="24"/>
                <w:szCs w:val="24"/>
                <w:lang w:eastAsia="ru-RU"/>
              </w:rPr>
              <w:t>37</w:t>
            </w:r>
          </w:p>
        </w:tc>
        <w:tc>
          <w:tcPr>
            <w:tcW w:w="1075" w:type="pct"/>
          </w:tcPr>
          <w:p w:rsidR="00097B89" w:rsidRPr="00097B89" w:rsidRDefault="00097B89" w:rsidP="00D062BF">
            <w:pPr>
              <w:widowControl w:val="0"/>
              <w:tabs>
                <w:tab w:val="left" w:pos="993"/>
              </w:tabs>
              <w:autoSpaceDE w:val="0"/>
              <w:autoSpaceDN w:val="0"/>
              <w:adjustRightInd w:val="0"/>
              <w:spacing w:after="0" w:line="240" w:lineRule="auto"/>
              <w:jc w:val="both"/>
              <w:rPr>
                <w:rFonts w:ascii="Georgia" w:eastAsia="Times New Roman" w:hAnsi="Georgia" w:cs="Georgia"/>
                <w:sz w:val="24"/>
                <w:szCs w:val="24"/>
                <w:lang w:eastAsia="ru-RU"/>
              </w:rPr>
            </w:pPr>
            <w:r w:rsidRPr="00097B89">
              <w:rPr>
                <w:rFonts w:ascii="Georgia" w:eastAsia="Times New Roman" w:hAnsi="Georgia" w:cs="Georgia"/>
                <w:sz w:val="24"/>
                <w:szCs w:val="24"/>
                <w:lang w:eastAsia="ru-RU"/>
              </w:rPr>
              <w:t>Самостоятельное изучение учебной и научной литературы</w:t>
            </w:r>
          </w:p>
        </w:tc>
        <w:tc>
          <w:tcPr>
            <w:tcW w:w="974" w:type="pct"/>
          </w:tcPr>
          <w:p w:rsidR="00097B89" w:rsidRPr="00097B89" w:rsidRDefault="00097B89" w:rsidP="00D062BF">
            <w:pPr>
              <w:widowControl w:val="0"/>
              <w:autoSpaceDE w:val="0"/>
              <w:autoSpaceDN w:val="0"/>
              <w:adjustRightInd w:val="0"/>
              <w:spacing w:after="0" w:line="240" w:lineRule="auto"/>
              <w:jc w:val="both"/>
              <w:rPr>
                <w:rFonts w:ascii="Georgia" w:eastAsia="Times New Roman" w:hAnsi="Georgia" w:cs="Georgia"/>
                <w:sz w:val="24"/>
                <w:szCs w:val="24"/>
                <w:lang w:eastAsia="ru-RU"/>
              </w:rPr>
            </w:pPr>
            <w:r w:rsidRPr="00097B89">
              <w:rPr>
                <w:rFonts w:ascii="Georgia" w:eastAsia="Times New Roman" w:hAnsi="Georgia" w:cs="Georgia"/>
                <w:sz w:val="24"/>
                <w:szCs w:val="24"/>
                <w:lang w:eastAsia="ru-RU"/>
              </w:rPr>
              <w:t>Устный опрос</w:t>
            </w:r>
          </w:p>
        </w:tc>
        <w:tc>
          <w:tcPr>
            <w:tcW w:w="372" w:type="pct"/>
          </w:tcPr>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92167E">
              <w:rPr>
                <w:rFonts w:ascii="Times New Roman" w:eastAsia="Times New Roman" w:hAnsi="Times New Roman" w:cs="Times New Roman"/>
                <w:lang w:eastAsia="ru-RU"/>
              </w:rPr>
              <w:t xml:space="preserve">К-1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963E07" w:rsidRPr="0092167E" w:rsidRDefault="00963E07"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097B89" w:rsidRPr="00097B89" w:rsidRDefault="00963E07" w:rsidP="00D062BF">
            <w:pPr>
              <w:widowControl w:val="0"/>
              <w:autoSpaceDE w:val="0"/>
              <w:autoSpaceDN w:val="0"/>
              <w:adjustRightInd w:val="0"/>
              <w:spacing w:after="0" w:line="240" w:lineRule="auto"/>
              <w:jc w:val="both"/>
              <w:rPr>
                <w:rFonts w:ascii="Georgia" w:eastAsia="Times New Roman" w:hAnsi="Georgia" w:cs="Georgia"/>
                <w:sz w:val="24"/>
                <w:szCs w:val="24"/>
                <w:lang w:eastAsia="ru-RU"/>
              </w:rPr>
            </w:pPr>
            <w:r>
              <w:rPr>
                <w:rFonts w:ascii="Times New Roman" w:eastAsia="Times New Roman" w:hAnsi="Times New Roman" w:cs="Times New Roman"/>
                <w:lang w:eastAsia="ru-RU"/>
              </w:rPr>
              <w:t>ПК-22</w:t>
            </w:r>
            <w:r>
              <w:t xml:space="preserve"> </w:t>
            </w:r>
            <w:proofErr w:type="spellStart"/>
            <w:r w:rsidRPr="00DC726C">
              <w:rPr>
                <w:rFonts w:ascii="Times New Roman" w:eastAsia="Times New Roman" w:hAnsi="Times New Roman" w:cs="Times New Roman"/>
                <w:lang w:eastAsia="ru-RU"/>
              </w:rPr>
              <w:t>зув</w:t>
            </w:r>
            <w:proofErr w:type="spellEnd"/>
          </w:p>
        </w:tc>
      </w:tr>
      <w:tr w:rsidR="00097B89" w:rsidRPr="00097B89" w:rsidTr="00097B89">
        <w:trPr>
          <w:trHeight w:val="499"/>
        </w:trPr>
        <w:tc>
          <w:tcPr>
            <w:tcW w:w="1425" w:type="pct"/>
          </w:tcPr>
          <w:p w:rsidR="00097B89" w:rsidRPr="00097B89" w:rsidRDefault="00097B89" w:rsidP="00D062B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97B89">
              <w:rPr>
                <w:rFonts w:ascii="Times New Roman" w:eastAsia="Times New Roman" w:hAnsi="Times New Roman" w:cs="Times New Roman"/>
                <w:b/>
                <w:sz w:val="24"/>
                <w:szCs w:val="24"/>
                <w:lang w:eastAsia="ru-RU"/>
              </w:rPr>
              <w:t>Итого за семестр</w:t>
            </w:r>
          </w:p>
        </w:tc>
        <w:tc>
          <w:tcPr>
            <w:tcW w:w="186"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94" w:type="pct"/>
          </w:tcPr>
          <w:p w:rsidR="00097B89" w:rsidRPr="00097B89" w:rsidRDefault="00963E07" w:rsidP="00D062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220" w:type="pct"/>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222" w:type="pct"/>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32" w:type="pct"/>
          </w:tcPr>
          <w:p w:rsidR="00097B89" w:rsidRPr="00097B89" w:rsidRDefault="00097B89" w:rsidP="00D062BF">
            <w:pPr>
              <w:autoSpaceDE w:val="0"/>
              <w:autoSpaceDN w:val="0"/>
              <w:adjustRightInd w:val="0"/>
              <w:spacing w:after="0" w:line="240" w:lineRule="auto"/>
              <w:jc w:val="center"/>
              <w:rPr>
                <w:rFonts w:ascii="Georgia" w:eastAsia="Times New Roman" w:hAnsi="Georgia" w:cs="Georgia"/>
                <w:b/>
                <w:sz w:val="24"/>
                <w:szCs w:val="24"/>
                <w:highlight w:val="yellow"/>
                <w:lang w:eastAsia="ru-RU"/>
              </w:rPr>
            </w:pPr>
            <w:r w:rsidRPr="00097B89">
              <w:rPr>
                <w:rFonts w:ascii="Georgia" w:eastAsia="Times New Roman" w:hAnsi="Georgia" w:cs="Georgia"/>
                <w:b/>
                <w:sz w:val="24"/>
                <w:szCs w:val="24"/>
                <w:lang w:eastAsia="ru-RU"/>
              </w:rPr>
              <w:t>107</w:t>
            </w:r>
          </w:p>
        </w:tc>
        <w:tc>
          <w:tcPr>
            <w:tcW w:w="1075" w:type="pct"/>
          </w:tcPr>
          <w:p w:rsidR="00097B89" w:rsidRPr="00097B89" w:rsidRDefault="00097B89" w:rsidP="00D062BF">
            <w:pPr>
              <w:autoSpaceDE w:val="0"/>
              <w:autoSpaceDN w:val="0"/>
              <w:adjustRightInd w:val="0"/>
              <w:spacing w:after="0" w:line="240" w:lineRule="auto"/>
              <w:rPr>
                <w:rFonts w:ascii="Georgia" w:eastAsia="Times New Roman" w:hAnsi="Georgia" w:cs="Georgia"/>
                <w:b/>
                <w:sz w:val="24"/>
                <w:szCs w:val="24"/>
                <w:lang w:eastAsia="ru-RU"/>
              </w:rPr>
            </w:pPr>
          </w:p>
        </w:tc>
        <w:tc>
          <w:tcPr>
            <w:tcW w:w="974" w:type="pct"/>
          </w:tcPr>
          <w:p w:rsidR="00097B89" w:rsidRPr="00097B89" w:rsidRDefault="00097B89" w:rsidP="00D062BF">
            <w:pPr>
              <w:autoSpaceDE w:val="0"/>
              <w:autoSpaceDN w:val="0"/>
              <w:adjustRightInd w:val="0"/>
              <w:spacing w:after="0" w:line="240" w:lineRule="auto"/>
              <w:rPr>
                <w:rFonts w:ascii="Georgia" w:eastAsia="Times New Roman" w:hAnsi="Georgia" w:cs="Georgia"/>
                <w:b/>
                <w:sz w:val="24"/>
                <w:szCs w:val="24"/>
                <w:lang w:eastAsia="ru-RU"/>
              </w:rPr>
            </w:pPr>
          </w:p>
        </w:tc>
        <w:tc>
          <w:tcPr>
            <w:tcW w:w="372" w:type="pct"/>
          </w:tcPr>
          <w:p w:rsidR="00097B89" w:rsidRPr="00097B89" w:rsidRDefault="00097B89" w:rsidP="00D062BF">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097B89" w:rsidRPr="00097B89" w:rsidTr="00097B89">
        <w:trPr>
          <w:trHeight w:val="499"/>
        </w:trPr>
        <w:tc>
          <w:tcPr>
            <w:tcW w:w="1425" w:type="pct"/>
          </w:tcPr>
          <w:p w:rsidR="00097B89" w:rsidRPr="00097B89" w:rsidRDefault="00097B89" w:rsidP="00D062B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97B89">
              <w:rPr>
                <w:rFonts w:ascii="Times New Roman" w:eastAsia="Times New Roman" w:hAnsi="Times New Roman" w:cs="Times New Roman"/>
                <w:b/>
                <w:sz w:val="24"/>
                <w:szCs w:val="24"/>
                <w:lang w:eastAsia="ru-RU"/>
              </w:rPr>
              <w:lastRenderedPageBreak/>
              <w:t>Итого по дисциплине</w:t>
            </w:r>
          </w:p>
        </w:tc>
        <w:tc>
          <w:tcPr>
            <w:tcW w:w="186" w:type="pct"/>
            <w:shd w:val="clear" w:color="auto" w:fill="auto"/>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94" w:type="pct"/>
            <w:shd w:val="clear" w:color="auto" w:fill="auto"/>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220" w:type="pct"/>
            <w:shd w:val="clear" w:color="auto" w:fill="auto"/>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222" w:type="pct"/>
            <w:shd w:val="clear" w:color="auto" w:fill="auto"/>
          </w:tcPr>
          <w:p w:rsidR="00097B89" w:rsidRPr="00097B89" w:rsidRDefault="00097B89" w:rsidP="00D062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32" w:type="pct"/>
            <w:shd w:val="clear" w:color="auto" w:fill="auto"/>
          </w:tcPr>
          <w:p w:rsidR="00097B89" w:rsidRPr="00097B89" w:rsidRDefault="000A1139" w:rsidP="00D062BF">
            <w:pPr>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0A1139">
              <w:rPr>
                <w:rFonts w:ascii="Times New Roman" w:eastAsia="Times New Roman" w:hAnsi="Times New Roman" w:cs="Times New Roman"/>
                <w:b/>
                <w:sz w:val="24"/>
                <w:szCs w:val="24"/>
                <w:lang w:eastAsia="ru-RU"/>
              </w:rPr>
              <w:t>107</w:t>
            </w:r>
          </w:p>
        </w:tc>
        <w:tc>
          <w:tcPr>
            <w:tcW w:w="1075" w:type="pct"/>
            <w:shd w:val="clear" w:color="auto" w:fill="auto"/>
          </w:tcPr>
          <w:p w:rsidR="00097B89" w:rsidRPr="00097B89" w:rsidRDefault="00097B89" w:rsidP="00D062BF">
            <w:pPr>
              <w:autoSpaceDE w:val="0"/>
              <w:autoSpaceDN w:val="0"/>
              <w:adjustRightInd w:val="0"/>
              <w:spacing w:after="0" w:line="240" w:lineRule="auto"/>
              <w:rPr>
                <w:rFonts w:ascii="Times New Roman" w:eastAsia="Times New Roman" w:hAnsi="Times New Roman" w:cs="Times New Roman"/>
                <w:b/>
                <w:sz w:val="24"/>
                <w:szCs w:val="24"/>
                <w:highlight w:val="yellow"/>
                <w:lang w:eastAsia="ru-RU"/>
              </w:rPr>
            </w:pPr>
          </w:p>
        </w:tc>
        <w:tc>
          <w:tcPr>
            <w:tcW w:w="974" w:type="pct"/>
            <w:shd w:val="clear" w:color="auto" w:fill="auto"/>
          </w:tcPr>
          <w:p w:rsidR="00097B89" w:rsidRPr="00097B89" w:rsidRDefault="00097B89" w:rsidP="00D062BF">
            <w:pPr>
              <w:autoSpaceDE w:val="0"/>
              <w:autoSpaceDN w:val="0"/>
              <w:adjustRightInd w:val="0"/>
              <w:spacing w:after="0" w:line="240" w:lineRule="auto"/>
              <w:rPr>
                <w:rFonts w:ascii="Times New Roman" w:eastAsia="Times New Roman" w:hAnsi="Times New Roman" w:cs="Times New Roman"/>
                <w:b/>
                <w:sz w:val="24"/>
                <w:szCs w:val="24"/>
                <w:lang w:eastAsia="ru-RU"/>
              </w:rPr>
            </w:pPr>
            <w:r w:rsidRPr="00097B89">
              <w:rPr>
                <w:rFonts w:ascii="Times New Roman" w:eastAsia="Times New Roman" w:hAnsi="Times New Roman" w:cs="Times New Roman"/>
                <w:b/>
                <w:sz w:val="24"/>
                <w:szCs w:val="24"/>
                <w:lang w:eastAsia="ru-RU"/>
              </w:rPr>
              <w:t xml:space="preserve">Промежуточная аттестация - </w:t>
            </w:r>
            <w:r w:rsidR="000A1139">
              <w:rPr>
                <w:rFonts w:ascii="Times New Roman" w:eastAsia="Times New Roman" w:hAnsi="Times New Roman" w:cs="Times New Roman"/>
                <w:b/>
                <w:sz w:val="24"/>
                <w:szCs w:val="24"/>
                <w:lang w:eastAsia="ru-RU"/>
              </w:rPr>
              <w:t>экзамен</w:t>
            </w:r>
          </w:p>
        </w:tc>
        <w:tc>
          <w:tcPr>
            <w:tcW w:w="372" w:type="pct"/>
            <w:shd w:val="clear" w:color="auto" w:fill="auto"/>
          </w:tcPr>
          <w:p w:rsidR="000A1139" w:rsidRPr="0092167E" w:rsidRDefault="000A1139"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92167E">
              <w:rPr>
                <w:rFonts w:ascii="Times New Roman" w:eastAsia="Times New Roman" w:hAnsi="Times New Roman" w:cs="Times New Roman"/>
                <w:lang w:eastAsia="ru-RU"/>
              </w:rPr>
              <w:t xml:space="preserve">К-1 </w:t>
            </w:r>
            <w:proofErr w:type="spellStart"/>
            <w:r w:rsidRPr="0092167E">
              <w:rPr>
                <w:rFonts w:ascii="Times New Roman" w:eastAsia="Times New Roman" w:hAnsi="Times New Roman" w:cs="Times New Roman"/>
                <w:lang w:eastAsia="ru-RU"/>
              </w:rPr>
              <w:t>зув</w:t>
            </w:r>
            <w:proofErr w:type="spellEnd"/>
          </w:p>
          <w:p w:rsidR="000A1139" w:rsidRPr="0092167E" w:rsidRDefault="000A1139" w:rsidP="00D062BF">
            <w:pPr>
              <w:widowControl w:val="0"/>
              <w:autoSpaceDE w:val="0"/>
              <w:autoSpaceDN w:val="0"/>
              <w:adjustRightInd w:val="0"/>
              <w:spacing w:after="0" w:line="240" w:lineRule="auto"/>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ПК-</w:t>
            </w:r>
            <w:r>
              <w:rPr>
                <w:rFonts w:ascii="Times New Roman" w:eastAsia="Times New Roman" w:hAnsi="Times New Roman" w:cs="Times New Roman"/>
                <w:lang w:eastAsia="ru-RU"/>
              </w:rPr>
              <w:t>19</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0A1139" w:rsidRPr="0092167E" w:rsidRDefault="000A1139" w:rsidP="00D062BF">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ПК-20</w:t>
            </w:r>
            <w:r w:rsidRPr="0092167E">
              <w:rPr>
                <w:rFonts w:ascii="Times New Roman" w:eastAsia="Times New Roman" w:hAnsi="Times New Roman" w:cs="Times New Roman"/>
                <w:lang w:eastAsia="ru-RU"/>
              </w:rPr>
              <w:t xml:space="preserve"> </w:t>
            </w:r>
            <w:proofErr w:type="spellStart"/>
            <w:r w:rsidRPr="0092167E">
              <w:rPr>
                <w:rFonts w:ascii="Times New Roman" w:eastAsia="Times New Roman" w:hAnsi="Times New Roman" w:cs="Times New Roman"/>
                <w:lang w:eastAsia="ru-RU"/>
              </w:rPr>
              <w:t>зув</w:t>
            </w:r>
            <w:proofErr w:type="spellEnd"/>
          </w:p>
          <w:p w:rsidR="00097B89" w:rsidRPr="00097B89" w:rsidRDefault="000A1139" w:rsidP="00D062BF">
            <w:pPr>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lang w:eastAsia="ru-RU"/>
              </w:rPr>
              <w:t>ПК-22</w:t>
            </w:r>
            <w:r>
              <w:t xml:space="preserve"> </w:t>
            </w:r>
            <w:proofErr w:type="spellStart"/>
            <w:r w:rsidRPr="00DC726C">
              <w:rPr>
                <w:rFonts w:ascii="Times New Roman" w:eastAsia="Times New Roman" w:hAnsi="Times New Roman" w:cs="Times New Roman"/>
                <w:lang w:eastAsia="ru-RU"/>
              </w:rPr>
              <w:t>зув</w:t>
            </w:r>
            <w:proofErr w:type="spellEnd"/>
          </w:p>
        </w:tc>
      </w:tr>
    </w:tbl>
    <w:p w:rsidR="00097B89" w:rsidRPr="00097B89" w:rsidRDefault="00097B89" w:rsidP="00D062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97B89" w:rsidRPr="00097B89" w:rsidRDefault="00097B89" w:rsidP="00D062BF">
      <w:pPr>
        <w:widowControl w:val="0"/>
        <w:autoSpaceDE w:val="0"/>
        <w:autoSpaceDN w:val="0"/>
        <w:adjustRightInd w:val="0"/>
        <w:spacing w:after="0" w:line="240" w:lineRule="auto"/>
        <w:jc w:val="both"/>
        <w:rPr>
          <w:rFonts w:ascii="Georgia" w:eastAsia="Times New Roman" w:hAnsi="Georgia" w:cs="Georgia"/>
          <w:i/>
          <w:color w:val="C00000"/>
          <w:sz w:val="24"/>
          <w:szCs w:val="24"/>
          <w:highlight w:val="yellow"/>
          <w:lang w:eastAsia="ru-RU"/>
        </w:rPr>
      </w:pPr>
    </w:p>
    <w:p w:rsidR="00097B89" w:rsidRPr="00097B89" w:rsidRDefault="00097B89" w:rsidP="00D062BF">
      <w:pPr>
        <w:keepNext/>
        <w:widowControl w:val="0"/>
        <w:spacing w:after="0" w:line="240" w:lineRule="auto"/>
        <w:jc w:val="both"/>
        <w:outlineLvl w:val="0"/>
        <w:rPr>
          <w:rFonts w:ascii="Georgia" w:eastAsia="Times New Roman" w:hAnsi="Georgia" w:cs="Georgia"/>
          <w:b/>
          <w:iCs/>
          <w:sz w:val="24"/>
          <w:szCs w:val="24"/>
          <w:lang w:eastAsia="ru-RU"/>
        </w:rPr>
      </w:pPr>
    </w:p>
    <w:p w:rsidR="00097B89" w:rsidRPr="00097B89" w:rsidRDefault="00097B89" w:rsidP="00D062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097B89" w:rsidRPr="00097B89" w:rsidSect="00097B89">
          <w:pgSz w:w="16840" w:h="11907" w:orient="landscape" w:code="9"/>
          <w:pgMar w:top="1701" w:right="567" w:bottom="851" w:left="567" w:header="720" w:footer="720" w:gutter="0"/>
          <w:cols w:space="720"/>
          <w:noEndnote/>
          <w:titlePg/>
          <w:docGrid w:linePitch="326"/>
        </w:sectPr>
      </w:pPr>
    </w:p>
    <w:p w:rsidR="0092167E" w:rsidRPr="0092167E" w:rsidRDefault="0092167E" w:rsidP="0092167E">
      <w:pPr>
        <w:keepNext/>
        <w:widowControl w:val="0"/>
        <w:suppressAutoHyphens/>
        <w:spacing w:before="120" w:after="120" w:line="240" w:lineRule="auto"/>
        <w:jc w:val="center"/>
        <w:outlineLvl w:val="0"/>
        <w:rPr>
          <w:rFonts w:ascii="Georgia" w:eastAsia="Times New Roman" w:hAnsi="Georgia" w:cs="Georgia"/>
          <w:b/>
          <w:iCs/>
          <w:sz w:val="24"/>
          <w:szCs w:val="24"/>
          <w:lang w:eastAsia="ru-RU"/>
        </w:rPr>
      </w:pPr>
      <w:r w:rsidRPr="0092167E">
        <w:rPr>
          <w:rFonts w:ascii="Georgia" w:eastAsia="Times New Roman" w:hAnsi="Georgia" w:cs="Georgia"/>
          <w:b/>
          <w:iCs/>
          <w:sz w:val="24"/>
          <w:szCs w:val="24"/>
          <w:lang w:eastAsia="ru-RU"/>
        </w:rPr>
        <w:lastRenderedPageBreak/>
        <w:t>5 Образовательные и информационные технологии</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Овладение дисциплиной </w:t>
      </w:r>
      <w:r w:rsidRPr="000A1139">
        <w:rPr>
          <w:rFonts w:ascii="Times New Roman" w:eastAsia="Times New Roman" w:hAnsi="Times New Roman" w:cs="Times New Roman"/>
          <w:sz w:val="24"/>
          <w:szCs w:val="24"/>
          <w:lang w:eastAsia="ru-RU"/>
        </w:rPr>
        <w:t>«</w:t>
      </w:r>
      <w:r w:rsidRPr="000A1139">
        <w:rPr>
          <w:rFonts w:ascii="Times New Roman" w:eastAsia="Times New Roman" w:hAnsi="Times New Roman" w:cs="Times New Roman"/>
          <w:bCs/>
          <w:sz w:val="24"/>
          <w:szCs w:val="24"/>
          <w:lang w:eastAsia="ru-RU"/>
        </w:rPr>
        <w:t>Методология и методы организации научного исследования</w:t>
      </w:r>
      <w:r w:rsidRPr="0092167E">
        <w:rPr>
          <w:rFonts w:ascii="Times New Roman" w:eastAsia="Times New Roman" w:hAnsi="Times New Roman" w:cs="Times New Roman"/>
          <w:sz w:val="24"/>
          <w:szCs w:val="24"/>
          <w:lang w:eastAsia="ru-RU"/>
        </w:rPr>
        <w:t xml:space="preserve">» предполагает использование следующих образовательных технологий (методов): </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 лекция (вводная, обзорная, репродуктивно-информационная, заключительная) – целесообразность традиционной лекции состоит в решении следующих образовательных и развивающих задач дисциплины: показать значимость дисциплины для профессионального </w:t>
      </w:r>
      <w:proofErr w:type="gramStart"/>
      <w:r w:rsidRPr="0092167E">
        <w:rPr>
          <w:rFonts w:ascii="Times New Roman" w:eastAsia="Times New Roman" w:hAnsi="Times New Roman" w:cs="Times New Roman"/>
          <w:sz w:val="24"/>
          <w:szCs w:val="24"/>
          <w:lang w:eastAsia="ru-RU"/>
        </w:rPr>
        <w:t>становления</w:t>
      </w:r>
      <w:proofErr w:type="gramEnd"/>
      <w:r w:rsidRPr="0092167E">
        <w:rPr>
          <w:rFonts w:ascii="Times New Roman" w:eastAsia="Times New Roman" w:hAnsi="Times New Roman" w:cs="Times New Roman"/>
          <w:sz w:val="24"/>
          <w:szCs w:val="24"/>
          <w:lang w:eastAsia="ru-RU"/>
        </w:rPr>
        <w:t xml:space="preserve"> будущего психолога; сформировать мотивацию студентов на освоение учебного материала; связать теоретический материал с практикой будущей профессиональной деятельности; </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 лекция-беседа – позволяет учитывать отношение студентов к изучаемым вопросам, выявлять проблемы в процессе их осмысления, корректировать допускаемые ошибки и так далее; </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 лекция с разбором конкретных ситуаций – предполагает включение конкретных ситуаций, отражающих проблемы профессиональной деятельности; создается ситуация, позволяющая «перевод» познавательного интереса на уровень профессионального; активизируется возможность занять профессиональную позицию, развить умения анализа, сравнения и обобщения; </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семинарское занятие – осуществляется в форме развернутой беседы на основании плана, рефератов и их обсуждения.</w:t>
      </w:r>
    </w:p>
    <w:p w:rsidR="0092167E" w:rsidRPr="0092167E" w:rsidRDefault="00D062BF"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рефлексия </w:t>
      </w:r>
      <w:r w:rsidR="0092167E" w:rsidRPr="0092167E">
        <w:rPr>
          <w:rFonts w:ascii="Times New Roman" w:eastAsia="Times New Roman" w:hAnsi="Times New Roman" w:cs="Times New Roman"/>
          <w:sz w:val="24"/>
          <w:szCs w:val="24"/>
          <w:lang w:eastAsia="ru-RU"/>
        </w:rPr>
        <w:t>– обеспечивает самоанализ и самооценку своих достижений студентами</w:t>
      </w:r>
    </w:p>
    <w:p w:rsidR="0092167E" w:rsidRPr="0092167E" w:rsidRDefault="0092167E" w:rsidP="0092167E">
      <w:pPr>
        <w:spacing w:after="0" w:line="240" w:lineRule="auto"/>
        <w:ind w:firstLine="709"/>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Завершается изучение «</w:t>
      </w:r>
      <w:r w:rsidRPr="000A1139">
        <w:rPr>
          <w:rFonts w:ascii="Times New Roman" w:eastAsia="Times New Roman" w:hAnsi="Times New Roman" w:cs="Times New Roman"/>
          <w:bCs/>
          <w:sz w:val="24"/>
          <w:szCs w:val="24"/>
          <w:lang w:eastAsia="ru-RU"/>
        </w:rPr>
        <w:t>Методология и методы организации научного исследования</w:t>
      </w:r>
      <w:r w:rsidRPr="0092167E">
        <w:rPr>
          <w:rFonts w:ascii="Times New Roman" w:eastAsia="Times New Roman" w:hAnsi="Times New Roman" w:cs="Times New Roman"/>
          <w:sz w:val="24"/>
          <w:szCs w:val="24"/>
          <w:lang w:eastAsia="ru-RU"/>
        </w:rPr>
        <w:t>» сдачей экзамена.</w:t>
      </w:r>
    </w:p>
    <w:p w:rsidR="0092167E" w:rsidRPr="0092167E" w:rsidRDefault="0092167E" w:rsidP="0092167E">
      <w:pPr>
        <w:spacing w:after="0" w:line="240" w:lineRule="auto"/>
        <w:ind w:firstLine="709"/>
        <w:jc w:val="both"/>
        <w:rPr>
          <w:rFonts w:ascii="Times New Roman" w:eastAsia="Times New Roman" w:hAnsi="Times New Roman" w:cs="Times New Roman"/>
          <w:sz w:val="24"/>
          <w:szCs w:val="24"/>
          <w:lang w:eastAsia="ru-RU"/>
        </w:rPr>
      </w:pPr>
    </w:p>
    <w:p w:rsidR="0092167E" w:rsidRPr="0092167E" w:rsidRDefault="0092167E" w:rsidP="0092167E">
      <w:pPr>
        <w:keepNext/>
        <w:widowControl w:val="0"/>
        <w:suppressAutoHyphens/>
        <w:spacing w:before="120" w:after="120" w:line="240" w:lineRule="auto"/>
        <w:jc w:val="center"/>
        <w:outlineLvl w:val="0"/>
        <w:rPr>
          <w:rFonts w:ascii="Times New Roman" w:eastAsia="Times New Roman" w:hAnsi="Times New Roman" w:cs="Times New Roman"/>
          <w:b/>
          <w:iCs/>
          <w:sz w:val="24"/>
          <w:szCs w:val="24"/>
          <w:lang w:eastAsia="ru-RU"/>
        </w:rPr>
      </w:pPr>
      <w:r w:rsidRPr="0092167E">
        <w:rPr>
          <w:rFonts w:ascii="Times New Roman" w:eastAsia="Times New Roman" w:hAnsi="Times New Roman" w:cs="Times New Roman"/>
          <w:b/>
          <w:iCs/>
          <w:sz w:val="24"/>
          <w:szCs w:val="24"/>
          <w:lang w:eastAsia="ru-RU"/>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3597"/>
        <w:gridCol w:w="1165"/>
        <w:gridCol w:w="2162"/>
      </w:tblGrid>
      <w:tr w:rsidR="0092167E" w:rsidRPr="0092167E" w:rsidTr="00CF4F89">
        <w:trPr>
          <w:tblHeader/>
        </w:trPr>
        <w:tc>
          <w:tcPr>
            <w:tcW w:w="1274" w:type="pct"/>
            <w:vAlign w:val="center"/>
          </w:tcPr>
          <w:p w:rsidR="0092167E" w:rsidRPr="0092167E" w:rsidRDefault="0092167E" w:rsidP="0092167E">
            <w:pPr>
              <w:autoSpaceDE w:val="0"/>
              <w:autoSpaceDN w:val="0"/>
              <w:adjustRightInd w:val="0"/>
              <w:spacing w:after="0" w:line="240" w:lineRule="auto"/>
              <w:jc w:val="center"/>
              <w:rPr>
                <w:rFonts w:ascii="Georgia" w:eastAsia="Times New Roman" w:hAnsi="Georgia" w:cs="Georgia"/>
                <w:sz w:val="12"/>
                <w:szCs w:val="12"/>
                <w:lang w:eastAsia="ru-RU"/>
              </w:rPr>
            </w:pPr>
            <w:r w:rsidRPr="0092167E">
              <w:rPr>
                <w:rFonts w:ascii="Georgia" w:eastAsia="Times New Roman" w:hAnsi="Georgia" w:cs="Georgia"/>
                <w:sz w:val="12"/>
                <w:szCs w:val="12"/>
                <w:lang w:eastAsia="ru-RU"/>
              </w:rPr>
              <w:t>Раздел/ тема</w:t>
            </w:r>
          </w:p>
          <w:p w:rsidR="0092167E" w:rsidRPr="0092167E" w:rsidRDefault="0092167E" w:rsidP="0092167E">
            <w:pPr>
              <w:autoSpaceDE w:val="0"/>
              <w:autoSpaceDN w:val="0"/>
              <w:adjustRightInd w:val="0"/>
              <w:spacing w:after="0" w:line="240" w:lineRule="auto"/>
              <w:jc w:val="center"/>
              <w:rPr>
                <w:rFonts w:ascii="Georgia" w:eastAsia="Times New Roman" w:hAnsi="Georgia" w:cs="Georgia"/>
                <w:sz w:val="12"/>
                <w:szCs w:val="12"/>
                <w:lang w:eastAsia="ru-RU"/>
              </w:rPr>
            </w:pPr>
            <w:r w:rsidRPr="0092167E">
              <w:rPr>
                <w:rFonts w:ascii="Georgia" w:eastAsia="Times New Roman" w:hAnsi="Georgia" w:cs="Georgia"/>
                <w:sz w:val="12"/>
                <w:szCs w:val="12"/>
                <w:lang w:eastAsia="ru-RU"/>
              </w:rPr>
              <w:t>дисциплины</w:t>
            </w:r>
          </w:p>
        </w:tc>
        <w:tc>
          <w:tcPr>
            <w:tcW w:w="1938" w:type="pct"/>
            <w:vAlign w:val="center"/>
          </w:tcPr>
          <w:p w:rsidR="0092167E" w:rsidRPr="0092167E" w:rsidRDefault="0092167E" w:rsidP="0092167E">
            <w:pPr>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 xml:space="preserve">Вид самостоятельной </w:t>
            </w:r>
            <w:r w:rsidRPr="0092167E">
              <w:rPr>
                <w:rFonts w:ascii="Georgia" w:eastAsia="Times New Roman" w:hAnsi="Georgia" w:cs="Georgia"/>
                <w:sz w:val="24"/>
                <w:szCs w:val="24"/>
                <w:lang w:eastAsia="ru-RU"/>
              </w:rPr>
              <w:br/>
              <w:t>работы</w:t>
            </w:r>
          </w:p>
        </w:tc>
        <w:tc>
          <w:tcPr>
            <w:tcW w:w="628" w:type="pct"/>
            <w:vAlign w:val="center"/>
          </w:tcPr>
          <w:p w:rsidR="0092167E" w:rsidRPr="0092167E" w:rsidRDefault="0092167E" w:rsidP="0092167E">
            <w:pPr>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 xml:space="preserve">Кол-во </w:t>
            </w:r>
            <w:r w:rsidRPr="0092167E">
              <w:rPr>
                <w:rFonts w:ascii="Georgia" w:eastAsia="Times New Roman" w:hAnsi="Georgia" w:cs="Georgia"/>
                <w:sz w:val="24"/>
                <w:szCs w:val="24"/>
                <w:lang w:eastAsia="ru-RU"/>
              </w:rPr>
              <w:br/>
              <w:t>часов</w:t>
            </w:r>
          </w:p>
        </w:tc>
        <w:tc>
          <w:tcPr>
            <w:tcW w:w="1161" w:type="pct"/>
            <w:vAlign w:val="center"/>
          </w:tcPr>
          <w:p w:rsidR="0092167E" w:rsidRPr="0092167E" w:rsidRDefault="0092167E" w:rsidP="0092167E">
            <w:pPr>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Формы контроля</w:t>
            </w:r>
          </w:p>
        </w:tc>
      </w:tr>
      <w:tr w:rsidR="0092167E" w:rsidRPr="0092167E" w:rsidTr="00CF4F89">
        <w:trPr>
          <w:trHeight w:val="1411"/>
        </w:trPr>
        <w:tc>
          <w:tcPr>
            <w:tcW w:w="1274" w:type="pct"/>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spacing w:val="-6"/>
                <w:sz w:val="24"/>
                <w:szCs w:val="24"/>
                <w:lang w:eastAsia="ru-RU"/>
              </w:rPr>
            </w:pPr>
            <w:r w:rsidRPr="0092167E">
              <w:rPr>
                <w:rFonts w:ascii="Times New Roman" w:eastAsia="Times New Roman" w:hAnsi="Times New Roman" w:cs="Times New Roman"/>
                <w:spacing w:val="-6"/>
                <w:sz w:val="24"/>
                <w:szCs w:val="24"/>
                <w:lang w:eastAsia="ru-RU"/>
              </w:rPr>
              <w:t xml:space="preserve">1. </w:t>
            </w:r>
            <w:r w:rsidRPr="0092167E">
              <w:rPr>
                <w:rFonts w:ascii="Times New Roman" w:eastAsia="Times New Roman" w:hAnsi="Times New Roman" w:cs="Times New Roman"/>
                <w:sz w:val="24"/>
                <w:szCs w:val="24"/>
                <w:lang w:eastAsia="ru-RU"/>
              </w:rPr>
              <w:t>Методология как наука о научном познании.</w:t>
            </w:r>
          </w:p>
        </w:tc>
        <w:tc>
          <w:tcPr>
            <w:tcW w:w="1938" w:type="pct"/>
          </w:tcPr>
          <w:p w:rsidR="0092167E" w:rsidRPr="0092167E" w:rsidRDefault="0092167E" w:rsidP="0092167E">
            <w:pPr>
              <w:autoSpaceDE w:val="0"/>
              <w:autoSpaceDN w:val="0"/>
              <w:adjustRightInd w:val="0"/>
              <w:spacing w:after="0" w:line="240" w:lineRule="auto"/>
              <w:rPr>
                <w:rFonts w:ascii="Georgia" w:eastAsia="Times New Roman" w:hAnsi="Georgia" w:cs="Georgia"/>
                <w:sz w:val="24"/>
                <w:szCs w:val="24"/>
                <w:lang w:eastAsia="ru-RU"/>
              </w:rPr>
            </w:pPr>
            <w:r w:rsidRPr="0092167E">
              <w:rPr>
                <w:rFonts w:ascii="Times New Roman" w:eastAsia="Times New Roman" w:hAnsi="Times New Roman" w:cs="Times New Roman"/>
                <w:sz w:val="24"/>
                <w:szCs w:val="24"/>
                <w:lang w:eastAsia="ru-RU"/>
              </w:rPr>
              <w:t>Работа с основной и дополнительной литературой и решение задач. Результатами этой работы становятся выступления на практических занятиях, участие в обсуждении тем курса</w:t>
            </w:r>
          </w:p>
        </w:tc>
        <w:tc>
          <w:tcPr>
            <w:tcW w:w="628"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20</w:t>
            </w:r>
          </w:p>
        </w:tc>
        <w:tc>
          <w:tcPr>
            <w:tcW w:w="1161" w:type="pct"/>
          </w:tcPr>
          <w:p w:rsidR="0092167E" w:rsidRPr="0092167E" w:rsidRDefault="0092167E" w:rsidP="0092167E">
            <w:pPr>
              <w:widowControl w:val="0"/>
              <w:autoSpaceDE w:val="0"/>
              <w:autoSpaceDN w:val="0"/>
              <w:adjustRightInd w:val="0"/>
              <w:spacing w:after="0" w:line="240" w:lineRule="auto"/>
              <w:jc w:val="both"/>
              <w:rPr>
                <w:rFonts w:ascii="Georgia" w:eastAsia="Times New Roman" w:hAnsi="Georgia" w:cs="Georgia"/>
                <w:sz w:val="12"/>
                <w:szCs w:val="12"/>
                <w:lang w:eastAsia="ru-RU"/>
              </w:rPr>
            </w:pPr>
            <w:r w:rsidRPr="0092167E">
              <w:rPr>
                <w:rFonts w:ascii="Times New Roman" w:eastAsia="Times New Roman" w:hAnsi="Times New Roman" w:cs="Times New Roman"/>
                <w:sz w:val="24"/>
                <w:szCs w:val="24"/>
                <w:lang w:eastAsia="ru-RU"/>
              </w:rPr>
              <w:t>Комбинированный контроль</w:t>
            </w:r>
          </w:p>
        </w:tc>
      </w:tr>
      <w:tr w:rsidR="0092167E" w:rsidRPr="0092167E" w:rsidTr="00CF4F89">
        <w:tc>
          <w:tcPr>
            <w:tcW w:w="1274" w:type="pct"/>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2. Психолого-педагогическое исследование: сущность, виды, принципы, этапы</w:t>
            </w:r>
          </w:p>
        </w:tc>
        <w:tc>
          <w:tcPr>
            <w:tcW w:w="1938" w:type="pct"/>
          </w:tcPr>
          <w:p w:rsidR="0092167E" w:rsidRPr="0092167E" w:rsidRDefault="0092167E" w:rsidP="00963E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Работа с основной и дополнительной литературой и решение задач. Результатами этой работы становятся выступления на практических занятиях, участие в обсуждении тем курса</w:t>
            </w:r>
          </w:p>
        </w:tc>
        <w:tc>
          <w:tcPr>
            <w:tcW w:w="628"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20</w:t>
            </w:r>
          </w:p>
        </w:tc>
        <w:tc>
          <w:tcPr>
            <w:tcW w:w="1161" w:type="pct"/>
          </w:tcPr>
          <w:p w:rsidR="0092167E" w:rsidRPr="0092167E" w:rsidRDefault="0092167E" w:rsidP="0092167E">
            <w:pPr>
              <w:widowControl w:val="0"/>
              <w:autoSpaceDE w:val="0"/>
              <w:autoSpaceDN w:val="0"/>
              <w:adjustRightInd w:val="0"/>
              <w:spacing w:after="0" w:line="240" w:lineRule="auto"/>
              <w:jc w:val="both"/>
              <w:rPr>
                <w:rFonts w:ascii="Georgia" w:eastAsia="Times New Roman" w:hAnsi="Georgia" w:cs="Georgia"/>
                <w:sz w:val="12"/>
                <w:szCs w:val="12"/>
                <w:lang w:eastAsia="ru-RU"/>
              </w:rPr>
            </w:pPr>
            <w:r w:rsidRPr="0092167E">
              <w:rPr>
                <w:rFonts w:ascii="Times New Roman" w:eastAsia="Times New Roman" w:hAnsi="Times New Roman" w:cs="Times New Roman"/>
                <w:sz w:val="24"/>
                <w:szCs w:val="24"/>
                <w:lang w:eastAsia="ru-RU"/>
              </w:rPr>
              <w:t>Комбинированный контроль</w:t>
            </w:r>
          </w:p>
        </w:tc>
      </w:tr>
      <w:tr w:rsidR="0092167E" w:rsidRPr="0092167E" w:rsidTr="00CF4F89">
        <w:tc>
          <w:tcPr>
            <w:tcW w:w="1274" w:type="pct"/>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3. Методы психолого-педагогического исследования</w:t>
            </w:r>
          </w:p>
        </w:tc>
        <w:tc>
          <w:tcPr>
            <w:tcW w:w="1938" w:type="pct"/>
          </w:tcPr>
          <w:p w:rsidR="0092167E" w:rsidRPr="0092167E" w:rsidRDefault="0092167E" w:rsidP="00963E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Работа с основной и дополнительной литературой и решение задач. Результатами этой работы становятся выступления на практических занятиях, участие в обсуждении тем курса</w:t>
            </w:r>
          </w:p>
        </w:tc>
        <w:tc>
          <w:tcPr>
            <w:tcW w:w="628"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t>20</w:t>
            </w:r>
          </w:p>
        </w:tc>
        <w:tc>
          <w:tcPr>
            <w:tcW w:w="1161" w:type="pct"/>
          </w:tcPr>
          <w:p w:rsidR="0092167E" w:rsidRPr="0092167E" w:rsidRDefault="0092167E" w:rsidP="0092167E">
            <w:pPr>
              <w:widowControl w:val="0"/>
              <w:autoSpaceDE w:val="0"/>
              <w:autoSpaceDN w:val="0"/>
              <w:adjustRightInd w:val="0"/>
              <w:spacing w:after="0" w:line="240" w:lineRule="auto"/>
              <w:jc w:val="both"/>
              <w:rPr>
                <w:rFonts w:ascii="Georgia" w:eastAsia="Times New Roman" w:hAnsi="Georgia" w:cs="Georgia"/>
                <w:sz w:val="12"/>
                <w:szCs w:val="12"/>
                <w:lang w:eastAsia="ru-RU"/>
              </w:rPr>
            </w:pPr>
            <w:r w:rsidRPr="0092167E">
              <w:rPr>
                <w:rFonts w:ascii="Times New Roman" w:eastAsia="Times New Roman" w:hAnsi="Times New Roman" w:cs="Times New Roman"/>
                <w:sz w:val="24"/>
                <w:szCs w:val="24"/>
                <w:lang w:eastAsia="ru-RU"/>
              </w:rPr>
              <w:t>Комбинированный контроль</w:t>
            </w:r>
          </w:p>
        </w:tc>
      </w:tr>
      <w:tr w:rsidR="0092167E" w:rsidRPr="0092167E" w:rsidTr="00CF4F89">
        <w:tc>
          <w:tcPr>
            <w:tcW w:w="1274" w:type="pct"/>
          </w:tcPr>
          <w:p w:rsidR="0092167E" w:rsidRPr="0092167E" w:rsidRDefault="0092167E" w:rsidP="0092167E">
            <w:pPr>
              <w:widowControl w:val="0"/>
              <w:autoSpaceDE w:val="0"/>
              <w:autoSpaceDN w:val="0"/>
              <w:adjustRightInd w:val="0"/>
              <w:spacing w:after="0" w:line="200" w:lineRule="atLeast"/>
              <w:rPr>
                <w:rFonts w:ascii="Times New Roman" w:eastAsia="Calibri" w:hAnsi="Times New Roman" w:cs="Times New Roman"/>
                <w:sz w:val="24"/>
                <w:szCs w:val="24"/>
              </w:rPr>
            </w:pPr>
            <w:r w:rsidRPr="0092167E">
              <w:rPr>
                <w:rFonts w:ascii="Times New Roman" w:eastAsia="Times New Roman" w:hAnsi="Times New Roman" w:cs="Times New Roman"/>
                <w:color w:val="000000"/>
                <w:sz w:val="24"/>
                <w:szCs w:val="24"/>
                <w:lang w:eastAsia="ru-RU"/>
              </w:rPr>
              <w:t xml:space="preserve">4. </w:t>
            </w:r>
            <w:r w:rsidRPr="0092167E">
              <w:rPr>
                <w:rFonts w:ascii="Times New Roman" w:eastAsia="Times New Roman" w:hAnsi="Times New Roman" w:cs="Times New Roman"/>
                <w:sz w:val="24"/>
                <w:szCs w:val="24"/>
                <w:lang w:eastAsia="ru-RU"/>
              </w:rPr>
              <w:t xml:space="preserve">Обработка, </w:t>
            </w:r>
            <w:r w:rsidRPr="0092167E">
              <w:rPr>
                <w:rFonts w:ascii="Times New Roman" w:eastAsia="Times New Roman" w:hAnsi="Times New Roman" w:cs="Times New Roman"/>
                <w:sz w:val="24"/>
                <w:szCs w:val="24"/>
                <w:lang w:eastAsia="ru-RU"/>
              </w:rPr>
              <w:lastRenderedPageBreak/>
              <w:t>анализ, интерпретация результатов исследования</w:t>
            </w:r>
          </w:p>
        </w:tc>
        <w:tc>
          <w:tcPr>
            <w:tcW w:w="1938" w:type="pct"/>
          </w:tcPr>
          <w:p w:rsidR="0092167E" w:rsidRPr="0092167E" w:rsidRDefault="0092167E" w:rsidP="00963E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lastRenderedPageBreak/>
              <w:t xml:space="preserve">Работа с основной и </w:t>
            </w:r>
            <w:r w:rsidRPr="0092167E">
              <w:rPr>
                <w:rFonts w:ascii="Times New Roman" w:eastAsia="Times New Roman" w:hAnsi="Times New Roman" w:cs="Times New Roman"/>
                <w:sz w:val="24"/>
                <w:szCs w:val="24"/>
                <w:lang w:eastAsia="ru-RU"/>
              </w:rPr>
              <w:lastRenderedPageBreak/>
              <w:t>дополнительной литературой и решение задач. Результатами этой работы становятся выступления на практических занятиях, участие в обсуждении тем курса</w:t>
            </w:r>
          </w:p>
        </w:tc>
        <w:tc>
          <w:tcPr>
            <w:tcW w:w="628"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2167E">
              <w:rPr>
                <w:rFonts w:ascii="Times New Roman" w:eastAsia="Times New Roman" w:hAnsi="Times New Roman" w:cs="Times New Roman"/>
                <w:lang w:eastAsia="ru-RU"/>
              </w:rPr>
              <w:lastRenderedPageBreak/>
              <w:t>22</w:t>
            </w:r>
          </w:p>
        </w:tc>
        <w:tc>
          <w:tcPr>
            <w:tcW w:w="1161" w:type="pct"/>
          </w:tcPr>
          <w:p w:rsidR="0092167E" w:rsidRPr="0092167E" w:rsidRDefault="0092167E" w:rsidP="0092167E">
            <w:pPr>
              <w:widowControl w:val="0"/>
              <w:autoSpaceDE w:val="0"/>
              <w:autoSpaceDN w:val="0"/>
              <w:adjustRightInd w:val="0"/>
              <w:spacing w:after="0" w:line="240" w:lineRule="auto"/>
              <w:jc w:val="both"/>
              <w:rPr>
                <w:rFonts w:ascii="Georgia" w:eastAsia="Times New Roman" w:hAnsi="Georgia" w:cs="Georgia"/>
                <w:sz w:val="12"/>
                <w:szCs w:val="12"/>
                <w:lang w:eastAsia="ru-RU"/>
              </w:rPr>
            </w:pPr>
            <w:r w:rsidRPr="0092167E">
              <w:rPr>
                <w:rFonts w:ascii="Times New Roman" w:eastAsia="Times New Roman" w:hAnsi="Times New Roman" w:cs="Times New Roman"/>
                <w:sz w:val="24"/>
                <w:szCs w:val="24"/>
                <w:lang w:eastAsia="ru-RU"/>
              </w:rPr>
              <w:t xml:space="preserve">Комбинированный </w:t>
            </w:r>
            <w:r w:rsidRPr="0092167E">
              <w:rPr>
                <w:rFonts w:ascii="Times New Roman" w:eastAsia="Times New Roman" w:hAnsi="Times New Roman" w:cs="Times New Roman"/>
                <w:sz w:val="24"/>
                <w:szCs w:val="24"/>
                <w:lang w:eastAsia="ru-RU"/>
              </w:rPr>
              <w:lastRenderedPageBreak/>
              <w:t>контроль</w:t>
            </w:r>
          </w:p>
        </w:tc>
      </w:tr>
      <w:tr w:rsidR="0092167E" w:rsidRPr="0092167E" w:rsidTr="00CF4F89">
        <w:tc>
          <w:tcPr>
            <w:tcW w:w="1274" w:type="pct"/>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b/>
                <w:sz w:val="24"/>
                <w:szCs w:val="24"/>
                <w:lang w:eastAsia="ru-RU"/>
              </w:rPr>
            </w:pPr>
            <w:r w:rsidRPr="0092167E">
              <w:rPr>
                <w:rFonts w:ascii="Times New Roman" w:eastAsia="Times New Roman" w:hAnsi="Times New Roman" w:cs="Times New Roman"/>
                <w:b/>
                <w:sz w:val="24"/>
                <w:szCs w:val="24"/>
                <w:lang w:eastAsia="ru-RU"/>
              </w:rPr>
              <w:lastRenderedPageBreak/>
              <w:t>Итого по дисциплине</w:t>
            </w:r>
          </w:p>
        </w:tc>
        <w:tc>
          <w:tcPr>
            <w:tcW w:w="1938" w:type="pct"/>
          </w:tcPr>
          <w:p w:rsidR="0092167E" w:rsidRPr="0092167E" w:rsidRDefault="0092167E" w:rsidP="0092167E">
            <w:pPr>
              <w:autoSpaceDE w:val="0"/>
              <w:autoSpaceDN w:val="0"/>
              <w:adjustRightInd w:val="0"/>
              <w:spacing w:after="0" w:line="240" w:lineRule="auto"/>
              <w:rPr>
                <w:rFonts w:ascii="Georgia" w:eastAsia="Times New Roman" w:hAnsi="Georgia" w:cs="Georgia"/>
                <w:sz w:val="24"/>
                <w:szCs w:val="24"/>
                <w:lang w:eastAsia="ru-RU"/>
              </w:rPr>
            </w:pPr>
          </w:p>
        </w:tc>
        <w:tc>
          <w:tcPr>
            <w:tcW w:w="628" w:type="pct"/>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2167E">
              <w:rPr>
                <w:rFonts w:ascii="Times New Roman" w:eastAsia="Times New Roman" w:hAnsi="Times New Roman" w:cs="Times New Roman"/>
                <w:b/>
                <w:lang w:eastAsia="ru-RU"/>
              </w:rPr>
              <w:t>82</w:t>
            </w:r>
          </w:p>
        </w:tc>
        <w:tc>
          <w:tcPr>
            <w:tcW w:w="1161" w:type="pct"/>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b/>
                <w:sz w:val="24"/>
                <w:szCs w:val="24"/>
                <w:lang w:eastAsia="ru-RU"/>
              </w:rPr>
            </w:pPr>
            <w:r w:rsidRPr="0092167E">
              <w:rPr>
                <w:rFonts w:ascii="Times New Roman" w:eastAsia="Times New Roman" w:hAnsi="Times New Roman" w:cs="Times New Roman"/>
                <w:b/>
                <w:sz w:val="24"/>
                <w:szCs w:val="24"/>
                <w:lang w:eastAsia="ru-RU"/>
              </w:rPr>
              <w:t>Промежуточный контроль: контрольная работа, экзамен</w:t>
            </w:r>
          </w:p>
        </w:tc>
      </w:tr>
      <w:tr w:rsidR="007007DA" w:rsidRPr="0092167E" w:rsidTr="00CF4F89">
        <w:tc>
          <w:tcPr>
            <w:tcW w:w="1274" w:type="pct"/>
          </w:tcPr>
          <w:p w:rsidR="007007DA" w:rsidRPr="0092167E" w:rsidRDefault="007007DA" w:rsidP="0092167E">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938" w:type="pct"/>
          </w:tcPr>
          <w:p w:rsidR="007007DA" w:rsidRPr="0092167E" w:rsidRDefault="007007DA" w:rsidP="0092167E">
            <w:pPr>
              <w:autoSpaceDE w:val="0"/>
              <w:autoSpaceDN w:val="0"/>
              <w:adjustRightInd w:val="0"/>
              <w:spacing w:after="0" w:line="240" w:lineRule="auto"/>
              <w:rPr>
                <w:rFonts w:ascii="Georgia" w:eastAsia="Times New Roman" w:hAnsi="Georgia" w:cs="Georgia"/>
                <w:sz w:val="24"/>
                <w:szCs w:val="24"/>
                <w:lang w:eastAsia="ru-RU"/>
              </w:rPr>
            </w:pPr>
          </w:p>
        </w:tc>
        <w:tc>
          <w:tcPr>
            <w:tcW w:w="628" w:type="pct"/>
          </w:tcPr>
          <w:p w:rsidR="007007DA" w:rsidRPr="0092167E" w:rsidRDefault="007007DA" w:rsidP="0092167E">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161" w:type="pct"/>
          </w:tcPr>
          <w:p w:rsidR="007007DA" w:rsidRPr="0092167E" w:rsidRDefault="007007DA" w:rsidP="0092167E">
            <w:pPr>
              <w:autoSpaceDE w:val="0"/>
              <w:autoSpaceDN w:val="0"/>
              <w:adjustRightInd w:val="0"/>
              <w:spacing w:after="0" w:line="240" w:lineRule="auto"/>
              <w:rPr>
                <w:rFonts w:ascii="Times New Roman" w:eastAsia="Times New Roman" w:hAnsi="Times New Roman" w:cs="Times New Roman"/>
                <w:b/>
                <w:sz w:val="24"/>
                <w:szCs w:val="24"/>
                <w:lang w:eastAsia="ru-RU"/>
              </w:rPr>
            </w:pPr>
          </w:p>
        </w:tc>
      </w:tr>
    </w:tbl>
    <w:p w:rsidR="007007DA" w:rsidRDefault="007007DA" w:rsidP="0092167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2167E" w:rsidRPr="0092167E" w:rsidRDefault="0092167E" w:rsidP="0092167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2167E">
        <w:rPr>
          <w:rFonts w:ascii="Times New Roman" w:eastAsia="Times New Roman" w:hAnsi="Times New Roman" w:cs="Times New Roman"/>
          <w:b/>
          <w:sz w:val="24"/>
          <w:szCs w:val="24"/>
          <w:lang w:eastAsia="ru-RU"/>
        </w:rPr>
        <w:t>Перечень тем для подготовки к семинарским занятиям:</w:t>
      </w:r>
    </w:p>
    <w:p w:rsidR="0092167E" w:rsidRPr="0092167E" w:rsidRDefault="0092167E" w:rsidP="0092167E">
      <w:pPr>
        <w:widowControl w:val="0"/>
        <w:tabs>
          <w:tab w:val="left" w:pos="851"/>
        </w:tabs>
        <w:autoSpaceDE w:val="0"/>
        <w:autoSpaceDN w:val="0"/>
        <w:adjustRightInd w:val="0"/>
        <w:spacing w:after="0" w:line="240" w:lineRule="auto"/>
        <w:ind w:firstLine="567"/>
        <w:jc w:val="center"/>
        <w:rPr>
          <w:rFonts w:ascii="Georgia" w:eastAsia="Times New Roman" w:hAnsi="Georgia" w:cs="Georgia"/>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4860"/>
      </w:tblGrid>
      <w:tr w:rsidR="0092167E" w:rsidRPr="0092167E" w:rsidTr="00CF4F89">
        <w:tc>
          <w:tcPr>
            <w:tcW w:w="828" w:type="dxa"/>
            <w:shd w:val="clear" w:color="auto" w:fill="auto"/>
          </w:tcPr>
          <w:p w:rsidR="0092167E" w:rsidRPr="0092167E" w:rsidRDefault="0092167E" w:rsidP="0092167E">
            <w:pPr>
              <w:widowControl w:val="0"/>
              <w:tabs>
                <w:tab w:val="left" w:pos="851"/>
              </w:tabs>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w:t>
            </w:r>
          </w:p>
        </w:tc>
        <w:tc>
          <w:tcPr>
            <w:tcW w:w="3600" w:type="dxa"/>
            <w:shd w:val="clear" w:color="auto" w:fill="auto"/>
          </w:tcPr>
          <w:p w:rsidR="0092167E" w:rsidRPr="0092167E" w:rsidRDefault="0092167E" w:rsidP="0092167E">
            <w:pPr>
              <w:widowControl w:val="0"/>
              <w:tabs>
                <w:tab w:val="left" w:pos="851"/>
              </w:tabs>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Наименование</w:t>
            </w:r>
          </w:p>
          <w:p w:rsidR="0092167E" w:rsidRPr="0092167E" w:rsidRDefault="0092167E" w:rsidP="0092167E">
            <w:pPr>
              <w:widowControl w:val="0"/>
              <w:tabs>
                <w:tab w:val="left" w:pos="851"/>
              </w:tabs>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раздела дисциплины</w:t>
            </w:r>
          </w:p>
        </w:tc>
        <w:tc>
          <w:tcPr>
            <w:tcW w:w="4860" w:type="dxa"/>
            <w:shd w:val="clear" w:color="auto" w:fill="auto"/>
          </w:tcPr>
          <w:p w:rsidR="0092167E" w:rsidRPr="0092167E" w:rsidRDefault="0092167E" w:rsidP="0092167E">
            <w:pPr>
              <w:widowControl w:val="0"/>
              <w:tabs>
                <w:tab w:val="left" w:pos="851"/>
              </w:tabs>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Содержание</w:t>
            </w:r>
          </w:p>
        </w:tc>
      </w:tr>
      <w:tr w:rsidR="0092167E" w:rsidRPr="0092167E" w:rsidTr="00CF4F89">
        <w:tc>
          <w:tcPr>
            <w:tcW w:w="828" w:type="dxa"/>
            <w:shd w:val="clear" w:color="auto" w:fill="auto"/>
          </w:tcPr>
          <w:p w:rsidR="0092167E" w:rsidRPr="0092167E" w:rsidRDefault="0092167E" w:rsidP="0092167E">
            <w:pPr>
              <w:widowControl w:val="0"/>
              <w:tabs>
                <w:tab w:val="left" w:pos="851"/>
              </w:tabs>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1</w:t>
            </w:r>
          </w:p>
        </w:tc>
        <w:tc>
          <w:tcPr>
            <w:tcW w:w="3600" w:type="dxa"/>
            <w:shd w:val="clear" w:color="auto" w:fill="auto"/>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spacing w:val="-6"/>
                <w:sz w:val="24"/>
                <w:szCs w:val="24"/>
                <w:lang w:eastAsia="ru-RU"/>
              </w:rPr>
            </w:pPr>
            <w:r w:rsidRPr="0092167E">
              <w:rPr>
                <w:rFonts w:ascii="Times New Roman" w:eastAsia="Times New Roman" w:hAnsi="Times New Roman" w:cs="Times New Roman"/>
                <w:sz w:val="24"/>
                <w:szCs w:val="24"/>
                <w:lang w:eastAsia="ru-RU"/>
              </w:rPr>
              <w:t>Методология как наука о научном познании.</w:t>
            </w:r>
          </w:p>
        </w:tc>
        <w:tc>
          <w:tcPr>
            <w:tcW w:w="4860" w:type="dxa"/>
            <w:shd w:val="clear" w:color="auto" w:fill="auto"/>
          </w:tcPr>
          <w:p w:rsidR="0092167E" w:rsidRPr="0092167E" w:rsidRDefault="0092167E" w:rsidP="00D156F4">
            <w:pPr>
              <w:widowControl w:val="0"/>
              <w:tabs>
                <w:tab w:val="left" w:pos="851"/>
              </w:tabs>
              <w:autoSpaceDE w:val="0"/>
              <w:autoSpaceDN w:val="0"/>
              <w:adjustRightInd w:val="0"/>
              <w:spacing w:after="0" w:line="240" w:lineRule="auto"/>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Общие представления о методологии науки. Цели, задачи и функции науки. Наука как форма познания реальности. Уровни методологического анализа. Научная картина человека и мира. Основные категории психологии</w:t>
            </w:r>
          </w:p>
        </w:tc>
      </w:tr>
      <w:tr w:rsidR="0092167E" w:rsidRPr="0092167E" w:rsidTr="00CF4F89">
        <w:tc>
          <w:tcPr>
            <w:tcW w:w="828" w:type="dxa"/>
            <w:shd w:val="clear" w:color="auto" w:fill="auto"/>
          </w:tcPr>
          <w:p w:rsidR="0092167E" w:rsidRPr="0092167E" w:rsidRDefault="0092167E" w:rsidP="0092167E">
            <w:pPr>
              <w:widowControl w:val="0"/>
              <w:tabs>
                <w:tab w:val="left" w:pos="851"/>
              </w:tabs>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2</w:t>
            </w:r>
          </w:p>
        </w:tc>
        <w:tc>
          <w:tcPr>
            <w:tcW w:w="3600" w:type="dxa"/>
            <w:shd w:val="clear" w:color="auto" w:fill="auto"/>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Психолого-педагогическое исследование: сущность, виды, принципы, этапы</w:t>
            </w:r>
          </w:p>
        </w:tc>
        <w:tc>
          <w:tcPr>
            <w:tcW w:w="4860" w:type="dxa"/>
            <w:shd w:val="clear" w:color="auto" w:fill="auto"/>
          </w:tcPr>
          <w:p w:rsidR="0092167E" w:rsidRPr="0092167E" w:rsidRDefault="0092167E" w:rsidP="0092167E">
            <w:pPr>
              <w:widowControl w:val="0"/>
              <w:tabs>
                <w:tab w:val="left" w:pos="851"/>
              </w:tabs>
              <w:autoSpaceDE w:val="0"/>
              <w:autoSpaceDN w:val="0"/>
              <w:adjustRightInd w:val="0"/>
              <w:spacing w:after="0" w:line="240" w:lineRule="auto"/>
              <w:rPr>
                <w:rFonts w:ascii="Georgia" w:eastAsia="Times New Roman" w:hAnsi="Georgia" w:cs="Georgia"/>
                <w:sz w:val="24"/>
                <w:szCs w:val="24"/>
                <w:lang w:eastAsia="ru-RU"/>
              </w:rPr>
            </w:pPr>
            <w:r w:rsidRPr="0092167E">
              <w:rPr>
                <w:rFonts w:ascii="Times New Roman" w:eastAsia="Times New Roman" w:hAnsi="Times New Roman" w:cs="Times New Roman"/>
                <w:sz w:val="24"/>
                <w:szCs w:val="24"/>
                <w:lang w:eastAsia="ru-RU"/>
              </w:rPr>
              <w:t>Методологические принципы психологии. План исследования. Формирование выборки. Этап проведения исследования. Обработка результатов. Анализ и интерпретация. Оформление результатов</w:t>
            </w:r>
          </w:p>
        </w:tc>
      </w:tr>
      <w:tr w:rsidR="0092167E" w:rsidRPr="0092167E" w:rsidTr="00CF4F89">
        <w:tc>
          <w:tcPr>
            <w:tcW w:w="828" w:type="dxa"/>
            <w:shd w:val="clear" w:color="auto" w:fill="auto"/>
          </w:tcPr>
          <w:p w:rsidR="0092167E" w:rsidRPr="0092167E" w:rsidRDefault="0092167E" w:rsidP="0092167E">
            <w:pPr>
              <w:widowControl w:val="0"/>
              <w:tabs>
                <w:tab w:val="left" w:pos="851"/>
              </w:tabs>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3</w:t>
            </w:r>
          </w:p>
        </w:tc>
        <w:tc>
          <w:tcPr>
            <w:tcW w:w="3600" w:type="dxa"/>
            <w:shd w:val="clear" w:color="auto" w:fill="auto"/>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Методы психолого-педагогического исследования</w:t>
            </w:r>
          </w:p>
        </w:tc>
        <w:tc>
          <w:tcPr>
            <w:tcW w:w="4860" w:type="dxa"/>
            <w:shd w:val="clear" w:color="auto" w:fill="auto"/>
          </w:tcPr>
          <w:p w:rsidR="0092167E" w:rsidRPr="0092167E" w:rsidRDefault="0092167E" w:rsidP="0092167E">
            <w:pPr>
              <w:widowControl w:val="0"/>
              <w:tabs>
                <w:tab w:val="left" w:pos="851"/>
              </w:tabs>
              <w:autoSpaceDE w:val="0"/>
              <w:autoSpaceDN w:val="0"/>
              <w:adjustRightInd w:val="0"/>
              <w:spacing w:after="0" w:line="240" w:lineRule="auto"/>
              <w:rPr>
                <w:rFonts w:ascii="Georgia" w:eastAsia="Times New Roman" w:hAnsi="Georgia" w:cs="Georgia"/>
                <w:sz w:val="24"/>
                <w:szCs w:val="24"/>
                <w:lang w:eastAsia="ru-RU"/>
              </w:rPr>
            </w:pPr>
            <w:r w:rsidRPr="0092167E">
              <w:rPr>
                <w:rFonts w:ascii="Times New Roman" w:eastAsia="Times New Roman" w:hAnsi="Times New Roman" w:cs="Times New Roman"/>
                <w:sz w:val="24"/>
                <w:szCs w:val="24"/>
                <w:lang w:eastAsia="ru-RU"/>
              </w:rPr>
              <w:t>Достоинства и недостатки метода наблюдение и эксперимента. Психологические тесты. Опрос как метод получения социологической и психологической информации. Проективные методики. Метод экспертных оценок. Метод анализа результатов деятельности</w:t>
            </w:r>
          </w:p>
        </w:tc>
      </w:tr>
      <w:tr w:rsidR="0092167E" w:rsidRPr="0092167E" w:rsidTr="00CF4F89">
        <w:tc>
          <w:tcPr>
            <w:tcW w:w="828" w:type="dxa"/>
            <w:shd w:val="clear" w:color="auto" w:fill="auto"/>
          </w:tcPr>
          <w:p w:rsidR="0092167E" w:rsidRPr="0092167E" w:rsidRDefault="0092167E" w:rsidP="0092167E">
            <w:pPr>
              <w:widowControl w:val="0"/>
              <w:tabs>
                <w:tab w:val="left" w:pos="851"/>
              </w:tabs>
              <w:autoSpaceDE w:val="0"/>
              <w:autoSpaceDN w:val="0"/>
              <w:adjustRightInd w:val="0"/>
              <w:spacing w:after="0" w:line="240" w:lineRule="auto"/>
              <w:jc w:val="center"/>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4</w:t>
            </w:r>
          </w:p>
        </w:tc>
        <w:tc>
          <w:tcPr>
            <w:tcW w:w="3600" w:type="dxa"/>
            <w:shd w:val="clear" w:color="auto" w:fill="auto"/>
          </w:tcPr>
          <w:p w:rsidR="0092167E" w:rsidRPr="0092167E" w:rsidRDefault="0092167E" w:rsidP="0092167E">
            <w:pPr>
              <w:widowControl w:val="0"/>
              <w:autoSpaceDE w:val="0"/>
              <w:autoSpaceDN w:val="0"/>
              <w:adjustRightInd w:val="0"/>
              <w:spacing w:after="0" w:line="200" w:lineRule="atLeast"/>
              <w:rPr>
                <w:rFonts w:ascii="Times New Roman" w:eastAsia="Calibri" w:hAnsi="Times New Roman" w:cs="Times New Roman"/>
                <w:sz w:val="24"/>
                <w:szCs w:val="24"/>
              </w:rPr>
            </w:pPr>
            <w:r w:rsidRPr="0092167E">
              <w:rPr>
                <w:rFonts w:ascii="Times New Roman" w:eastAsia="Times New Roman" w:hAnsi="Times New Roman" w:cs="Times New Roman"/>
                <w:sz w:val="24"/>
                <w:szCs w:val="24"/>
                <w:lang w:eastAsia="ru-RU"/>
              </w:rPr>
              <w:t>Обработка, анализ, интерпретация результатов исследования</w:t>
            </w:r>
          </w:p>
        </w:tc>
        <w:tc>
          <w:tcPr>
            <w:tcW w:w="4860" w:type="dxa"/>
            <w:shd w:val="clear" w:color="auto" w:fill="auto"/>
          </w:tcPr>
          <w:p w:rsidR="0092167E" w:rsidRPr="0092167E" w:rsidRDefault="0092167E" w:rsidP="0092167E">
            <w:pPr>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Составление заключения и практических рекомендаций на основе исследовательских данных.</w:t>
            </w:r>
          </w:p>
          <w:p w:rsidR="0092167E" w:rsidRPr="0092167E" w:rsidRDefault="0092167E" w:rsidP="0092167E">
            <w:pPr>
              <w:widowControl w:val="0"/>
              <w:tabs>
                <w:tab w:val="left" w:pos="851"/>
              </w:tabs>
              <w:autoSpaceDE w:val="0"/>
              <w:autoSpaceDN w:val="0"/>
              <w:adjustRightInd w:val="0"/>
              <w:spacing w:after="0" w:line="240" w:lineRule="auto"/>
              <w:rPr>
                <w:rFonts w:ascii="Georgia" w:eastAsia="Times New Roman" w:hAnsi="Georgia" w:cs="Georgia"/>
                <w:sz w:val="24"/>
                <w:szCs w:val="24"/>
                <w:lang w:eastAsia="ru-RU"/>
              </w:rPr>
            </w:pPr>
            <w:r w:rsidRPr="0092167E">
              <w:rPr>
                <w:rFonts w:ascii="Times New Roman" w:eastAsia="Times New Roman" w:hAnsi="Times New Roman" w:cs="Times New Roman"/>
                <w:sz w:val="24"/>
                <w:szCs w:val="24"/>
                <w:lang w:eastAsia="ru-RU"/>
              </w:rPr>
              <w:t>Организация опытно-экспериментальной работы в учреждениях образования</w:t>
            </w:r>
          </w:p>
        </w:tc>
      </w:tr>
    </w:tbl>
    <w:p w:rsidR="0092167E" w:rsidRPr="0092167E" w:rsidRDefault="0092167E" w:rsidP="0092167E">
      <w:pPr>
        <w:widowControl w:val="0"/>
        <w:tabs>
          <w:tab w:val="left" w:pos="851"/>
        </w:tabs>
        <w:autoSpaceDE w:val="0"/>
        <w:autoSpaceDN w:val="0"/>
        <w:adjustRightInd w:val="0"/>
        <w:spacing w:after="0" w:line="240" w:lineRule="auto"/>
        <w:ind w:firstLine="567"/>
        <w:jc w:val="center"/>
        <w:rPr>
          <w:rFonts w:ascii="Georgia" w:eastAsia="Times New Roman" w:hAnsi="Georgia" w:cs="Georgia"/>
          <w:b/>
          <w:sz w:val="24"/>
          <w:szCs w:val="24"/>
          <w:lang w:eastAsia="ru-RU"/>
        </w:rPr>
      </w:pPr>
    </w:p>
    <w:p w:rsidR="00B42B48" w:rsidRPr="001C33C1" w:rsidRDefault="00B42B48" w:rsidP="001C33C1">
      <w:pPr>
        <w:tabs>
          <w:tab w:val="left" w:pos="993"/>
        </w:tabs>
        <w:spacing w:after="0" w:line="240" w:lineRule="auto"/>
        <w:ind w:firstLine="720"/>
        <w:rPr>
          <w:rFonts w:ascii="Times New Roman" w:eastAsia="Calibri" w:hAnsi="Times New Roman" w:cs="Times New Roman"/>
          <w:b/>
          <w:sz w:val="24"/>
          <w:szCs w:val="24"/>
        </w:rPr>
      </w:pPr>
      <w:r w:rsidRPr="001C33C1">
        <w:rPr>
          <w:rFonts w:ascii="Times New Roman" w:eastAsia="Calibri" w:hAnsi="Times New Roman" w:cs="Times New Roman"/>
          <w:b/>
          <w:sz w:val="24"/>
          <w:szCs w:val="24"/>
        </w:rPr>
        <w:t>Оценочные средства для проведения текущего контроля: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Тест 1. Предмет, задачи и методологические основы психологии.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Психика, ее природа, функции, уровни и проявления.</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Психология – наука 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r>
      <w:proofErr w:type="gramStart"/>
      <w:r w:rsidRPr="001C33C1">
        <w:rPr>
          <w:rFonts w:ascii="Times New Roman" w:hAnsi="Times New Roman" w:cs="Times New Roman"/>
        </w:rPr>
        <w:t>сознании</w:t>
      </w:r>
      <w:proofErr w:type="gramEnd"/>
      <w:r w:rsidRPr="001C33C1">
        <w:rPr>
          <w:rFonts w:ascii="Times New Roman" w:hAnsi="Times New Roman" w:cs="Times New Roman"/>
        </w:rPr>
        <w:t>;</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r>
      <w:proofErr w:type="gramStart"/>
      <w:r w:rsidRPr="001C33C1">
        <w:rPr>
          <w:rFonts w:ascii="Times New Roman" w:hAnsi="Times New Roman" w:cs="Times New Roman"/>
        </w:rPr>
        <w:t>поведении</w:t>
      </w:r>
      <w:proofErr w:type="gramEnd"/>
      <w:r w:rsidRPr="001C33C1">
        <w:rPr>
          <w:rFonts w:ascii="Times New Roman" w:hAnsi="Times New Roman" w:cs="Times New Roman"/>
        </w:rPr>
        <w:t xml:space="preserve"> человека;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психике;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r>
      <w:proofErr w:type="gramStart"/>
      <w:r w:rsidRPr="001C33C1">
        <w:rPr>
          <w:rFonts w:ascii="Times New Roman" w:hAnsi="Times New Roman" w:cs="Times New Roman"/>
        </w:rPr>
        <w:t>взаимоотношениях</w:t>
      </w:r>
      <w:proofErr w:type="gramEnd"/>
      <w:r w:rsidRPr="001C33C1">
        <w:rPr>
          <w:rFonts w:ascii="Times New Roman" w:hAnsi="Times New Roman" w:cs="Times New Roman"/>
        </w:rPr>
        <w:t xml:space="preserve"> и взаимодействии людей.</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w:t>
      </w:r>
      <w:r w:rsidRPr="001C33C1">
        <w:rPr>
          <w:rFonts w:ascii="Times New Roman" w:hAnsi="Times New Roman" w:cs="Times New Roman"/>
        </w:rPr>
        <w:tab/>
        <w:t>Согласно принципу …, все психические явления имеют свою причину.</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lastRenderedPageBreak/>
        <w:t>а)</w:t>
      </w:r>
      <w:r w:rsidRPr="001C33C1">
        <w:rPr>
          <w:rFonts w:ascii="Times New Roman" w:hAnsi="Times New Roman" w:cs="Times New Roman"/>
        </w:rPr>
        <w:tab/>
        <w:t>отражения;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управления;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системности;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детерминизма.</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w:t>
      </w:r>
      <w:r w:rsidRPr="001C33C1">
        <w:rPr>
          <w:rFonts w:ascii="Times New Roman" w:hAnsi="Times New Roman" w:cs="Times New Roman"/>
        </w:rPr>
        <w:tab/>
        <w:t>Принцип … утверждает, что все психические явления постоянно изменяются.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развития;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 xml:space="preserve">перехода количественных изменений в </w:t>
      </w:r>
      <w:proofErr w:type="gramStart"/>
      <w:r w:rsidRPr="001C33C1">
        <w:rPr>
          <w:rFonts w:ascii="Times New Roman" w:hAnsi="Times New Roman" w:cs="Times New Roman"/>
        </w:rPr>
        <w:t>качественные</w:t>
      </w:r>
      <w:proofErr w:type="gramEnd"/>
      <w:r w:rsidRPr="001C33C1">
        <w:rPr>
          <w:rFonts w:ascii="Times New Roman" w:hAnsi="Times New Roman" w:cs="Times New Roman"/>
        </w:rPr>
        <w:t>;</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детерминизма;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отражения.</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4.</w:t>
      </w:r>
      <w:r w:rsidRPr="001C33C1">
        <w:rPr>
          <w:rFonts w:ascii="Times New Roman" w:hAnsi="Times New Roman" w:cs="Times New Roman"/>
        </w:rPr>
        <w:tab/>
        <w:t>Принцип единства сознания и деятельности не включает положения 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r>
      <w:proofErr w:type="gramStart"/>
      <w:r w:rsidRPr="001C33C1">
        <w:rPr>
          <w:rFonts w:ascii="Times New Roman" w:hAnsi="Times New Roman" w:cs="Times New Roman"/>
        </w:rPr>
        <w:t>единстве</w:t>
      </w:r>
      <w:proofErr w:type="gramEnd"/>
      <w:r w:rsidRPr="001C33C1">
        <w:rPr>
          <w:rFonts w:ascii="Times New Roman" w:hAnsi="Times New Roman" w:cs="Times New Roman"/>
        </w:rPr>
        <w:t xml:space="preserve"> психики и деятельности;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r>
      <w:proofErr w:type="gramStart"/>
      <w:r w:rsidRPr="001C33C1">
        <w:rPr>
          <w:rFonts w:ascii="Times New Roman" w:hAnsi="Times New Roman" w:cs="Times New Roman"/>
        </w:rPr>
        <w:t>влиянии</w:t>
      </w:r>
      <w:proofErr w:type="gramEnd"/>
      <w:r w:rsidRPr="001C33C1">
        <w:rPr>
          <w:rFonts w:ascii="Times New Roman" w:hAnsi="Times New Roman" w:cs="Times New Roman"/>
        </w:rPr>
        <w:t xml:space="preserve"> деятельности и общения на психическое развитие человека;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r>
      <w:proofErr w:type="gramStart"/>
      <w:r w:rsidRPr="001C33C1">
        <w:rPr>
          <w:rFonts w:ascii="Times New Roman" w:hAnsi="Times New Roman" w:cs="Times New Roman"/>
        </w:rPr>
        <w:t>воспроизведении</w:t>
      </w:r>
      <w:proofErr w:type="gramEnd"/>
      <w:r w:rsidRPr="001C33C1">
        <w:rPr>
          <w:rFonts w:ascii="Times New Roman" w:hAnsi="Times New Roman" w:cs="Times New Roman"/>
        </w:rPr>
        <w:t xml:space="preserve"> в онтогенезе психики основных этапов культурно-</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исторического развития человека;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психической регуляции деятельности человека;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психической регуляции общения человека.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е)</w:t>
      </w:r>
      <w:r w:rsidRPr="001C33C1">
        <w:rPr>
          <w:rFonts w:ascii="Times New Roman" w:hAnsi="Times New Roman" w:cs="Times New Roman"/>
        </w:rPr>
        <w:tab/>
        <w:t>Нет правильного ответа.</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5.</w:t>
      </w:r>
      <w:r w:rsidRPr="001C33C1">
        <w:rPr>
          <w:rFonts w:ascii="Times New Roman" w:hAnsi="Times New Roman" w:cs="Times New Roman"/>
        </w:rPr>
        <w:tab/>
        <w:t xml:space="preserve">Методология современной психологии делится </w:t>
      </w:r>
      <w:proofErr w:type="gramStart"/>
      <w:r w:rsidRPr="001C33C1">
        <w:rPr>
          <w:rFonts w:ascii="Times New Roman" w:hAnsi="Times New Roman" w:cs="Times New Roman"/>
        </w:rPr>
        <w:t>на</w:t>
      </w:r>
      <w:proofErr w:type="gramEnd"/>
      <w:r w:rsidRPr="001C33C1">
        <w:rPr>
          <w:rFonts w:ascii="Times New Roman" w:hAnsi="Times New Roman" w:cs="Times New Roman"/>
        </w:rPr>
        <w:t xml:space="preserve">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общую и частную;</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общую и специальную;</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общую, специальную и частную;</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общую, специальную, специализированную и частную.</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6.</w:t>
      </w:r>
      <w:r w:rsidRPr="001C33C1">
        <w:rPr>
          <w:rFonts w:ascii="Times New Roman" w:hAnsi="Times New Roman" w:cs="Times New Roman"/>
        </w:rPr>
        <w:tab/>
        <w:t>Общей методологией современной научной психологии выступает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системный подход;</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диалектико-материалистический подход;</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личностный подход;</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личностно-деятельный подход.</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7.</w:t>
      </w:r>
      <w:r w:rsidRPr="001C33C1">
        <w:rPr>
          <w:rFonts w:ascii="Times New Roman" w:hAnsi="Times New Roman" w:cs="Times New Roman"/>
        </w:rPr>
        <w:tab/>
        <w:t>К содержанию диалектико-материалистического подхода не относятся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следующие научные представления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о первичности материи и вторичности сознания;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о движущих силах развития объективной реальности и психики;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о сознании как высшем этапе развития психики;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об относительном характере психики.</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8.</w:t>
      </w:r>
      <w:r w:rsidRPr="001C33C1">
        <w:rPr>
          <w:rFonts w:ascii="Times New Roman" w:hAnsi="Times New Roman" w:cs="Times New Roman"/>
        </w:rPr>
        <w:tab/>
        <w:t>Основным методологическим принципом современной психологии не является: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принцип относительности;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принцип детерминизма;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принцип развития;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принцип личностного подхода.</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9.</w:t>
      </w:r>
      <w:r w:rsidRPr="001C33C1">
        <w:rPr>
          <w:rFonts w:ascii="Times New Roman" w:hAnsi="Times New Roman" w:cs="Times New Roman"/>
        </w:rPr>
        <w:tab/>
      </w:r>
      <w:proofErr w:type="gramStart"/>
      <w:r w:rsidRPr="001C33C1">
        <w:rPr>
          <w:rFonts w:ascii="Times New Roman" w:hAnsi="Times New Roman" w:cs="Times New Roman"/>
        </w:rPr>
        <w:t>Какие группы методов включает в себя частная методология современной</w:t>
      </w:r>
      <w:proofErr w:type="gramEnd"/>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психологии?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Методы сбора информации и эмпирические методы.</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Методы сбора информации и методы обработки данных.</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Методы сбора информации, методы обработки данных и интерпретационные методы.</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Методы сбора информации, эмпирические методы, методы обработки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данных и интерпретационные методы.</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10.</w:t>
      </w:r>
      <w:r w:rsidRPr="001C33C1">
        <w:rPr>
          <w:rFonts w:ascii="Times New Roman" w:hAnsi="Times New Roman" w:cs="Times New Roman"/>
        </w:rPr>
        <w:tab/>
        <w:t>Психика – это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свойство души;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свойство мозга;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lastRenderedPageBreak/>
        <w:t>в)</w:t>
      </w:r>
      <w:r w:rsidRPr="001C33C1">
        <w:rPr>
          <w:rFonts w:ascii="Times New Roman" w:hAnsi="Times New Roman" w:cs="Times New Roman"/>
        </w:rPr>
        <w:tab/>
        <w:t>отдел мозга;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проявление сознания.</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11.</w:t>
      </w:r>
      <w:r w:rsidRPr="001C33C1">
        <w:rPr>
          <w:rFonts w:ascii="Times New Roman" w:hAnsi="Times New Roman" w:cs="Times New Roman"/>
        </w:rPr>
        <w:tab/>
        <w:t>К числу основных функций психики не относится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регулятивная;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защитная;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коммуникативная;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познавательная.</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12.</w:t>
      </w:r>
      <w:r w:rsidRPr="001C33C1">
        <w:rPr>
          <w:rFonts w:ascii="Times New Roman" w:hAnsi="Times New Roman" w:cs="Times New Roman"/>
        </w:rPr>
        <w:tab/>
        <w:t>Предметному восприятию как этапу развития психического отражения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соответствует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поведение на основе навыков;</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предметное действие;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инстинктивная форма поведения;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интеллектуальное поведение.</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13.</w:t>
      </w:r>
      <w:r w:rsidRPr="001C33C1">
        <w:rPr>
          <w:rFonts w:ascii="Times New Roman" w:hAnsi="Times New Roman" w:cs="Times New Roman"/>
        </w:rPr>
        <w:tab/>
        <w:t>Для осуществления интеллектуального поведения необходимо и достаточно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элементарной чувствительности;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раздражимости;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предметного восприятия;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 xml:space="preserve">отражения </w:t>
      </w:r>
      <w:proofErr w:type="spellStart"/>
      <w:r w:rsidRPr="001C33C1">
        <w:rPr>
          <w:rFonts w:ascii="Times New Roman" w:hAnsi="Times New Roman" w:cs="Times New Roman"/>
        </w:rPr>
        <w:t>межпредметных</w:t>
      </w:r>
      <w:proofErr w:type="spellEnd"/>
      <w:r w:rsidRPr="001C33C1">
        <w:rPr>
          <w:rFonts w:ascii="Times New Roman" w:hAnsi="Times New Roman" w:cs="Times New Roman"/>
        </w:rPr>
        <w:t xml:space="preserve"> связей.</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14.</w:t>
      </w:r>
      <w:r w:rsidRPr="001C33C1">
        <w:rPr>
          <w:rFonts w:ascii="Times New Roman" w:hAnsi="Times New Roman" w:cs="Times New Roman"/>
        </w:rPr>
        <w:tab/>
        <w:t>Неверно, что поведение животных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инстинктивно-биологическое;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осуществляется в рамках наглядной ситуации;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предполагает возможность изготовления и хранения орудий труда;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выполняет функцию приспособления к окружающей среде.</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15.</w:t>
      </w:r>
      <w:r w:rsidRPr="001C33C1">
        <w:rPr>
          <w:rFonts w:ascii="Times New Roman" w:hAnsi="Times New Roman" w:cs="Times New Roman"/>
        </w:rPr>
        <w:tab/>
        <w:t>Неверно, что деятельность человека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предполагает возможность преобразования внешнего мира;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имеет инстинктивно-биологическую природу;</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осуществляется на основе установления связей, причинно-следственных</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отношений;</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развивается, совершенствуется, в том числе на основе передачи и сохранения опыта через средства общения.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16. Пространственно-временные характеристики объективного мира отражают … процессы.</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познавательные;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мотивационные;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эмоциональные;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волевые.</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17.</w:t>
      </w:r>
      <w:r w:rsidRPr="001C33C1">
        <w:rPr>
          <w:rFonts w:ascii="Times New Roman" w:hAnsi="Times New Roman" w:cs="Times New Roman"/>
        </w:rPr>
        <w:tab/>
        <w:t>Психическое отражение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является точной копией, «фотографией» действительности;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носит избирательный характер;</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не зависит от особенностей субъекта отражения;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не имеет физиологической основы.</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18.</w:t>
      </w:r>
      <w:r w:rsidRPr="001C33C1">
        <w:rPr>
          <w:rFonts w:ascii="Times New Roman" w:hAnsi="Times New Roman" w:cs="Times New Roman"/>
        </w:rPr>
        <w:tab/>
        <w:t>Согласно материалистическим представлениям, психика – это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неотъемлемое свойство материи;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свойство мозга, форма отражения объективной реальности;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образ души человека;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свойство сознания.</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19.</w:t>
      </w:r>
      <w:r w:rsidRPr="001C33C1">
        <w:rPr>
          <w:rFonts w:ascii="Times New Roman" w:hAnsi="Times New Roman" w:cs="Times New Roman"/>
        </w:rPr>
        <w:tab/>
        <w:t>Психическим явлением является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нервный импульс;</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возраст;</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lastRenderedPageBreak/>
        <w:t>в)</w:t>
      </w:r>
      <w:r w:rsidRPr="001C33C1">
        <w:rPr>
          <w:rFonts w:ascii="Times New Roman" w:hAnsi="Times New Roman" w:cs="Times New Roman"/>
        </w:rPr>
        <w:tab/>
        <w:t>темперамент;</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учащенное сердцебиение.</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20.</w:t>
      </w:r>
      <w:r w:rsidRPr="001C33C1">
        <w:rPr>
          <w:rFonts w:ascii="Times New Roman" w:hAnsi="Times New Roman" w:cs="Times New Roman"/>
        </w:rPr>
        <w:tab/>
        <w:t>Критерием появления у живых организмов зачатков психического отражения является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способность к сознательной деятельности;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наличие чувствительности;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наличие раздражимости;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умение проигрывать действия «в уме».</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21.</w:t>
      </w:r>
      <w:r w:rsidRPr="001C33C1">
        <w:rPr>
          <w:rFonts w:ascii="Times New Roman" w:hAnsi="Times New Roman" w:cs="Times New Roman"/>
        </w:rPr>
        <w:tab/>
        <w:t>Биологическая форма отражения – это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поведение;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условный рефлекс;</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раздражимость;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чувствительность.</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22.</w:t>
      </w:r>
      <w:r w:rsidRPr="001C33C1">
        <w:rPr>
          <w:rFonts w:ascii="Times New Roman" w:hAnsi="Times New Roman" w:cs="Times New Roman"/>
        </w:rPr>
        <w:tab/>
        <w:t xml:space="preserve">Способность избирательно и специфическим образом реагировать </w:t>
      </w:r>
      <w:proofErr w:type="gramStart"/>
      <w:r w:rsidRPr="001C33C1">
        <w:rPr>
          <w:rFonts w:ascii="Times New Roman" w:hAnsi="Times New Roman" w:cs="Times New Roman"/>
        </w:rPr>
        <w:t>на</w:t>
      </w:r>
      <w:proofErr w:type="gramEnd"/>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биологически незначимые раздражители, которые являются сигналами биологически значимых раздражителей – это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сознание;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раздражимость;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отражение;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чувствительность.</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23.</w:t>
      </w:r>
      <w:r w:rsidRPr="001C33C1">
        <w:rPr>
          <w:rFonts w:ascii="Times New Roman" w:hAnsi="Times New Roman" w:cs="Times New Roman"/>
        </w:rPr>
        <w:tab/>
        <w:t>Психический образ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r>
      <w:proofErr w:type="gramStart"/>
      <w:r w:rsidRPr="001C33C1">
        <w:rPr>
          <w:rFonts w:ascii="Times New Roman" w:hAnsi="Times New Roman" w:cs="Times New Roman"/>
        </w:rPr>
        <w:t>субъективен</w:t>
      </w:r>
      <w:proofErr w:type="gramEnd"/>
      <w:r w:rsidRPr="001C33C1">
        <w:rPr>
          <w:rFonts w:ascii="Times New Roman" w:hAnsi="Times New Roman" w:cs="Times New Roman"/>
        </w:rPr>
        <w:t xml:space="preserve"> по содержанию и механизму формирования;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r>
      <w:proofErr w:type="gramStart"/>
      <w:r w:rsidRPr="001C33C1">
        <w:rPr>
          <w:rFonts w:ascii="Times New Roman" w:hAnsi="Times New Roman" w:cs="Times New Roman"/>
        </w:rPr>
        <w:t>объективен</w:t>
      </w:r>
      <w:proofErr w:type="gramEnd"/>
      <w:r w:rsidRPr="001C33C1">
        <w:rPr>
          <w:rFonts w:ascii="Times New Roman" w:hAnsi="Times New Roman" w:cs="Times New Roman"/>
        </w:rPr>
        <w:t xml:space="preserve"> по содержанию и механизму формирования;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r>
      <w:proofErr w:type="gramStart"/>
      <w:r w:rsidRPr="001C33C1">
        <w:rPr>
          <w:rFonts w:ascii="Times New Roman" w:hAnsi="Times New Roman" w:cs="Times New Roman"/>
        </w:rPr>
        <w:t>объективен</w:t>
      </w:r>
      <w:proofErr w:type="gramEnd"/>
      <w:r w:rsidRPr="001C33C1">
        <w:rPr>
          <w:rFonts w:ascii="Times New Roman" w:hAnsi="Times New Roman" w:cs="Times New Roman"/>
        </w:rPr>
        <w:t xml:space="preserve"> по содержанию и субъективен по механизму формирования;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r>
      <w:proofErr w:type="gramStart"/>
      <w:r w:rsidRPr="001C33C1">
        <w:rPr>
          <w:rFonts w:ascii="Times New Roman" w:hAnsi="Times New Roman" w:cs="Times New Roman"/>
        </w:rPr>
        <w:t>субъективен</w:t>
      </w:r>
      <w:proofErr w:type="gramEnd"/>
      <w:r w:rsidRPr="001C33C1">
        <w:rPr>
          <w:rFonts w:ascii="Times New Roman" w:hAnsi="Times New Roman" w:cs="Times New Roman"/>
        </w:rPr>
        <w:t xml:space="preserve"> по содержанию и объективен по механизму формирования.</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24.</w:t>
      </w:r>
      <w:r w:rsidRPr="001C33C1">
        <w:rPr>
          <w:rFonts w:ascii="Times New Roman" w:hAnsi="Times New Roman" w:cs="Times New Roman"/>
        </w:rPr>
        <w:tab/>
        <w:t>Между уровнем развития нервной системы живого существа и сложностью его взаимодействия с внешним миром … зависимость.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отсутствует;</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существует обратная;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существует прямая.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Нет правильного ответа.</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25.</w:t>
      </w:r>
      <w:r w:rsidRPr="001C33C1">
        <w:rPr>
          <w:rFonts w:ascii="Times New Roman" w:hAnsi="Times New Roman" w:cs="Times New Roman"/>
        </w:rPr>
        <w:tab/>
        <w:t>Инстинкты не являются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внешне обусловленными;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наследственно закрепленными;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неизменными, ригидными;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биологически целесообразными.</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26.</w:t>
      </w:r>
      <w:r w:rsidRPr="001C33C1">
        <w:rPr>
          <w:rFonts w:ascii="Times New Roman" w:hAnsi="Times New Roman" w:cs="Times New Roman"/>
        </w:rPr>
        <w:tab/>
        <w:t>У обезьян отсутствует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психика;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самосознание;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инстинкты.</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Нет правильного ответа.</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27.</w:t>
      </w:r>
      <w:r w:rsidRPr="001C33C1">
        <w:rPr>
          <w:rFonts w:ascii="Times New Roman" w:hAnsi="Times New Roman" w:cs="Times New Roman"/>
        </w:rPr>
        <w:tab/>
        <w:t>Высшая форма психического отражения, интегрирующая все психические явления, называется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волей;</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сознанием;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самосознанием;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бессознательным.</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28.</w:t>
      </w:r>
      <w:r w:rsidRPr="001C33C1">
        <w:rPr>
          <w:rFonts w:ascii="Times New Roman" w:hAnsi="Times New Roman" w:cs="Times New Roman"/>
        </w:rPr>
        <w:tab/>
        <w:t>Понятия «мозг» и «материальное» находятся в таком же соотношении,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lastRenderedPageBreak/>
        <w:t>как «психика» и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физиологическое;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реальное;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идеальное;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сознательное.</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29.</w:t>
      </w:r>
      <w:r w:rsidRPr="001C33C1">
        <w:rPr>
          <w:rFonts w:ascii="Times New Roman" w:hAnsi="Times New Roman" w:cs="Times New Roman"/>
        </w:rPr>
        <w:tab/>
        <w:t>Самосознание – это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повышенное внимание к себе;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 xml:space="preserve">перевод информации из </w:t>
      </w:r>
      <w:proofErr w:type="gramStart"/>
      <w:r w:rsidRPr="001C33C1">
        <w:rPr>
          <w:rFonts w:ascii="Times New Roman" w:hAnsi="Times New Roman" w:cs="Times New Roman"/>
        </w:rPr>
        <w:t>бессознательного</w:t>
      </w:r>
      <w:proofErr w:type="gramEnd"/>
      <w:r w:rsidRPr="001C33C1">
        <w:rPr>
          <w:rFonts w:ascii="Times New Roman" w:hAnsi="Times New Roman" w:cs="Times New Roman"/>
        </w:rPr>
        <w:t xml:space="preserve"> в сознание;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направленность личности;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отношение к своим потребностям, способностям и т.п.</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30.</w:t>
      </w:r>
      <w:r w:rsidRPr="001C33C1">
        <w:rPr>
          <w:rFonts w:ascii="Times New Roman" w:hAnsi="Times New Roman" w:cs="Times New Roman"/>
        </w:rPr>
        <w:tab/>
        <w:t>Самосознание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предшествует развитию сознания;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является этапом в развитии сознания;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возникает одновременно с сознанием;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 xml:space="preserve">возникает на определенном этапе развития сознания и затем развивается </w:t>
      </w:r>
      <w:proofErr w:type="gramStart"/>
      <w:r w:rsidRPr="001C33C1">
        <w:rPr>
          <w:rFonts w:ascii="Times New Roman" w:hAnsi="Times New Roman" w:cs="Times New Roman"/>
        </w:rPr>
        <w:t>с</w:t>
      </w:r>
      <w:proofErr w:type="gramEnd"/>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сознанием;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возникает до появления сознания.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31.Неверно, что психическое отражение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активно;</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зеркально;</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совершенствуется;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может носить опережающий характер.</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32.</w:t>
      </w:r>
      <w:r w:rsidRPr="001C33C1">
        <w:rPr>
          <w:rFonts w:ascii="Times New Roman" w:hAnsi="Times New Roman" w:cs="Times New Roman"/>
        </w:rPr>
        <w:tab/>
        <w:t>Психика у животных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отсутствует;</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такая же, как психика человека;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существует только у обезьян, собак и кошек.</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Есть у всех животных, имеющих нервную систему.</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33.</w:t>
      </w:r>
      <w:r w:rsidRPr="001C33C1">
        <w:rPr>
          <w:rFonts w:ascii="Times New Roman" w:hAnsi="Times New Roman" w:cs="Times New Roman"/>
        </w:rPr>
        <w:tab/>
        <w:t>Соотношение понятий психика и сознание выглядит следующим образом: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психика включает сознание;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 xml:space="preserve">психика и сознание </w:t>
      </w:r>
      <w:proofErr w:type="gramStart"/>
      <w:r w:rsidRPr="001C33C1">
        <w:rPr>
          <w:rFonts w:ascii="Times New Roman" w:hAnsi="Times New Roman" w:cs="Times New Roman"/>
        </w:rPr>
        <w:t>тождественны</w:t>
      </w:r>
      <w:proofErr w:type="gramEnd"/>
      <w:r w:rsidRPr="001C33C1">
        <w:rPr>
          <w:rFonts w:ascii="Times New Roman" w:hAnsi="Times New Roman" w:cs="Times New Roman"/>
        </w:rPr>
        <w:t>;</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 xml:space="preserve">психика и сознание не </w:t>
      </w:r>
      <w:proofErr w:type="gramStart"/>
      <w:r w:rsidRPr="001C33C1">
        <w:rPr>
          <w:rFonts w:ascii="Times New Roman" w:hAnsi="Times New Roman" w:cs="Times New Roman"/>
        </w:rPr>
        <w:t>связаны</w:t>
      </w:r>
      <w:proofErr w:type="gramEnd"/>
      <w:r w:rsidRPr="001C33C1">
        <w:rPr>
          <w:rFonts w:ascii="Times New Roman" w:hAnsi="Times New Roman" w:cs="Times New Roman"/>
        </w:rPr>
        <w:t>;</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сознание включает психику.</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34.</w:t>
      </w:r>
      <w:r w:rsidRPr="001C33C1">
        <w:rPr>
          <w:rFonts w:ascii="Times New Roman" w:hAnsi="Times New Roman" w:cs="Times New Roman"/>
        </w:rPr>
        <w:tab/>
        <w:t>Сознание человека не обеспечивает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проявление определенных отношений;</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различение субъекта и объекта деятельности;</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знание об окружающем мире;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реакции на неосознаваемые стимулы.</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35.</w:t>
      </w:r>
      <w:r w:rsidRPr="001C33C1">
        <w:rPr>
          <w:rFonts w:ascii="Times New Roman" w:hAnsi="Times New Roman" w:cs="Times New Roman"/>
        </w:rPr>
        <w:tab/>
        <w:t xml:space="preserve">Самыми устойчивыми являются </w:t>
      </w:r>
      <w:proofErr w:type="gramStart"/>
      <w:r w:rsidRPr="001C33C1">
        <w:rPr>
          <w:rFonts w:ascii="Times New Roman" w:hAnsi="Times New Roman" w:cs="Times New Roman"/>
        </w:rPr>
        <w:t>психические</w:t>
      </w:r>
      <w:proofErr w:type="gramEnd"/>
      <w:r w:rsidRPr="001C33C1">
        <w:rPr>
          <w:rFonts w:ascii="Times New Roman" w:hAnsi="Times New Roman" w:cs="Times New Roman"/>
        </w:rPr>
        <w:t xml:space="preserve">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процессы;</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состояния;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свойства;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образования.</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36.</w:t>
      </w:r>
      <w:r w:rsidRPr="001C33C1">
        <w:rPr>
          <w:rFonts w:ascii="Times New Roman" w:hAnsi="Times New Roman" w:cs="Times New Roman"/>
        </w:rPr>
        <w:tab/>
      </w:r>
      <w:proofErr w:type="gramStart"/>
      <w:r w:rsidRPr="001C33C1">
        <w:rPr>
          <w:rFonts w:ascii="Times New Roman" w:hAnsi="Times New Roman" w:cs="Times New Roman"/>
        </w:rPr>
        <w:t>Из всех психических явлений самыми кратковременными являются психические …</w:t>
      </w:r>
      <w:proofErr w:type="gramEnd"/>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процессы;</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состояния;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свойства;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образования.</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lastRenderedPageBreak/>
        <w:t>37.</w:t>
      </w:r>
      <w:r w:rsidRPr="001C33C1">
        <w:rPr>
          <w:rFonts w:ascii="Times New Roman" w:hAnsi="Times New Roman" w:cs="Times New Roman"/>
        </w:rPr>
        <w:tab/>
        <w:t xml:space="preserve">Темперамент относится к </w:t>
      </w:r>
      <w:proofErr w:type="gramStart"/>
      <w:r w:rsidRPr="001C33C1">
        <w:rPr>
          <w:rFonts w:ascii="Times New Roman" w:hAnsi="Times New Roman" w:cs="Times New Roman"/>
        </w:rPr>
        <w:t>психическим</w:t>
      </w:r>
      <w:proofErr w:type="gramEnd"/>
      <w:r w:rsidRPr="001C33C1">
        <w:rPr>
          <w:rFonts w:ascii="Times New Roman" w:hAnsi="Times New Roman" w:cs="Times New Roman"/>
        </w:rPr>
        <w:t xml:space="preserve">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процессам;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состояниям;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свойствам;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образованиям.</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38.</w:t>
      </w:r>
      <w:r w:rsidRPr="001C33C1">
        <w:rPr>
          <w:rFonts w:ascii="Times New Roman" w:hAnsi="Times New Roman" w:cs="Times New Roman"/>
        </w:rPr>
        <w:tab/>
        <w:t>Ощущение, восприятие, память, внимание, воображение – это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психические состояния;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проявления бессознательного;</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волевые процессы;</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познавательные процессы.</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39.</w:t>
      </w:r>
      <w:r w:rsidRPr="001C33C1">
        <w:rPr>
          <w:rFonts w:ascii="Times New Roman" w:hAnsi="Times New Roman" w:cs="Times New Roman"/>
        </w:rPr>
        <w:tab/>
        <w:t>Психическое отражение не обладает следующим свойством: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идеальной формой;</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субъективным содержанием;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процессуальным характером;</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направленностью только в настоящее.</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40.</w:t>
      </w:r>
      <w:r w:rsidRPr="001C33C1">
        <w:rPr>
          <w:rFonts w:ascii="Times New Roman" w:hAnsi="Times New Roman" w:cs="Times New Roman"/>
        </w:rPr>
        <w:tab/>
        <w:t>Среди понятий «активность», «деятельность», «действие», «операция»,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«труд», наиболее широким по объему является понятие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активность;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деятельность;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действие;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операция;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труд.</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41.</w:t>
      </w:r>
      <w:r w:rsidRPr="001C33C1">
        <w:rPr>
          <w:rFonts w:ascii="Times New Roman" w:hAnsi="Times New Roman" w:cs="Times New Roman"/>
        </w:rPr>
        <w:tab/>
        <w:t xml:space="preserve">Активное взаимодействие человека с окружающей действительностью, </w:t>
      </w:r>
      <w:proofErr w:type="gramStart"/>
      <w:r w:rsidRPr="001C33C1">
        <w:rPr>
          <w:rFonts w:ascii="Times New Roman" w:hAnsi="Times New Roman" w:cs="Times New Roman"/>
        </w:rPr>
        <w:t>в</w:t>
      </w:r>
      <w:proofErr w:type="gramEnd"/>
    </w:p>
    <w:p w:rsidR="00B42B48" w:rsidRPr="001C33C1" w:rsidRDefault="00B42B48" w:rsidP="001C33C1">
      <w:pPr>
        <w:tabs>
          <w:tab w:val="left" w:pos="993"/>
        </w:tabs>
        <w:spacing w:after="0" w:line="240" w:lineRule="auto"/>
        <w:ind w:firstLine="720"/>
        <w:rPr>
          <w:rFonts w:ascii="Times New Roman" w:hAnsi="Times New Roman" w:cs="Times New Roman"/>
        </w:rPr>
      </w:pPr>
      <w:proofErr w:type="gramStart"/>
      <w:r w:rsidRPr="001C33C1">
        <w:rPr>
          <w:rFonts w:ascii="Times New Roman" w:hAnsi="Times New Roman" w:cs="Times New Roman"/>
        </w:rPr>
        <w:t>котором он достигает сознательно поставленной цели, возникающей в результате появления у него определенных мотивов, - это …</w:t>
      </w:r>
      <w:proofErr w:type="gramEnd"/>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активность;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операция;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деятельность;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навык;</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действие.</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42.</w:t>
      </w:r>
      <w:r w:rsidRPr="001C33C1">
        <w:rPr>
          <w:rFonts w:ascii="Times New Roman" w:hAnsi="Times New Roman" w:cs="Times New Roman"/>
        </w:rPr>
        <w:tab/>
        <w:t>Элементом структуры деятельности является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активность;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движение, жест;</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поведение;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навык;</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действие.</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43.</w:t>
      </w:r>
      <w:r w:rsidRPr="001C33C1">
        <w:rPr>
          <w:rFonts w:ascii="Times New Roman" w:hAnsi="Times New Roman" w:cs="Times New Roman"/>
        </w:rPr>
        <w:tab/>
        <w:t>Отражение совокупности условий осуществления действия обеспечивает</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его … часть.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ориентировочная;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поведенческая;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контрольная;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оценочная;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исполнительная.</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44.</w:t>
      </w:r>
      <w:r w:rsidRPr="001C33C1">
        <w:rPr>
          <w:rFonts w:ascii="Times New Roman" w:hAnsi="Times New Roman" w:cs="Times New Roman"/>
        </w:rPr>
        <w:tab/>
        <w:t>Образ желаемого будущего, осознаваемый результат, на достижение которого направлено действие, - это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потребность;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мотив;</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цель;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задача;</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операция.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lastRenderedPageBreak/>
        <w:t>е)</w:t>
      </w:r>
      <w:r w:rsidRPr="001C33C1">
        <w:rPr>
          <w:rFonts w:ascii="Times New Roman" w:hAnsi="Times New Roman" w:cs="Times New Roman"/>
        </w:rPr>
        <w:tab/>
        <w:t>Нет правильного ответа.</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45.</w:t>
      </w:r>
      <w:r w:rsidRPr="001C33C1">
        <w:rPr>
          <w:rFonts w:ascii="Times New Roman" w:hAnsi="Times New Roman" w:cs="Times New Roman"/>
        </w:rPr>
        <w:tab/>
        <w:t>Относительно законченный элемент структуры деятельности, направленный на достижение цели – это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операция;</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действие;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активность;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навык;</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мотив.</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46.</w:t>
      </w:r>
      <w:r w:rsidRPr="001C33C1">
        <w:rPr>
          <w:rFonts w:ascii="Times New Roman" w:hAnsi="Times New Roman" w:cs="Times New Roman"/>
        </w:rPr>
        <w:tab/>
        <w:t>Регулирование процесса выполнения деятельности осуществляют ее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компоненты.</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моторные;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r>
      <w:proofErr w:type="spellStart"/>
      <w:r w:rsidRPr="001C33C1">
        <w:rPr>
          <w:rFonts w:ascii="Times New Roman" w:hAnsi="Times New Roman" w:cs="Times New Roman"/>
        </w:rPr>
        <w:t>мнемические</w:t>
      </w:r>
      <w:proofErr w:type="spellEnd"/>
      <w:r w:rsidRPr="001C33C1">
        <w:rPr>
          <w:rFonts w:ascii="Times New Roman" w:hAnsi="Times New Roman" w:cs="Times New Roman"/>
        </w:rPr>
        <w:t>;</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сенсорные;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перцептивные;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центральные (мыслительные);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е)</w:t>
      </w:r>
      <w:r w:rsidRPr="001C33C1">
        <w:rPr>
          <w:rFonts w:ascii="Times New Roman" w:hAnsi="Times New Roman" w:cs="Times New Roman"/>
        </w:rPr>
        <w:tab/>
      </w:r>
      <w:proofErr w:type="spellStart"/>
      <w:r w:rsidRPr="001C33C1">
        <w:rPr>
          <w:rFonts w:ascii="Times New Roman" w:hAnsi="Times New Roman" w:cs="Times New Roman"/>
        </w:rPr>
        <w:t>имажитивные</w:t>
      </w:r>
      <w:proofErr w:type="spellEnd"/>
      <w:r w:rsidRPr="001C33C1">
        <w:rPr>
          <w:rFonts w:ascii="Times New Roman" w:hAnsi="Times New Roman" w:cs="Times New Roman"/>
        </w:rPr>
        <w:t>.</w:t>
      </w:r>
    </w:p>
    <w:p w:rsidR="00B42B48" w:rsidRPr="001C33C1" w:rsidRDefault="00B42B48" w:rsidP="001C33C1">
      <w:pPr>
        <w:tabs>
          <w:tab w:val="left" w:pos="993"/>
        </w:tabs>
        <w:spacing w:after="0" w:line="240" w:lineRule="auto"/>
        <w:ind w:firstLine="720"/>
        <w:rPr>
          <w:rFonts w:ascii="Times New Roman" w:hAnsi="Times New Roman" w:cs="Times New Roman"/>
        </w:rPr>
      </w:pP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47.</w:t>
      </w:r>
      <w:r w:rsidRPr="001C33C1">
        <w:rPr>
          <w:rFonts w:ascii="Times New Roman" w:hAnsi="Times New Roman" w:cs="Times New Roman"/>
        </w:rPr>
        <w:tab/>
        <w:t>То, что побуждает человека к деятельности - это …</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а)</w:t>
      </w:r>
      <w:r w:rsidRPr="001C33C1">
        <w:rPr>
          <w:rFonts w:ascii="Times New Roman" w:hAnsi="Times New Roman" w:cs="Times New Roman"/>
        </w:rPr>
        <w:tab/>
        <w:t>активность;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б)</w:t>
      </w:r>
      <w:r w:rsidRPr="001C33C1">
        <w:rPr>
          <w:rFonts w:ascii="Times New Roman" w:hAnsi="Times New Roman" w:cs="Times New Roman"/>
        </w:rPr>
        <w:tab/>
        <w:t>поведение;</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в)</w:t>
      </w:r>
      <w:r w:rsidRPr="001C33C1">
        <w:rPr>
          <w:rFonts w:ascii="Times New Roman" w:hAnsi="Times New Roman" w:cs="Times New Roman"/>
        </w:rPr>
        <w:tab/>
        <w:t>цель;</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г)</w:t>
      </w:r>
      <w:r w:rsidRPr="001C33C1">
        <w:rPr>
          <w:rFonts w:ascii="Times New Roman" w:hAnsi="Times New Roman" w:cs="Times New Roman"/>
        </w:rPr>
        <w:tab/>
        <w:t>мотив;</w:t>
      </w:r>
    </w:p>
    <w:p w:rsidR="00B42B48" w:rsidRPr="001C33C1" w:rsidRDefault="00B42B48" w:rsidP="001C33C1">
      <w:pPr>
        <w:tabs>
          <w:tab w:val="left" w:pos="993"/>
        </w:tabs>
        <w:spacing w:after="0" w:line="240" w:lineRule="auto"/>
        <w:ind w:firstLine="720"/>
        <w:rPr>
          <w:rFonts w:ascii="Times New Roman" w:hAnsi="Times New Roman" w:cs="Times New Roman"/>
        </w:rPr>
      </w:pPr>
      <w:r w:rsidRPr="001C33C1">
        <w:rPr>
          <w:rFonts w:ascii="Times New Roman" w:hAnsi="Times New Roman" w:cs="Times New Roman"/>
        </w:rPr>
        <w:t>д)</w:t>
      </w:r>
      <w:r w:rsidRPr="001C33C1">
        <w:rPr>
          <w:rFonts w:ascii="Times New Roman" w:hAnsi="Times New Roman" w:cs="Times New Roman"/>
        </w:rPr>
        <w:tab/>
        <w:t>желание.</w:t>
      </w:r>
    </w:p>
    <w:p w:rsidR="00B42B48" w:rsidRPr="001C33C1" w:rsidRDefault="00B42B48" w:rsidP="001C33C1">
      <w:pPr>
        <w:tabs>
          <w:tab w:val="left" w:pos="993"/>
        </w:tabs>
        <w:spacing w:after="0" w:line="240" w:lineRule="auto"/>
        <w:ind w:firstLine="720"/>
        <w:rPr>
          <w:rFonts w:ascii="Times New Roman" w:eastAsia="Calibri" w:hAnsi="Times New Roman" w:cs="Times New Roman"/>
          <w:b/>
          <w:sz w:val="24"/>
          <w:szCs w:val="24"/>
        </w:rPr>
      </w:pPr>
    </w:p>
    <w:p w:rsidR="00B42B48" w:rsidRPr="001C33C1" w:rsidRDefault="00B42B48" w:rsidP="001C33C1">
      <w:pPr>
        <w:tabs>
          <w:tab w:val="left" w:pos="993"/>
        </w:tabs>
        <w:spacing w:after="0" w:line="240" w:lineRule="auto"/>
        <w:ind w:firstLine="720"/>
        <w:rPr>
          <w:rFonts w:ascii="Times New Roman" w:eastAsia="Calibri" w:hAnsi="Times New Roman" w:cs="Times New Roman"/>
          <w:b/>
          <w:sz w:val="24"/>
          <w:szCs w:val="24"/>
        </w:rPr>
      </w:pPr>
    </w:p>
    <w:p w:rsidR="0092167E" w:rsidRPr="001C33C1" w:rsidRDefault="0092167E" w:rsidP="001C33C1">
      <w:pPr>
        <w:tabs>
          <w:tab w:val="left" w:pos="993"/>
        </w:tabs>
        <w:spacing w:after="0" w:line="240" w:lineRule="auto"/>
        <w:ind w:firstLine="720"/>
        <w:rPr>
          <w:rFonts w:ascii="Times New Roman" w:eastAsia="Calibri" w:hAnsi="Times New Roman" w:cs="Times New Roman"/>
          <w:b/>
          <w:sz w:val="24"/>
          <w:szCs w:val="24"/>
        </w:rPr>
      </w:pPr>
      <w:r w:rsidRPr="001C33C1">
        <w:rPr>
          <w:rFonts w:ascii="Times New Roman" w:eastAsia="Calibri" w:hAnsi="Times New Roman" w:cs="Times New Roman"/>
          <w:b/>
          <w:sz w:val="24"/>
          <w:szCs w:val="24"/>
        </w:rPr>
        <w:t xml:space="preserve">Задание к контрольной работе по дисциплине </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Написать реферат по теме:</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1. Научное знание как система</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2. Критерии научности. Применение критериев научности в построении организационно-психологического исследования.</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3. Основные функции практики в процессе научного познания практического психолога.</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4. Естественнонаучная и гуманитарная парадигмы в науке.</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5. Понимание как цель метод гуманитарной парадигмы в науке.</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6. Понятие о методолог</w:t>
      </w:r>
      <w:proofErr w:type="gramStart"/>
      <w:r w:rsidRPr="001C33C1">
        <w:rPr>
          <w:rFonts w:ascii="Times New Roman" w:eastAsia="Times New Roman" w:hAnsi="Times New Roman" w:cs="Times New Roman"/>
          <w:sz w:val="24"/>
          <w:szCs w:val="24"/>
          <w:lang w:eastAsia="ru-RU"/>
        </w:rPr>
        <w:t>ии и её</w:t>
      </w:r>
      <w:proofErr w:type="gramEnd"/>
      <w:r w:rsidRPr="001C33C1">
        <w:rPr>
          <w:rFonts w:ascii="Times New Roman" w:eastAsia="Times New Roman" w:hAnsi="Times New Roman" w:cs="Times New Roman"/>
          <w:sz w:val="24"/>
          <w:szCs w:val="24"/>
          <w:lang w:eastAsia="ru-RU"/>
        </w:rPr>
        <w:t xml:space="preserve"> уровнях</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7. Теоретическая, практическая, прикладная психологии в работе психолога организации.</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8. Ключевые методологические проблемы современной психологии.</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9. Функции философии в научном познании психологии.</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10. Система объяснительных принципов и их применение в работе практического психолога организации.</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11. Системный подход как общенаучная методология (принцип системности).</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12. Основные принципы психологии.</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 xml:space="preserve">13. Принцип детерминизма как общенаучный принцип и </w:t>
      </w:r>
      <w:proofErr w:type="spellStart"/>
      <w:r w:rsidRPr="001C33C1">
        <w:rPr>
          <w:rFonts w:ascii="Times New Roman" w:eastAsia="Times New Roman" w:hAnsi="Times New Roman" w:cs="Times New Roman"/>
          <w:sz w:val="24"/>
          <w:szCs w:val="24"/>
          <w:lang w:eastAsia="ru-RU"/>
        </w:rPr>
        <w:t>общеопределяющий</w:t>
      </w:r>
      <w:proofErr w:type="spellEnd"/>
      <w:r w:rsidRPr="001C33C1">
        <w:rPr>
          <w:rFonts w:ascii="Times New Roman" w:eastAsia="Times New Roman" w:hAnsi="Times New Roman" w:cs="Times New Roman"/>
          <w:sz w:val="24"/>
          <w:szCs w:val="24"/>
          <w:lang w:eastAsia="ru-RU"/>
        </w:rPr>
        <w:t xml:space="preserve"> принцип работы организационного психолога.</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14. Категории психологии: деятельность, отражение, личность, сознание, общение.</w:t>
      </w:r>
    </w:p>
    <w:p w:rsidR="0092167E" w:rsidRPr="001C33C1" w:rsidRDefault="0092167E" w:rsidP="001C33C1">
      <w:pPr>
        <w:widowControl w:val="0"/>
        <w:tabs>
          <w:tab w:val="left" w:pos="993"/>
        </w:tabs>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C33C1">
        <w:rPr>
          <w:rFonts w:ascii="Times New Roman" w:eastAsia="Times New Roman" w:hAnsi="Times New Roman" w:cs="Times New Roman"/>
          <w:sz w:val="24"/>
          <w:szCs w:val="24"/>
          <w:lang w:eastAsia="ru-RU"/>
        </w:rPr>
        <w:t xml:space="preserve">15. </w:t>
      </w:r>
      <w:proofErr w:type="spellStart"/>
      <w:r w:rsidRPr="001C33C1">
        <w:rPr>
          <w:rFonts w:ascii="Times New Roman" w:eastAsia="Times New Roman" w:hAnsi="Times New Roman" w:cs="Times New Roman"/>
          <w:sz w:val="24"/>
          <w:szCs w:val="24"/>
          <w:lang w:eastAsia="ru-RU"/>
        </w:rPr>
        <w:t>Деятельностный</w:t>
      </w:r>
      <w:proofErr w:type="spellEnd"/>
      <w:r w:rsidRPr="001C33C1">
        <w:rPr>
          <w:rFonts w:ascii="Times New Roman" w:eastAsia="Times New Roman" w:hAnsi="Times New Roman" w:cs="Times New Roman"/>
          <w:sz w:val="24"/>
          <w:szCs w:val="24"/>
          <w:lang w:eastAsia="ru-RU"/>
        </w:rPr>
        <w:t xml:space="preserve"> подход и его специфика при анализе психического явления.</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16. Опрос как метод организационной психологии.</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17. Проективные методы в психологии: возможности и ограничения.</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18. Биографический метод в психологии.</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19. Программа исследования: методологический и процедурный разделы.</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lastRenderedPageBreak/>
        <w:t>20. Герменевтика как метод описательной психологии.</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21. Методы практической практики: консультация, психоанализ, психотерапия, </w:t>
      </w:r>
      <w:proofErr w:type="spellStart"/>
      <w:r w:rsidRPr="0092167E">
        <w:rPr>
          <w:rFonts w:ascii="Times New Roman" w:eastAsia="Times New Roman" w:hAnsi="Times New Roman" w:cs="Times New Roman"/>
          <w:sz w:val="24"/>
          <w:szCs w:val="24"/>
          <w:lang w:eastAsia="ru-RU"/>
        </w:rPr>
        <w:t>психосинтез</w:t>
      </w:r>
      <w:proofErr w:type="spellEnd"/>
      <w:r w:rsidRPr="0092167E">
        <w:rPr>
          <w:rFonts w:ascii="Times New Roman" w:eastAsia="Times New Roman" w:hAnsi="Times New Roman" w:cs="Times New Roman"/>
          <w:sz w:val="24"/>
          <w:szCs w:val="24"/>
          <w:lang w:eastAsia="ru-RU"/>
        </w:rPr>
        <w:t xml:space="preserve">, тренинг, </w:t>
      </w:r>
      <w:proofErr w:type="spellStart"/>
      <w:r w:rsidRPr="0092167E">
        <w:rPr>
          <w:rFonts w:ascii="Times New Roman" w:eastAsia="Times New Roman" w:hAnsi="Times New Roman" w:cs="Times New Roman"/>
          <w:sz w:val="24"/>
          <w:szCs w:val="24"/>
          <w:lang w:eastAsia="ru-RU"/>
        </w:rPr>
        <w:t>психокоррекция</w:t>
      </w:r>
      <w:proofErr w:type="spellEnd"/>
      <w:r w:rsidRPr="0092167E">
        <w:rPr>
          <w:rFonts w:ascii="Times New Roman" w:eastAsia="Times New Roman" w:hAnsi="Times New Roman" w:cs="Times New Roman"/>
          <w:sz w:val="24"/>
          <w:szCs w:val="24"/>
          <w:lang w:eastAsia="ru-RU"/>
        </w:rPr>
        <w:t>.</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b/>
          <w:sz w:val="24"/>
          <w:szCs w:val="24"/>
          <w:lang w:eastAsia="ru-RU"/>
        </w:rPr>
      </w:pP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b/>
          <w:sz w:val="24"/>
          <w:szCs w:val="24"/>
          <w:lang w:eastAsia="ru-RU"/>
        </w:rPr>
      </w:pPr>
      <w:r w:rsidRPr="0092167E">
        <w:rPr>
          <w:rFonts w:ascii="Times New Roman" w:eastAsia="Times New Roman" w:hAnsi="Times New Roman" w:cs="Times New Roman"/>
          <w:b/>
          <w:sz w:val="24"/>
          <w:szCs w:val="24"/>
          <w:lang w:eastAsia="ru-RU"/>
        </w:rPr>
        <w:t>Критерии и шкала оценивания (реферат)</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Информация в реферате должна быть подобрана и изложена таким образом, что бы студент мог продемонстрировать (а преподаватель оценить) умение анализировать и сопоставлять психологические теории, описывающие влияние на функционирование и развитие психики.</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Оценка за реферат складывается из оценки преподавателя и оценки аудитории (групповой оценки). На первом занятии студенты формулируют критерии оценки реферата. После каждого выступления несколько человек на основании этих критериев делают качественную оценку реферата. Далее преподаватель, исходя из собственной оценки и оценки слушателей, ставит итоговую отметку.</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Примерные критерии оценивания:</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содержание (степень соответствия теме, полнота изложения, наличие анализа, использование нескольких источников и т.д.);</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качество изложения материала (понятность, качество речи, взаимодействие с аудиторией и т.д.);</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наглядность (использование технических средств, материалов сети Интернет) Выполнение реферата оценивается по системе «</w:t>
      </w:r>
      <w:proofErr w:type="gramStart"/>
      <w:r w:rsidRPr="0092167E">
        <w:rPr>
          <w:rFonts w:ascii="Times New Roman" w:eastAsia="Times New Roman" w:hAnsi="Times New Roman" w:cs="Times New Roman"/>
          <w:sz w:val="24"/>
          <w:szCs w:val="24"/>
          <w:lang w:eastAsia="ru-RU"/>
        </w:rPr>
        <w:t>зачтено</w:t>
      </w:r>
      <w:proofErr w:type="gramEnd"/>
      <w:r w:rsidRPr="0092167E">
        <w:rPr>
          <w:rFonts w:ascii="Times New Roman" w:eastAsia="Times New Roman" w:hAnsi="Times New Roman" w:cs="Times New Roman"/>
          <w:sz w:val="24"/>
          <w:szCs w:val="24"/>
          <w:lang w:eastAsia="ru-RU"/>
        </w:rPr>
        <w:t>/не</w:t>
      </w:r>
      <w:r w:rsidR="00097B89">
        <w:rPr>
          <w:rFonts w:ascii="Times New Roman" w:eastAsia="Times New Roman" w:hAnsi="Times New Roman" w:cs="Times New Roman"/>
          <w:sz w:val="24"/>
          <w:szCs w:val="24"/>
          <w:lang w:eastAsia="ru-RU"/>
        </w:rPr>
        <w:t xml:space="preserve"> </w:t>
      </w:r>
      <w:r w:rsidRPr="0092167E">
        <w:rPr>
          <w:rFonts w:ascii="Times New Roman" w:eastAsia="Times New Roman" w:hAnsi="Times New Roman" w:cs="Times New Roman"/>
          <w:sz w:val="24"/>
          <w:szCs w:val="24"/>
          <w:lang w:eastAsia="ru-RU"/>
        </w:rPr>
        <w:t>зачтено».</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Отметка «не зачтено» ставится если:</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выбранная тема раскрыта поверхностно, большая часть</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предлагаемых элементов плана доклада отсутствует;</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качество изложения низкое;</w:t>
      </w:r>
    </w:p>
    <w:p w:rsidR="0092167E" w:rsidRPr="0092167E" w:rsidRDefault="0092167E" w:rsidP="009216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наглядные материалы отсутствуют.</w:t>
      </w:r>
    </w:p>
    <w:p w:rsidR="0092167E" w:rsidRPr="0092167E" w:rsidRDefault="0092167E" w:rsidP="0092167E">
      <w:pPr>
        <w:spacing w:after="0" w:line="240" w:lineRule="auto"/>
        <w:jc w:val="both"/>
        <w:rPr>
          <w:rFonts w:ascii="Times New Roman" w:eastAsia="Times New Roman" w:hAnsi="Times New Roman" w:cs="Times New Roman"/>
          <w:sz w:val="24"/>
          <w:szCs w:val="24"/>
          <w:lang w:eastAsia="ru-RU"/>
        </w:rPr>
      </w:pPr>
    </w:p>
    <w:p w:rsidR="0092167E" w:rsidRPr="0092167E" w:rsidRDefault="0092167E" w:rsidP="0092167E">
      <w:pPr>
        <w:keepNext/>
        <w:widowControl w:val="0"/>
        <w:suppressAutoHyphens/>
        <w:spacing w:before="120" w:after="120" w:line="240" w:lineRule="auto"/>
        <w:jc w:val="center"/>
        <w:outlineLvl w:val="0"/>
        <w:rPr>
          <w:rFonts w:ascii="Georgia" w:eastAsia="Times New Roman" w:hAnsi="Georgia" w:cs="Georgia"/>
          <w:b/>
          <w:iCs/>
          <w:sz w:val="24"/>
          <w:szCs w:val="24"/>
          <w:lang w:eastAsia="ru-RU"/>
        </w:rPr>
      </w:pPr>
      <w:r w:rsidRPr="0092167E">
        <w:rPr>
          <w:rFonts w:ascii="Georgia" w:eastAsia="Times New Roman" w:hAnsi="Georgia" w:cs="Georgia"/>
          <w:b/>
          <w:iCs/>
          <w:sz w:val="24"/>
          <w:szCs w:val="24"/>
          <w:lang w:eastAsia="ru-RU"/>
        </w:rPr>
        <w:t>7 Оценочные средства для проведения промежуточной аттестации</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2167E">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eastAsia="ru-RU"/>
        </w:rPr>
      </w:pPr>
    </w:p>
    <w:tbl>
      <w:tblPr>
        <w:tblW w:w="5000" w:type="pct"/>
        <w:tblCellMar>
          <w:left w:w="0" w:type="dxa"/>
          <w:right w:w="0" w:type="dxa"/>
        </w:tblCellMar>
        <w:tblLook w:val="04A0" w:firstRow="1" w:lastRow="0" w:firstColumn="1" w:lastColumn="0" w:noHBand="0" w:noVBand="1"/>
      </w:tblPr>
      <w:tblGrid>
        <w:gridCol w:w="1032"/>
        <w:gridCol w:w="543"/>
        <w:gridCol w:w="2195"/>
        <w:gridCol w:w="338"/>
        <w:gridCol w:w="5124"/>
      </w:tblGrid>
      <w:tr w:rsidR="0092167E" w:rsidRPr="0092167E" w:rsidTr="00A641E7">
        <w:trPr>
          <w:trHeight w:val="753"/>
          <w:tblHeader/>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Структурный элемент </w:t>
            </w:r>
            <w:r w:rsidRPr="0092167E">
              <w:rPr>
                <w:rFonts w:ascii="Times New Roman" w:eastAsia="Times New Roman" w:hAnsi="Times New Roman" w:cs="Times New Roman"/>
                <w:sz w:val="24"/>
                <w:szCs w:val="24"/>
                <w:lang w:eastAsia="ru-RU"/>
              </w:rPr>
              <w:br/>
              <w:t>компетенции</w:t>
            </w:r>
          </w:p>
        </w:tc>
        <w:tc>
          <w:tcPr>
            <w:tcW w:w="137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167E">
              <w:rPr>
                <w:rFonts w:ascii="Times New Roman" w:eastAsia="Times New Roman" w:hAnsi="Times New Roman" w:cs="Times New Roman"/>
                <w:bCs/>
                <w:sz w:val="24"/>
                <w:szCs w:val="24"/>
                <w:lang w:eastAsia="ru-RU"/>
              </w:rPr>
              <w:t xml:space="preserve">Планируемые результаты обучения </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Оценочные средства</w:t>
            </w:r>
          </w:p>
        </w:tc>
      </w:tr>
      <w:tr w:rsidR="0092167E" w:rsidRPr="0092167E" w:rsidTr="00CF4F89">
        <w:trPr>
          <w:trHeight w:val="283"/>
        </w:trPr>
        <w:tc>
          <w:tcPr>
            <w:tcW w:w="5000" w:type="pct"/>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2167E" w:rsidRPr="0092167E" w:rsidRDefault="00CF4F89" w:rsidP="00D156F4">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b/>
                <w:bCs/>
                <w:sz w:val="24"/>
                <w:szCs w:val="24"/>
                <w:lang w:eastAsia="ru-RU"/>
              </w:rPr>
              <w:t>О</w:t>
            </w:r>
            <w:r w:rsidR="0092167E" w:rsidRPr="0092167E">
              <w:rPr>
                <w:rFonts w:ascii="Times New Roman" w:eastAsia="Times New Roman" w:hAnsi="Times New Roman" w:cs="Times New Roman"/>
                <w:b/>
                <w:bCs/>
                <w:sz w:val="24"/>
                <w:szCs w:val="24"/>
                <w:lang w:eastAsia="ru-RU"/>
              </w:rPr>
              <w:t xml:space="preserve">К-1  </w:t>
            </w:r>
            <w:r w:rsidR="00DC726C">
              <w:rPr>
                <w:rFonts w:ascii="Times New Roman" w:eastAsia="Times New Roman" w:hAnsi="Times New Roman" w:cs="Times New Roman"/>
                <w:b/>
                <w:bCs/>
                <w:sz w:val="24"/>
                <w:szCs w:val="24"/>
                <w:lang w:eastAsia="ru-RU"/>
              </w:rPr>
              <w:t xml:space="preserve">- </w:t>
            </w:r>
            <w:r w:rsidR="00963E07">
              <w:rPr>
                <w:rFonts w:ascii="Times New Roman" w:eastAsia="Times New Roman" w:hAnsi="Times New Roman" w:cs="Times New Roman"/>
                <w:b/>
                <w:bCs/>
                <w:sz w:val="24"/>
                <w:szCs w:val="24"/>
                <w:lang w:eastAsia="ru-RU"/>
              </w:rPr>
              <w:t xml:space="preserve"> </w:t>
            </w:r>
            <w:r w:rsidR="00DC726C" w:rsidRPr="00DC726C">
              <w:rPr>
                <w:rFonts w:ascii="Times New Roman" w:hAnsi="Times New Roman" w:cs="Times New Roman"/>
                <w:b/>
                <w:sz w:val="24"/>
                <w:szCs w:val="24"/>
              </w:rPr>
              <w:t>способностью понимать и анализировать мировоззренческие, социально и личностно значимые философские проблемы</w:t>
            </w:r>
          </w:p>
        </w:tc>
      </w:tr>
      <w:tr w:rsidR="00D156F4" w:rsidRPr="0092167E" w:rsidTr="00D062BF">
        <w:trPr>
          <w:trHeight w:val="225"/>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156F4" w:rsidRPr="0092167E" w:rsidRDefault="00D156F4" w:rsidP="00D156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Знать</w:t>
            </w:r>
          </w:p>
        </w:tc>
        <w:tc>
          <w:tcPr>
            <w:tcW w:w="1372" w:type="pct"/>
            <w:gridSpan w:val="2"/>
            <w:shd w:val="clear" w:color="auto" w:fill="FFFFFF"/>
            <w:tcMar>
              <w:top w:w="15" w:type="dxa"/>
              <w:left w:w="80" w:type="dxa"/>
              <w:bottom w:w="0" w:type="dxa"/>
              <w:right w:w="80" w:type="dxa"/>
            </w:tcMar>
          </w:tcPr>
          <w:p w:rsidR="00D156F4" w:rsidRPr="0092167E" w:rsidRDefault="00D156F4" w:rsidP="00D156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2167E">
              <w:rPr>
                <w:rFonts w:ascii="Times New Roman" w:eastAsia="Times New Roman" w:hAnsi="Times New Roman" w:cs="Times New Roman"/>
                <w:sz w:val="24"/>
                <w:szCs w:val="24"/>
                <w:lang w:eastAsia="ru-RU"/>
              </w:rPr>
              <w:t xml:space="preserve">меет четкое, целостное представление об научно-обоснованных методах и технологиях применяемых в </w:t>
            </w:r>
            <w:r>
              <w:rPr>
                <w:rFonts w:ascii="Times New Roman" w:eastAsia="Times New Roman" w:hAnsi="Times New Roman" w:cs="Times New Roman"/>
                <w:sz w:val="24"/>
                <w:szCs w:val="24"/>
                <w:lang w:eastAsia="ru-RU"/>
              </w:rPr>
              <w:t>психологии служебно</w:t>
            </w:r>
            <w:r w:rsidRPr="005F6112">
              <w:rPr>
                <w:rFonts w:ascii="Times New Roman" w:eastAsia="Times New Roman" w:hAnsi="Times New Roman" w:cs="Times New Roman"/>
                <w:sz w:val="24"/>
                <w:szCs w:val="24"/>
                <w:lang w:eastAsia="ru-RU"/>
              </w:rPr>
              <w:t xml:space="preserve">й </w:t>
            </w:r>
            <w:r w:rsidRPr="0092167E">
              <w:rPr>
                <w:rFonts w:ascii="Times New Roman" w:eastAsia="Times New Roman" w:hAnsi="Times New Roman" w:cs="Times New Roman"/>
                <w:sz w:val="24"/>
                <w:szCs w:val="24"/>
                <w:lang w:eastAsia="ru-RU"/>
              </w:rPr>
              <w:t>деятельности, имеет четкое представление о современных технологиях организации сбора, обработки данных и их интерпретации</w:t>
            </w:r>
            <w:r w:rsidR="00591C0F">
              <w:t xml:space="preserve"> </w:t>
            </w:r>
            <w:r w:rsidR="00591C0F" w:rsidRPr="00591C0F">
              <w:rPr>
                <w:rFonts w:ascii="Times New Roman" w:eastAsia="Times New Roman" w:hAnsi="Times New Roman" w:cs="Times New Roman"/>
                <w:sz w:val="24"/>
                <w:szCs w:val="24"/>
                <w:lang w:eastAsia="ru-RU"/>
              </w:rPr>
              <w:t xml:space="preserve">в </w:t>
            </w:r>
            <w:r w:rsidR="00591C0F" w:rsidRPr="00591C0F">
              <w:rPr>
                <w:rFonts w:ascii="Times New Roman" w:eastAsia="Times New Roman" w:hAnsi="Times New Roman" w:cs="Times New Roman"/>
                <w:sz w:val="24"/>
                <w:szCs w:val="24"/>
                <w:lang w:eastAsia="ru-RU"/>
              </w:rPr>
              <w:lastRenderedPageBreak/>
              <w:t>психологии служебной деятельности</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56F4" w:rsidRPr="0092167E" w:rsidRDefault="00D156F4" w:rsidP="00D156F4">
            <w:pPr>
              <w:spacing w:after="0" w:line="240" w:lineRule="auto"/>
              <w:ind w:left="502"/>
              <w:contextualSpacing/>
              <w:jc w:val="both"/>
              <w:rPr>
                <w:rFonts w:ascii="Times New Roman" w:eastAsia="Calibri" w:hAnsi="Times New Roman" w:cs="Times New Roman"/>
                <w:sz w:val="24"/>
                <w:szCs w:val="24"/>
              </w:rPr>
            </w:pPr>
            <w:r w:rsidRPr="0092167E">
              <w:rPr>
                <w:rFonts w:ascii="Times New Roman" w:eastAsia="Calibri" w:hAnsi="Times New Roman" w:cs="Times New Roman"/>
                <w:sz w:val="24"/>
                <w:szCs w:val="24"/>
              </w:rPr>
              <w:lastRenderedPageBreak/>
              <w:t>Вопросы к экзамену</w:t>
            </w:r>
          </w:p>
          <w:p w:rsidR="00680167" w:rsidRPr="00680167"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1.</w:t>
            </w:r>
            <w:r w:rsidRPr="00680167">
              <w:rPr>
                <w:rFonts w:ascii="Times New Roman" w:eastAsia="Calibri" w:hAnsi="Times New Roman" w:cs="Times New Roman"/>
                <w:sz w:val="24"/>
                <w:szCs w:val="24"/>
              </w:rPr>
              <w:tab/>
              <w:t xml:space="preserve">Основные направления методологии научного исследования. </w:t>
            </w:r>
          </w:p>
          <w:p w:rsidR="00680167" w:rsidRPr="00680167"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2.</w:t>
            </w:r>
            <w:r w:rsidRPr="00680167">
              <w:rPr>
                <w:rFonts w:ascii="Times New Roman" w:eastAsia="Calibri" w:hAnsi="Times New Roman" w:cs="Times New Roman"/>
                <w:sz w:val="24"/>
                <w:szCs w:val="24"/>
              </w:rPr>
              <w:tab/>
              <w:t xml:space="preserve">Этапы, принципы, типы научного исследования. </w:t>
            </w:r>
          </w:p>
          <w:p w:rsidR="00680167" w:rsidRPr="00680167"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3.</w:t>
            </w:r>
            <w:r w:rsidRPr="00680167">
              <w:rPr>
                <w:rFonts w:ascii="Times New Roman" w:eastAsia="Calibri" w:hAnsi="Times New Roman" w:cs="Times New Roman"/>
                <w:sz w:val="24"/>
                <w:szCs w:val="24"/>
              </w:rPr>
              <w:tab/>
              <w:t xml:space="preserve">Специфика научного исследования, проблема качества научной информации. </w:t>
            </w:r>
          </w:p>
          <w:p w:rsidR="00680167" w:rsidRPr="00680167"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4.</w:t>
            </w:r>
            <w:r w:rsidRPr="00680167">
              <w:rPr>
                <w:rFonts w:ascii="Times New Roman" w:eastAsia="Calibri" w:hAnsi="Times New Roman" w:cs="Times New Roman"/>
                <w:sz w:val="24"/>
                <w:szCs w:val="24"/>
              </w:rPr>
              <w:tab/>
              <w:t xml:space="preserve">Гипотезы научного исследования: понятие, виды, типы </w:t>
            </w:r>
            <w:proofErr w:type="spellStart"/>
            <w:r w:rsidRPr="00680167">
              <w:rPr>
                <w:rFonts w:ascii="Times New Roman" w:eastAsia="Calibri" w:hAnsi="Times New Roman" w:cs="Times New Roman"/>
                <w:sz w:val="24"/>
                <w:szCs w:val="24"/>
              </w:rPr>
              <w:t>проверяемости</w:t>
            </w:r>
            <w:proofErr w:type="spellEnd"/>
            <w:r w:rsidRPr="00680167">
              <w:rPr>
                <w:rFonts w:ascii="Times New Roman" w:eastAsia="Calibri" w:hAnsi="Times New Roman" w:cs="Times New Roman"/>
                <w:sz w:val="24"/>
                <w:szCs w:val="24"/>
              </w:rPr>
              <w:t xml:space="preserve">. </w:t>
            </w:r>
          </w:p>
          <w:p w:rsidR="00680167" w:rsidRPr="00680167"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5.</w:t>
            </w:r>
            <w:r w:rsidRPr="00680167">
              <w:rPr>
                <w:rFonts w:ascii="Times New Roman" w:eastAsia="Calibri" w:hAnsi="Times New Roman" w:cs="Times New Roman"/>
                <w:sz w:val="24"/>
                <w:szCs w:val="24"/>
              </w:rPr>
              <w:tab/>
              <w:t xml:space="preserve">Психологические требования к научному и практическому исследованию (надежность, </w:t>
            </w:r>
            <w:proofErr w:type="spellStart"/>
            <w:r w:rsidRPr="00680167">
              <w:rPr>
                <w:rFonts w:ascii="Times New Roman" w:eastAsia="Calibri" w:hAnsi="Times New Roman" w:cs="Times New Roman"/>
                <w:sz w:val="24"/>
                <w:szCs w:val="24"/>
              </w:rPr>
              <w:t>валидность</w:t>
            </w:r>
            <w:proofErr w:type="spellEnd"/>
            <w:r w:rsidRPr="00680167">
              <w:rPr>
                <w:rFonts w:ascii="Times New Roman" w:eastAsia="Calibri" w:hAnsi="Times New Roman" w:cs="Times New Roman"/>
                <w:sz w:val="24"/>
                <w:szCs w:val="24"/>
              </w:rPr>
              <w:t>, репрезентативность).</w:t>
            </w:r>
          </w:p>
          <w:p w:rsidR="00680167" w:rsidRPr="00680167"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6.</w:t>
            </w:r>
            <w:r w:rsidRPr="00680167">
              <w:rPr>
                <w:rFonts w:ascii="Times New Roman" w:eastAsia="Calibri" w:hAnsi="Times New Roman" w:cs="Times New Roman"/>
                <w:sz w:val="24"/>
                <w:szCs w:val="24"/>
              </w:rPr>
              <w:tab/>
              <w:t xml:space="preserve">Общая характеристика основных научных исследовательских методов (подходы к их классификации). </w:t>
            </w:r>
          </w:p>
          <w:p w:rsidR="00680167" w:rsidRPr="00680167"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lastRenderedPageBreak/>
              <w:t>7.</w:t>
            </w:r>
            <w:r w:rsidRPr="00680167">
              <w:rPr>
                <w:rFonts w:ascii="Times New Roman" w:eastAsia="Calibri" w:hAnsi="Times New Roman" w:cs="Times New Roman"/>
                <w:sz w:val="24"/>
                <w:szCs w:val="24"/>
              </w:rPr>
              <w:tab/>
              <w:t xml:space="preserve">Метод наблюдения в психологии. </w:t>
            </w:r>
          </w:p>
          <w:p w:rsidR="00680167" w:rsidRPr="00680167"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8.</w:t>
            </w:r>
            <w:r w:rsidRPr="00680167">
              <w:rPr>
                <w:rFonts w:ascii="Times New Roman" w:eastAsia="Calibri" w:hAnsi="Times New Roman" w:cs="Times New Roman"/>
                <w:sz w:val="24"/>
                <w:szCs w:val="24"/>
              </w:rPr>
              <w:tab/>
              <w:t xml:space="preserve">Особенности организации метода наблюдения. </w:t>
            </w:r>
          </w:p>
          <w:p w:rsidR="00680167" w:rsidRPr="00680167"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9.</w:t>
            </w:r>
            <w:r w:rsidRPr="00680167">
              <w:rPr>
                <w:rFonts w:ascii="Times New Roman" w:eastAsia="Calibri" w:hAnsi="Times New Roman" w:cs="Times New Roman"/>
                <w:sz w:val="24"/>
                <w:szCs w:val="24"/>
              </w:rPr>
              <w:tab/>
              <w:t xml:space="preserve">Общая характеристика метода эксперимента. </w:t>
            </w:r>
          </w:p>
          <w:p w:rsidR="00D156F4" w:rsidRDefault="00680167"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10.</w:t>
            </w:r>
            <w:r w:rsidRPr="00680167">
              <w:rPr>
                <w:rFonts w:ascii="Times New Roman" w:eastAsia="Calibri" w:hAnsi="Times New Roman" w:cs="Times New Roman"/>
                <w:sz w:val="24"/>
                <w:szCs w:val="24"/>
              </w:rPr>
              <w:tab/>
              <w:t>Особенности организации метода эксперимента.</w:t>
            </w:r>
          </w:p>
          <w:p w:rsidR="00FC6531" w:rsidRDefault="00FC6531"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p>
          <w:p w:rsidR="00FC6531" w:rsidRDefault="00FC6531" w:rsidP="00680167">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Тест</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Среди понятий «активность», «деятельность», «действие», «операция»,</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«труд», наиболее широким по объему является понятие …</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а)</w:t>
            </w:r>
            <w:r w:rsidRPr="00FC6531">
              <w:rPr>
                <w:rFonts w:ascii="Times New Roman" w:eastAsia="Calibri" w:hAnsi="Times New Roman" w:cs="Times New Roman"/>
                <w:sz w:val="24"/>
                <w:szCs w:val="24"/>
              </w:rPr>
              <w:tab/>
              <w:t>активность;</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б)</w:t>
            </w:r>
            <w:r w:rsidRPr="00FC6531">
              <w:rPr>
                <w:rFonts w:ascii="Times New Roman" w:eastAsia="Calibri" w:hAnsi="Times New Roman" w:cs="Times New Roman"/>
                <w:sz w:val="24"/>
                <w:szCs w:val="24"/>
              </w:rPr>
              <w:tab/>
              <w:t>деятельность;</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в)</w:t>
            </w:r>
            <w:r w:rsidRPr="00FC6531">
              <w:rPr>
                <w:rFonts w:ascii="Times New Roman" w:eastAsia="Calibri" w:hAnsi="Times New Roman" w:cs="Times New Roman"/>
                <w:sz w:val="24"/>
                <w:szCs w:val="24"/>
              </w:rPr>
              <w:tab/>
              <w:t>действие;</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г)</w:t>
            </w:r>
            <w:r w:rsidRPr="00FC6531">
              <w:rPr>
                <w:rFonts w:ascii="Times New Roman" w:eastAsia="Calibri" w:hAnsi="Times New Roman" w:cs="Times New Roman"/>
                <w:sz w:val="24"/>
                <w:szCs w:val="24"/>
              </w:rPr>
              <w:tab/>
              <w:t>операция;</w:t>
            </w:r>
          </w:p>
          <w:p w:rsid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д)</w:t>
            </w:r>
            <w:r w:rsidRPr="00FC6531">
              <w:rPr>
                <w:rFonts w:ascii="Times New Roman" w:eastAsia="Calibri" w:hAnsi="Times New Roman" w:cs="Times New Roman"/>
                <w:sz w:val="24"/>
                <w:szCs w:val="24"/>
              </w:rPr>
              <w:tab/>
              <w:t>труд.</w:t>
            </w:r>
          </w:p>
          <w:p w:rsid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Отражение совокупности условий осуществления действия обеспечивает</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его … часть.</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а)</w:t>
            </w:r>
            <w:r w:rsidRPr="00FC6531">
              <w:rPr>
                <w:rFonts w:ascii="Times New Roman" w:eastAsia="Calibri" w:hAnsi="Times New Roman" w:cs="Times New Roman"/>
                <w:sz w:val="24"/>
                <w:szCs w:val="24"/>
              </w:rPr>
              <w:tab/>
              <w:t>ориентировочная;</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б)</w:t>
            </w:r>
            <w:r w:rsidRPr="00FC6531">
              <w:rPr>
                <w:rFonts w:ascii="Times New Roman" w:eastAsia="Calibri" w:hAnsi="Times New Roman" w:cs="Times New Roman"/>
                <w:sz w:val="24"/>
                <w:szCs w:val="24"/>
              </w:rPr>
              <w:tab/>
              <w:t>поведенческая;</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в)</w:t>
            </w:r>
            <w:r w:rsidRPr="00FC6531">
              <w:rPr>
                <w:rFonts w:ascii="Times New Roman" w:eastAsia="Calibri" w:hAnsi="Times New Roman" w:cs="Times New Roman"/>
                <w:sz w:val="24"/>
                <w:szCs w:val="24"/>
              </w:rPr>
              <w:tab/>
              <w:t>контрольная;</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г)</w:t>
            </w:r>
            <w:r w:rsidRPr="00FC6531">
              <w:rPr>
                <w:rFonts w:ascii="Times New Roman" w:eastAsia="Calibri" w:hAnsi="Times New Roman" w:cs="Times New Roman"/>
                <w:sz w:val="24"/>
                <w:szCs w:val="24"/>
              </w:rPr>
              <w:tab/>
              <w:t>оценочная;</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д)</w:t>
            </w:r>
            <w:r w:rsidRPr="00FC6531">
              <w:rPr>
                <w:rFonts w:ascii="Times New Roman" w:eastAsia="Calibri" w:hAnsi="Times New Roman" w:cs="Times New Roman"/>
                <w:sz w:val="24"/>
                <w:szCs w:val="24"/>
              </w:rPr>
              <w:tab/>
              <w:t>исполнительная.</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Образ желаемого будущего, осознаваемый результат, на достижение которого направлено действие, - это …</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а)</w:t>
            </w:r>
            <w:r w:rsidRPr="00FC6531">
              <w:rPr>
                <w:rFonts w:ascii="Times New Roman" w:eastAsia="Calibri" w:hAnsi="Times New Roman" w:cs="Times New Roman"/>
                <w:sz w:val="24"/>
                <w:szCs w:val="24"/>
              </w:rPr>
              <w:tab/>
              <w:t>потребность;</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б)</w:t>
            </w:r>
            <w:r w:rsidRPr="00FC6531">
              <w:rPr>
                <w:rFonts w:ascii="Times New Roman" w:eastAsia="Calibri" w:hAnsi="Times New Roman" w:cs="Times New Roman"/>
                <w:sz w:val="24"/>
                <w:szCs w:val="24"/>
              </w:rPr>
              <w:tab/>
              <w:t>мотив;</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в)</w:t>
            </w:r>
            <w:r w:rsidRPr="00FC6531">
              <w:rPr>
                <w:rFonts w:ascii="Times New Roman" w:eastAsia="Calibri" w:hAnsi="Times New Roman" w:cs="Times New Roman"/>
                <w:sz w:val="24"/>
                <w:szCs w:val="24"/>
              </w:rPr>
              <w:tab/>
              <w:t>цель;</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г)</w:t>
            </w:r>
            <w:r w:rsidRPr="00FC6531">
              <w:rPr>
                <w:rFonts w:ascii="Times New Roman" w:eastAsia="Calibri" w:hAnsi="Times New Roman" w:cs="Times New Roman"/>
                <w:sz w:val="24"/>
                <w:szCs w:val="24"/>
              </w:rPr>
              <w:tab/>
              <w:t>задача;</w:t>
            </w:r>
          </w:p>
          <w:p w:rsidR="00FC6531" w:rsidRPr="00FC6531"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д)</w:t>
            </w:r>
            <w:r w:rsidRPr="00FC6531">
              <w:rPr>
                <w:rFonts w:ascii="Times New Roman" w:eastAsia="Calibri" w:hAnsi="Times New Roman" w:cs="Times New Roman"/>
                <w:sz w:val="24"/>
                <w:szCs w:val="24"/>
              </w:rPr>
              <w:tab/>
              <w:t>операция.</w:t>
            </w:r>
          </w:p>
          <w:p w:rsidR="00FC6531" w:rsidRPr="0092167E" w:rsidRDefault="00FC6531" w:rsidP="00FC6531">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FC6531">
              <w:rPr>
                <w:rFonts w:ascii="Times New Roman" w:eastAsia="Calibri" w:hAnsi="Times New Roman" w:cs="Times New Roman"/>
                <w:sz w:val="24"/>
                <w:szCs w:val="24"/>
              </w:rPr>
              <w:t>е)</w:t>
            </w:r>
            <w:r w:rsidRPr="00FC6531">
              <w:rPr>
                <w:rFonts w:ascii="Times New Roman" w:eastAsia="Calibri" w:hAnsi="Times New Roman" w:cs="Times New Roman"/>
                <w:sz w:val="24"/>
                <w:szCs w:val="24"/>
              </w:rPr>
              <w:tab/>
              <w:t>Нет правильного ответа.</w:t>
            </w:r>
          </w:p>
        </w:tc>
      </w:tr>
      <w:tr w:rsidR="00D156F4" w:rsidRPr="0092167E" w:rsidTr="00D062BF">
        <w:trPr>
          <w:trHeight w:val="258"/>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156F4" w:rsidRPr="0092167E" w:rsidRDefault="00D156F4" w:rsidP="00D156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lastRenderedPageBreak/>
              <w:t>Уметь</w:t>
            </w:r>
          </w:p>
        </w:tc>
        <w:tc>
          <w:tcPr>
            <w:tcW w:w="1372" w:type="pct"/>
            <w:gridSpan w:val="2"/>
            <w:shd w:val="clear" w:color="auto" w:fill="FFFFFF"/>
            <w:tcMar>
              <w:top w:w="15" w:type="dxa"/>
              <w:left w:w="80" w:type="dxa"/>
              <w:bottom w:w="0" w:type="dxa"/>
              <w:right w:w="80" w:type="dxa"/>
            </w:tcMar>
          </w:tcPr>
          <w:p w:rsidR="00D156F4" w:rsidRPr="0092167E" w:rsidRDefault="00D156F4" w:rsidP="00D156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5F6112">
              <w:rPr>
                <w:rFonts w:ascii="Times New Roman" w:eastAsia="Times New Roman" w:hAnsi="Times New Roman" w:cs="Times New Roman"/>
                <w:sz w:val="24"/>
                <w:szCs w:val="24"/>
                <w:lang w:eastAsia="ru-RU"/>
              </w:rPr>
              <w:t>ожет применять различные научно-обоснованные методы и техн</w:t>
            </w:r>
            <w:r>
              <w:rPr>
                <w:rFonts w:ascii="Times New Roman" w:eastAsia="Times New Roman" w:hAnsi="Times New Roman" w:cs="Times New Roman"/>
                <w:sz w:val="24"/>
                <w:szCs w:val="24"/>
                <w:lang w:eastAsia="ru-RU"/>
              </w:rPr>
              <w:t>ологии, используемые в психологии служебно</w:t>
            </w:r>
            <w:r w:rsidRPr="005F6112">
              <w:rPr>
                <w:rFonts w:ascii="Times New Roman" w:eastAsia="Times New Roman" w:hAnsi="Times New Roman" w:cs="Times New Roman"/>
                <w:sz w:val="24"/>
                <w:szCs w:val="24"/>
                <w:lang w:eastAsia="ru-RU"/>
              </w:rPr>
              <w:t>й деятельности</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156F4" w:rsidRPr="0092167E" w:rsidRDefault="00D156F4" w:rsidP="00D156F4">
            <w:pPr>
              <w:spacing w:after="0" w:line="240" w:lineRule="auto"/>
              <w:contextualSpacing/>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Примерные задания:</w:t>
            </w:r>
          </w:p>
          <w:p w:rsidR="00D156F4" w:rsidRPr="0092167E" w:rsidRDefault="00D156F4" w:rsidP="00D156F4">
            <w:pPr>
              <w:spacing w:after="0" w:line="240" w:lineRule="auto"/>
              <w:contextualSpacing/>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1. Если работник организации проявляет безответственность и это неоднократно замечено при наблюдении, то для выяснения причин, способствующих этому, следует прибегнуть к беседе или естественному эксперименту. Изложите преимущес</w:t>
            </w:r>
            <w:r w:rsidR="00D062BF">
              <w:rPr>
                <w:rFonts w:ascii="Times New Roman" w:eastAsia="Times New Roman" w:hAnsi="Times New Roman" w:cs="Times New Roman"/>
                <w:sz w:val="24"/>
                <w:szCs w:val="24"/>
                <w:lang w:eastAsia="ru-RU"/>
              </w:rPr>
              <w:t>тва и недостатки каждого метода с точки зрения</w:t>
            </w:r>
            <w:r w:rsidR="00D062BF">
              <w:t xml:space="preserve"> </w:t>
            </w:r>
            <w:r w:rsidR="00D062BF" w:rsidRPr="00D062BF">
              <w:rPr>
                <w:rFonts w:ascii="Times New Roman" w:eastAsia="Times New Roman" w:hAnsi="Times New Roman" w:cs="Times New Roman"/>
                <w:sz w:val="24"/>
                <w:szCs w:val="24"/>
                <w:lang w:eastAsia="ru-RU"/>
              </w:rPr>
              <w:t>понимать и анализировать мировоззренческие, социально и личностно значимые философские проблемы</w:t>
            </w:r>
          </w:p>
          <w:p w:rsidR="00D156F4" w:rsidRPr="0092167E" w:rsidRDefault="00D156F4" w:rsidP="00D156F4">
            <w:pPr>
              <w:spacing w:after="0" w:line="240" w:lineRule="auto"/>
              <w:contextualSpacing/>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2. Допустим, вам хочется больше узнать о </w:t>
            </w:r>
            <w:r w:rsidRPr="0092167E">
              <w:rPr>
                <w:rFonts w:ascii="Times New Roman" w:eastAsia="Times New Roman" w:hAnsi="Times New Roman" w:cs="Times New Roman"/>
                <w:sz w:val="24"/>
                <w:szCs w:val="24"/>
                <w:lang w:eastAsia="ru-RU"/>
              </w:rPr>
              <w:lastRenderedPageBreak/>
              <w:t>поведении людей в тех или иных обстоятельствах, увидеть, как они будут на что-то реагировать и, возможно, даже понять ход их мыслей. Смоделируйте для этого какую-то ситуацию и используйте её в жизни. В качестве примера можно привести следующее: человеку было интересно, как реагируют окружающие на сидящего рядом и опирающегося на них в транспорте спящего человека. Для этого он взял своего друга, который снимал происходящее на камеру, и несколько раз повторял одно и то же действие: он делал вид, что спит и облокачивался на соседа. Реакция людей была разной: кто-то отодвигался, кто-то будил и выражал недовольство, кто-то мирно сидел, подставив плечо «уставшему» человеку. Но на основе полученных видеозаписей был сделан вывод: люди, в большинстве своём, негативно реагируют на «инородный объект» в своём личном пространстве и испытывают неприятные эмоции. Но это лишь «верхушка айсберга» и психологическое отторжение людей друг от друга можно интерпретировать совершенно по-разному.</w:t>
            </w:r>
            <w:r w:rsidR="00014DE2">
              <w:rPr>
                <w:rFonts w:ascii="Times New Roman" w:eastAsia="Times New Roman" w:hAnsi="Times New Roman" w:cs="Times New Roman"/>
                <w:sz w:val="24"/>
                <w:szCs w:val="24"/>
                <w:lang w:eastAsia="ru-RU"/>
              </w:rPr>
              <w:t xml:space="preserve"> </w:t>
            </w:r>
            <w:r w:rsidR="00014DE2">
              <w:t xml:space="preserve"> </w:t>
            </w:r>
            <w:r w:rsidR="00014DE2" w:rsidRPr="00014DE2">
              <w:rPr>
                <w:rFonts w:ascii="Times New Roman" w:hAnsi="Times New Roman" w:cs="Times New Roman"/>
                <w:sz w:val="24"/>
                <w:szCs w:val="24"/>
              </w:rPr>
              <w:t xml:space="preserve">Выполните </w:t>
            </w:r>
            <w:proofErr w:type="gramStart"/>
            <w:r w:rsidR="00014DE2" w:rsidRPr="00014DE2">
              <w:rPr>
                <w:rFonts w:ascii="Times New Roman" w:hAnsi="Times New Roman" w:cs="Times New Roman"/>
                <w:sz w:val="24"/>
                <w:szCs w:val="24"/>
              </w:rPr>
              <w:t>задание</w:t>
            </w:r>
            <w:proofErr w:type="gramEnd"/>
            <w:r w:rsidR="00014DE2" w:rsidRPr="00014DE2">
              <w:rPr>
                <w:rFonts w:ascii="Times New Roman" w:hAnsi="Times New Roman" w:cs="Times New Roman"/>
                <w:sz w:val="24"/>
                <w:szCs w:val="24"/>
              </w:rPr>
              <w:t xml:space="preserve"> проявив способность</w:t>
            </w:r>
            <w:r w:rsidR="00014DE2">
              <w:t xml:space="preserve"> </w:t>
            </w:r>
            <w:r w:rsidR="00014DE2" w:rsidRPr="00014DE2">
              <w:rPr>
                <w:rFonts w:ascii="Times New Roman" w:eastAsia="Times New Roman" w:hAnsi="Times New Roman" w:cs="Times New Roman"/>
                <w:sz w:val="24"/>
                <w:szCs w:val="24"/>
                <w:lang w:eastAsia="ru-RU"/>
              </w:rPr>
              <w:t>анализировать мировоззренческие, социально и личностно значимые философские проблемы</w:t>
            </w:r>
          </w:p>
          <w:p w:rsidR="00D156F4" w:rsidRPr="0092167E" w:rsidRDefault="00D156F4" w:rsidP="00D156F4">
            <w:pPr>
              <w:spacing w:after="0" w:line="240" w:lineRule="auto"/>
              <w:contextualSpacing/>
              <w:rPr>
                <w:rFonts w:ascii="Times New Roman" w:eastAsia="Times New Roman" w:hAnsi="Times New Roman" w:cs="Times New Roman"/>
                <w:sz w:val="24"/>
                <w:szCs w:val="24"/>
                <w:lang w:eastAsia="ru-RU"/>
              </w:rPr>
            </w:pPr>
          </w:p>
        </w:tc>
      </w:tr>
      <w:tr w:rsidR="00D156F4" w:rsidRPr="0092167E" w:rsidTr="00D062BF">
        <w:trPr>
          <w:trHeight w:val="446"/>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156F4" w:rsidRPr="0092167E" w:rsidRDefault="00D156F4" w:rsidP="00D156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lastRenderedPageBreak/>
              <w:t>Владеть</w:t>
            </w:r>
          </w:p>
        </w:tc>
        <w:tc>
          <w:tcPr>
            <w:tcW w:w="1372" w:type="pct"/>
            <w:gridSpan w:val="2"/>
            <w:shd w:val="clear" w:color="auto" w:fill="FFFFFF"/>
            <w:tcMar>
              <w:top w:w="15" w:type="dxa"/>
              <w:left w:w="80" w:type="dxa"/>
              <w:bottom w:w="0" w:type="dxa"/>
              <w:right w:w="80" w:type="dxa"/>
            </w:tcMar>
          </w:tcPr>
          <w:p w:rsidR="00D156F4" w:rsidRPr="0092167E" w:rsidRDefault="00D156F4" w:rsidP="00D156F4">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92167E">
              <w:rPr>
                <w:rFonts w:ascii="Times New Roman" w:eastAsia="Times New Roman" w:hAnsi="Times New Roman" w:cs="Times New Roman"/>
                <w:sz w:val="24"/>
                <w:szCs w:val="24"/>
                <w:lang w:eastAsia="ru-RU"/>
              </w:rPr>
              <w:t>современными технологиями организации сбора, обработки данных и их интерпретации</w:t>
            </w:r>
            <w:r>
              <w:t xml:space="preserve"> </w:t>
            </w:r>
            <w:r w:rsidRPr="005F6112">
              <w:rPr>
                <w:rFonts w:ascii="Times New Roman" w:eastAsia="Times New Roman" w:hAnsi="Times New Roman" w:cs="Times New Roman"/>
                <w:sz w:val="24"/>
                <w:szCs w:val="24"/>
                <w:lang w:eastAsia="ru-RU"/>
              </w:rPr>
              <w:t>в психологии служебной деятельности</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56F4" w:rsidRPr="0092167E" w:rsidRDefault="00D156F4" w:rsidP="00D156F4">
            <w:pPr>
              <w:widowControl w:val="0"/>
              <w:tabs>
                <w:tab w:val="left" w:pos="321"/>
                <w:tab w:val="left" w:pos="463"/>
                <w:tab w:val="left" w:pos="605"/>
              </w:tabs>
              <w:autoSpaceDE w:val="0"/>
              <w:autoSpaceDN w:val="0"/>
              <w:adjustRightInd w:val="0"/>
              <w:spacing w:after="0" w:line="240" w:lineRule="auto"/>
              <w:ind w:left="321"/>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Примерные задания:</w:t>
            </w:r>
          </w:p>
          <w:p w:rsidR="00D156F4" w:rsidRPr="0092167E" w:rsidRDefault="00D156F4" w:rsidP="00A60B4D">
            <w:pPr>
              <w:autoSpaceDE w:val="0"/>
              <w:autoSpaceDN w:val="0"/>
              <w:adjustRightInd w:val="0"/>
              <w:spacing w:after="0" w:line="240" w:lineRule="auto"/>
              <w:ind w:firstLine="558"/>
              <w:rPr>
                <w:rFonts w:ascii="Times New Roman" w:hAnsi="Times New Roman" w:cs="Times New Roman"/>
                <w:color w:val="000000"/>
                <w:sz w:val="23"/>
                <w:szCs w:val="23"/>
              </w:rPr>
            </w:pPr>
            <w:r w:rsidRPr="0092167E">
              <w:rPr>
                <w:rFonts w:ascii="Times New Roman" w:hAnsi="Times New Roman" w:cs="Times New Roman"/>
                <w:color w:val="000000"/>
                <w:sz w:val="23"/>
                <w:szCs w:val="23"/>
              </w:rPr>
              <w:t xml:space="preserve">1. Метод самонаблюдения. Предположим, Вы хотите повысить свою эффективность в ежедневной деятельности (в общении с людьми, на работе, дома) или избавиться от вредных привычек (негативное мышление, раздражительность, даже курение). Возьмите себе за правило как можно чаще каждый день находиться в состоянии осознанности: обращайте внимание на свои мысли (о чём вы думаете сейчас) и свои действия (что вы делаете в данный момент). Попытайтесь проанализировать, что вызывает у вас те или иные реакции (злость, раздражение, зависть, радость, удовлетворение). За какие «крючки» вас тянут люди и обстоятельства. Заведите себе блокнот, в котором будете записывать все свои наблюдения. Просто смотрите, что происходит внутри вас и что этому способствует. Проанализировав через какое-то время (неделя, месяц) то, что вы узнали о себе, вы сможете сделать вывод на тему того, что вам стоит в себе культивировать, а от чего следовало </w:t>
            </w:r>
            <w:r w:rsidRPr="0092167E">
              <w:rPr>
                <w:rFonts w:ascii="Times New Roman" w:hAnsi="Times New Roman" w:cs="Times New Roman"/>
                <w:color w:val="000000"/>
                <w:sz w:val="23"/>
                <w:szCs w:val="23"/>
              </w:rPr>
              <w:lastRenderedPageBreak/>
              <w:t xml:space="preserve">бы начать избавляться. </w:t>
            </w:r>
          </w:p>
          <w:p w:rsidR="00D156F4" w:rsidRPr="0092167E" w:rsidRDefault="00D156F4" w:rsidP="00D156F4">
            <w:pPr>
              <w:widowControl w:val="0"/>
              <w:tabs>
                <w:tab w:val="left" w:pos="321"/>
                <w:tab w:val="left" w:pos="463"/>
                <w:tab w:val="left" w:pos="605"/>
              </w:tabs>
              <w:autoSpaceDE w:val="0"/>
              <w:autoSpaceDN w:val="0"/>
              <w:adjustRightInd w:val="0"/>
              <w:spacing w:after="0" w:line="240" w:lineRule="auto"/>
              <w:ind w:firstLine="567"/>
              <w:rPr>
                <w:rFonts w:ascii="Times New Roman" w:hAnsi="Times New Roman" w:cs="Times New Roman"/>
                <w:color w:val="000000"/>
                <w:sz w:val="23"/>
                <w:szCs w:val="23"/>
              </w:rPr>
            </w:pPr>
            <w:r w:rsidRPr="0092167E">
              <w:rPr>
                <w:rFonts w:ascii="Times New Roman" w:hAnsi="Times New Roman" w:cs="Times New Roman"/>
                <w:color w:val="000000"/>
                <w:sz w:val="23"/>
                <w:szCs w:val="23"/>
              </w:rPr>
              <w:t>Каковы плюсы и методы данных рекомендаций</w:t>
            </w:r>
            <w:r w:rsidR="00014DE2">
              <w:rPr>
                <w:rFonts w:ascii="Times New Roman" w:hAnsi="Times New Roman" w:cs="Times New Roman"/>
                <w:color w:val="000000"/>
                <w:sz w:val="23"/>
                <w:szCs w:val="23"/>
              </w:rPr>
              <w:t xml:space="preserve"> в работе психолога в служебной деятельности</w:t>
            </w:r>
            <w:r w:rsidRPr="0092167E">
              <w:rPr>
                <w:rFonts w:ascii="Times New Roman" w:hAnsi="Times New Roman" w:cs="Times New Roman"/>
                <w:color w:val="000000"/>
                <w:sz w:val="23"/>
                <w:szCs w:val="23"/>
              </w:rPr>
              <w:t>?</w:t>
            </w:r>
          </w:p>
          <w:p w:rsidR="00D156F4" w:rsidRPr="0092167E" w:rsidRDefault="00D156F4" w:rsidP="00D156F4">
            <w:pPr>
              <w:widowControl w:val="0"/>
              <w:tabs>
                <w:tab w:val="left" w:pos="321"/>
                <w:tab w:val="left" w:pos="463"/>
                <w:tab w:val="left" w:pos="605"/>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2167E">
              <w:rPr>
                <w:rFonts w:ascii="Times New Roman" w:hAnsi="Times New Roman" w:cs="Times New Roman"/>
                <w:color w:val="000000"/>
                <w:sz w:val="23"/>
                <w:szCs w:val="23"/>
              </w:rPr>
              <w:t>2. Проанализируйте ситуацию: Надоело зарабатывать деньги тем способом, который не приносит ни морального, ни психологического, ни эмоционального удовлетворения. Мечтаете о том, чтобы, наконец, уволиться и заняться чем-то другим. Но вот чем – не знаете. Назовите несколько тестов на профессиональную ориентацию</w:t>
            </w:r>
            <w:r w:rsidR="00014DE2">
              <w:rPr>
                <w:rFonts w:ascii="Times New Roman" w:hAnsi="Times New Roman" w:cs="Times New Roman"/>
                <w:color w:val="000000"/>
                <w:sz w:val="23"/>
                <w:szCs w:val="23"/>
              </w:rPr>
              <w:t>, связанную с диагностикой кадров на профпригодность к служебной деятельности</w:t>
            </w:r>
            <w:r w:rsidRPr="0092167E">
              <w:rPr>
                <w:rFonts w:ascii="Times New Roman" w:hAnsi="Times New Roman" w:cs="Times New Roman"/>
                <w:color w:val="000000"/>
                <w:sz w:val="23"/>
                <w:szCs w:val="23"/>
              </w:rPr>
              <w:t>.</w:t>
            </w:r>
          </w:p>
        </w:tc>
      </w:tr>
      <w:tr w:rsidR="00D156F4" w:rsidRPr="0092167E" w:rsidTr="00CF4F89">
        <w:trPr>
          <w:trHeight w:val="283"/>
        </w:trPr>
        <w:tc>
          <w:tcPr>
            <w:tcW w:w="5000" w:type="pct"/>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156F4" w:rsidRPr="0092167E" w:rsidRDefault="00D156F4" w:rsidP="00D156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b/>
                <w:sz w:val="24"/>
                <w:szCs w:val="24"/>
                <w:lang w:eastAsia="ru-RU"/>
              </w:rPr>
              <w:lastRenderedPageBreak/>
              <w:t>ПК-</w:t>
            </w:r>
            <w:r>
              <w:rPr>
                <w:rFonts w:ascii="Times New Roman" w:eastAsia="Times New Roman" w:hAnsi="Times New Roman" w:cs="Times New Roman"/>
                <w:b/>
                <w:sz w:val="24"/>
                <w:szCs w:val="24"/>
                <w:lang w:eastAsia="ru-RU"/>
              </w:rPr>
              <w:t>19</w:t>
            </w:r>
            <w:r w:rsidRPr="0092167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DC726C">
              <w:rPr>
                <w:rFonts w:ascii="Times New Roman" w:eastAsia="Times New Roman" w:hAnsi="Times New Roman" w:cs="Times New Roman"/>
                <w:b/>
                <w:sz w:val="24"/>
                <w:szCs w:val="24"/>
                <w:lang w:eastAsia="ru-RU"/>
              </w:rPr>
              <w:t>способностью обрабатывать, анализировать и систематизировать научно-психологическую информацию, отечественный и зарубежный опыт по теме исследования</w:t>
            </w:r>
          </w:p>
        </w:tc>
      </w:tr>
      <w:tr w:rsidR="001A6AE9" w:rsidRPr="0092167E" w:rsidTr="00D062BF">
        <w:trPr>
          <w:trHeight w:val="225"/>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6AE9" w:rsidRPr="0092167E" w:rsidRDefault="001A6AE9" w:rsidP="001A6A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Знать</w:t>
            </w:r>
          </w:p>
        </w:tc>
        <w:tc>
          <w:tcPr>
            <w:tcW w:w="1372" w:type="pct"/>
            <w:gridSpan w:val="2"/>
            <w:shd w:val="clear" w:color="auto" w:fill="FFFFFF"/>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2167E">
              <w:rPr>
                <w:rFonts w:ascii="Times New Roman" w:eastAsia="Times New Roman" w:hAnsi="Times New Roman" w:cs="Times New Roman"/>
                <w:sz w:val="24"/>
                <w:szCs w:val="24"/>
                <w:lang w:eastAsia="ru-RU"/>
              </w:rPr>
              <w:t>меет достаточные знания о способах критического оценивания адекватность методов решения исследуемой проблемы</w:t>
            </w:r>
            <w:r>
              <w:rPr>
                <w:rFonts w:ascii="Times New Roman" w:eastAsia="Times New Roman" w:hAnsi="Times New Roman" w:cs="Times New Roman"/>
                <w:sz w:val="24"/>
                <w:szCs w:val="24"/>
                <w:lang w:eastAsia="ru-RU"/>
              </w:rPr>
              <w:t xml:space="preserve"> </w:t>
            </w:r>
            <w:r w:rsidRPr="005F6112">
              <w:rPr>
                <w:rFonts w:ascii="Times New Roman" w:eastAsia="Times New Roman" w:hAnsi="Times New Roman" w:cs="Times New Roman"/>
                <w:sz w:val="24"/>
                <w:szCs w:val="24"/>
                <w:lang w:eastAsia="ru-RU"/>
              </w:rPr>
              <w:t>в психологии служебной деятельности</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6AE9" w:rsidRPr="0092167E" w:rsidRDefault="001A6AE9" w:rsidP="001A6AE9">
            <w:pPr>
              <w:spacing w:after="0" w:line="240" w:lineRule="auto"/>
              <w:ind w:left="502"/>
              <w:contextualSpacing/>
              <w:jc w:val="both"/>
              <w:rPr>
                <w:rFonts w:ascii="Times New Roman" w:eastAsia="Calibri" w:hAnsi="Times New Roman" w:cs="Times New Roman"/>
                <w:sz w:val="24"/>
                <w:szCs w:val="24"/>
              </w:rPr>
            </w:pPr>
            <w:r w:rsidRPr="0092167E">
              <w:rPr>
                <w:rFonts w:ascii="Times New Roman" w:eastAsia="Calibri" w:hAnsi="Times New Roman" w:cs="Times New Roman"/>
                <w:sz w:val="24"/>
                <w:szCs w:val="24"/>
              </w:rPr>
              <w:t>Вопросы к экзамену</w:t>
            </w:r>
          </w:p>
          <w:p w:rsidR="00014DE2" w:rsidRPr="00014DE2" w:rsidRDefault="00014DE2" w:rsidP="00014DE2">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014DE2">
              <w:rPr>
                <w:rFonts w:ascii="Times New Roman" w:eastAsia="Calibri" w:hAnsi="Times New Roman" w:cs="Times New Roman"/>
                <w:sz w:val="24"/>
                <w:szCs w:val="24"/>
              </w:rPr>
              <w:t>1.</w:t>
            </w:r>
            <w:r w:rsidRPr="00014DE2">
              <w:rPr>
                <w:rFonts w:ascii="Times New Roman" w:eastAsia="Calibri" w:hAnsi="Times New Roman" w:cs="Times New Roman"/>
                <w:sz w:val="24"/>
                <w:szCs w:val="24"/>
              </w:rPr>
              <w:tab/>
              <w:t xml:space="preserve">Интервью, как метод психологического исследования </w:t>
            </w:r>
          </w:p>
          <w:p w:rsidR="00014DE2" w:rsidRPr="00014DE2" w:rsidRDefault="00014DE2" w:rsidP="00014DE2">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014DE2">
              <w:rPr>
                <w:rFonts w:ascii="Times New Roman" w:eastAsia="Calibri" w:hAnsi="Times New Roman" w:cs="Times New Roman"/>
                <w:sz w:val="24"/>
                <w:szCs w:val="24"/>
              </w:rPr>
              <w:t>2.</w:t>
            </w:r>
            <w:r w:rsidRPr="00014DE2">
              <w:rPr>
                <w:rFonts w:ascii="Times New Roman" w:eastAsia="Calibri" w:hAnsi="Times New Roman" w:cs="Times New Roman"/>
                <w:sz w:val="24"/>
                <w:szCs w:val="24"/>
              </w:rPr>
              <w:tab/>
              <w:t xml:space="preserve">Проективные методы психологического исследования. </w:t>
            </w:r>
          </w:p>
          <w:p w:rsidR="00014DE2" w:rsidRPr="00014DE2" w:rsidRDefault="00014DE2" w:rsidP="00014DE2">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014DE2">
              <w:rPr>
                <w:rFonts w:ascii="Times New Roman" w:eastAsia="Calibri" w:hAnsi="Times New Roman" w:cs="Times New Roman"/>
                <w:sz w:val="24"/>
                <w:szCs w:val="24"/>
              </w:rPr>
              <w:t>3.</w:t>
            </w:r>
            <w:r w:rsidRPr="00014DE2">
              <w:rPr>
                <w:rFonts w:ascii="Times New Roman" w:eastAsia="Calibri" w:hAnsi="Times New Roman" w:cs="Times New Roman"/>
                <w:sz w:val="24"/>
                <w:szCs w:val="24"/>
              </w:rPr>
              <w:tab/>
              <w:t xml:space="preserve">Общая характеристика </w:t>
            </w:r>
            <w:proofErr w:type="spellStart"/>
            <w:r w:rsidRPr="00014DE2">
              <w:rPr>
                <w:rFonts w:ascii="Times New Roman" w:eastAsia="Calibri" w:hAnsi="Times New Roman" w:cs="Times New Roman"/>
                <w:sz w:val="24"/>
                <w:szCs w:val="24"/>
              </w:rPr>
              <w:t>психосемантических</w:t>
            </w:r>
            <w:proofErr w:type="spellEnd"/>
            <w:r w:rsidRPr="00014DE2">
              <w:rPr>
                <w:rFonts w:ascii="Times New Roman" w:eastAsia="Calibri" w:hAnsi="Times New Roman" w:cs="Times New Roman"/>
                <w:sz w:val="24"/>
                <w:szCs w:val="24"/>
              </w:rPr>
              <w:t xml:space="preserve"> методик, их организация и проведение. </w:t>
            </w:r>
          </w:p>
          <w:p w:rsidR="001A6AE9" w:rsidRPr="0092167E" w:rsidRDefault="00014DE2" w:rsidP="00014DE2">
            <w:pPr>
              <w:widowControl w:val="0"/>
              <w:autoSpaceDE w:val="0"/>
              <w:autoSpaceDN w:val="0"/>
              <w:adjustRightInd w:val="0"/>
              <w:spacing w:after="0" w:line="240" w:lineRule="auto"/>
              <w:contextualSpacing/>
              <w:jc w:val="both"/>
              <w:rPr>
                <w:rFonts w:ascii="Times New Roman" w:eastAsia="Calibri" w:hAnsi="Times New Roman" w:cs="Times New Roman"/>
                <w:sz w:val="24"/>
                <w:szCs w:val="24"/>
              </w:rPr>
            </w:pPr>
            <w:r w:rsidRPr="00014DE2">
              <w:rPr>
                <w:rFonts w:ascii="Times New Roman" w:eastAsia="Calibri" w:hAnsi="Times New Roman" w:cs="Times New Roman"/>
                <w:sz w:val="24"/>
                <w:szCs w:val="24"/>
              </w:rPr>
              <w:t>4.</w:t>
            </w:r>
            <w:r w:rsidRPr="00014DE2">
              <w:rPr>
                <w:rFonts w:ascii="Times New Roman" w:eastAsia="Calibri" w:hAnsi="Times New Roman" w:cs="Times New Roman"/>
                <w:sz w:val="24"/>
                <w:szCs w:val="24"/>
              </w:rPr>
              <w:tab/>
              <w:t>Общая характеристика метода экспертной оценки.</w:t>
            </w:r>
          </w:p>
        </w:tc>
      </w:tr>
      <w:tr w:rsidR="001A6AE9" w:rsidRPr="0092167E" w:rsidTr="00D062BF">
        <w:trPr>
          <w:trHeight w:val="258"/>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6AE9" w:rsidRPr="0092167E" w:rsidRDefault="001A6AE9" w:rsidP="001A6A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Уметь</w:t>
            </w:r>
          </w:p>
        </w:tc>
        <w:tc>
          <w:tcPr>
            <w:tcW w:w="1372" w:type="pct"/>
            <w:gridSpan w:val="2"/>
            <w:shd w:val="clear" w:color="auto" w:fill="FFFFFF"/>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6112">
              <w:rPr>
                <w:rFonts w:ascii="Times New Roman" w:eastAsia="Times New Roman" w:hAnsi="Times New Roman" w:cs="Times New Roman"/>
                <w:sz w:val="24"/>
                <w:szCs w:val="24"/>
                <w:lang w:eastAsia="ru-RU"/>
              </w:rPr>
              <w:t>критически оценивать адекватность методов решения исследуемой проблемы</w:t>
            </w:r>
            <w:r>
              <w:t xml:space="preserve"> </w:t>
            </w:r>
            <w:r w:rsidRPr="005F6112">
              <w:rPr>
                <w:rFonts w:ascii="Times New Roman" w:eastAsia="Times New Roman" w:hAnsi="Times New Roman" w:cs="Times New Roman"/>
                <w:sz w:val="24"/>
                <w:szCs w:val="24"/>
                <w:lang w:eastAsia="ru-RU"/>
              </w:rPr>
              <w:t>в психологии служебной деятельности</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6AE9" w:rsidRPr="0092167E" w:rsidRDefault="001A6AE9" w:rsidP="001A6AE9">
            <w:pPr>
              <w:spacing w:after="0" w:line="240" w:lineRule="auto"/>
              <w:contextualSpacing/>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Примерные задания:</w:t>
            </w:r>
          </w:p>
          <w:p w:rsidR="001A6AE9" w:rsidRDefault="001A6AE9" w:rsidP="001A6AE9">
            <w:pPr>
              <w:spacing w:after="0" w:line="240" w:lineRule="auto"/>
              <w:contextualSpacing/>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Проанализируйте ситуацию с точки зрения плюсов и минусов использованного психологического метода: Вы - руководитель </w:t>
            </w:r>
            <w:r w:rsidR="00014DE2">
              <w:rPr>
                <w:rFonts w:ascii="Times New Roman" w:eastAsia="Times New Roman" w:hAnsi="Times New Roman" w:cs="Times New Roman"/>
                <w:sz w:val="24"/>
                <w:szCs w:val="24"/>
                <w:lang w:eastAsia="ru-RU"/>
              </w:rPr>
              <w:t xml:space="preserve">служебной </w:t>
            </w:r>
            <w:r w:rsidRPr="0092167E">
              <w:rPr>
                <w:rFonts w:ascii="Times New Roman" w:eastAsia="Times New Roman" w:hAnsi="Times New Roman" w:cs="Times New Roman"/>
                <w:sz w:val="24"/>
                <w:szCs w:val="24"/>
                <w:lang w:eastAsia="ru-RU"/>
              </w:rPr>
              <w:t>организации и принимаете на работу нового сотрудника. Вам нужно узнать, что это за человек, каковы особенности его личности, каков его жизненный опыт и т.п. Помимо заполнения анкет и проведения собеседований, вы можете использовать для этого биографический метод. Поговорите с человеком, пусть он расскажет вам факты из своей биографии и какие-то значимые моменты на своём жизненном пути. Поинтересуйтесь о том, что он может сообщить о себе и своей жизни по памяти. Этот метод не требует специальных навыков и подготовки.</w:t>
            </w:r>
          </w:p>
          <w:p w:rsidR="001A6AE9" w:rsidRPr="0092167E" w:rsidRDefault="00014DE2" w:rsidP="00A60B4D">
            <w:pPr>
              <w:spacing w:after="0" w:line="240" w:lineRule="auto"/>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Проведите анализ беседы с соискателем на занятие вакантной должности проявив</w:t>
            </w:r>
            <w:proofErr w:type="gramEnd"/>
            <w:r>
              <w:rPr>
                <w:rFonts w:ascii="Times New Roman" w:eastAsia="Times New Roman" w:hAnsi="Times New Roman" w:cs="Times New Roman"/>
                <w:sz w:val="24"/>
                <w:szCs w:val="24"/>
                <w:lang w:eastAsia="ru-RU"/>
              </w:rPr>
              <w:t xml:space="preserve"> способность</w:t>
            </w:r>
            <w:r>
              <w:t xml:space="preserve"> </w:t>
            </w:r>
            <w:r w:rsidRPr="00014DE2">
              <w:rPr>
                <w:rFonts w:ascii="Times New Roman" w:eastAsia="Times New Roman" w:hAnsi="Times New Roman" w:cs="Times New Roman"/>
                <w:sz w:val="24"/>
                <w:szCs w:val="24"/>
                <w:lang w:eastAsia="ru-RU"/>
              </w:rPr>
              <w:t>критически оценивать адекватность методов решения исследуемой проблемы в психологии служебной деятельности</w:t>
            </w:r>
            <w:r w:rsidR="00A60B4D">
              <w:rPr>
                <w:rFonts w:ascii="Times New Roman" w:eastAsia="Times New Roman" w:hAnsi="Times New Roman" w:cs="Times New Roman"/>
                <w:sz w:val="24"/>
                <w:szCs w:val="24"/>
                <w:lang w:eastAsia="ru-RU"/>
              </w:rPr>
              <w:t>.</w:t>
            </w:r>
          </w:p>
        </w:tc>
      </w:tr>
      <w:tr w:rsidR="001A6AE9" w:rsidRPr="0092167E" w:rsidTr="00D062BF">
        <w:trPr>
          <w:trHeight w:val="446"/>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6AE9" w:rsidRPr="0092167E" w:rsidRDefault="001A6AE9" w:rsidP="001A6A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lastRenderedPageBreak/>
              <w:t>Владеть</w:t>
            </w:r>
          </w:p>
        </w:tc>
        <w:tc>
          <w:tcPr>
            <w:tcW w:w="1372" w:type="pct"/>
            <w:gridSpan w:val="2"/>
            <w:shd w:val="clear" w:color="auto" w:fill="FFFFFF"/>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владеет способами критического оценивания адекватность методов решения исследуемой проблемы</w:t>
            </w:r>
            <w:r>
              <w:t xml:space="preserve"> </w:t>
            </w:r>
            <w:r w:rsidRPr="000878B5">
              <w:rPr>
                <w:rFonts w:ascii="Times New Roman" w:eastAsia="Times New Roman" w:hAnsi="Times New Roman" w:cs="Times New Roman"/>
                <w:sz w:val="24"/>
                <w:szCs w:val="24"/>
                <w:lang w:eastAsia="ru-RU"/>
              </w:rPr>
              <w:t>в психологии служебной деятельности</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Примерные задания:</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Подкрепление - огромная часть жизни человека. Оно, как и внушение, присутствует в ней с самого детства в процессе воспитания и получения жизненного опыта. Примеры подкрепления вокруг нас на каждом шагу: если вы опустите руку в кипяток или попытаетесь коснуться огня, то непременно обожжётесь – это негативное стихийное подкрепление. Собака, выполняя какую-то команду, получает лакомство и с удовольствием повторяет это – пол</w:t>
            </w:r>
            <w:bookmarkStart w:id="0" w:name="_GoBack"/>
            <w:bookmarkEnd w:id="0"/>
            <w:r w:rsidRPr="0092167E">
              <w:rPr>
                <w:rFonts w:ascii="Times New Roman" w:hAnsi="Times New Roman" w:cs="Times New Roman"/>
                <w:color w:val="000000"/>
                <w:sz w:val="23"/>
                <w:szCs w:val="23"/>
              </w:rPr>
              <w:t>ожительное намеренное подкрепление. Ребёнка, получившего двойку в школе, дома накажут, и он постарается больше двоек не приносить, т.к., если принесёт, то снова будет наказан – разовое/систематическое негативное подкрепление. Культурист знает, что только регулярные тренировки дадут результат – систематическое положительное подкрепление.</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Приведите примеры подкрепление 3-х видов из следующего перечня видов</w:t>
            </w:r>
            <w:r w:rsidR="00014DE2">
              <w:rPr>
                <w:rFonts w:ascii="Times New Roman" w:hAnsi="Times New Roman" w:cs="Times New Roman"/>
                <w:color w:val="000000"/>
                <w:sz w:val="23"/>
                <w:szCs w:val="23"/>
              </w:rPr>
              <w:t>, с учетом особенностей психологии служебной деятельности</w:t>
            </w:r>
            <w:r w:rsidRPr="0092167E">
              <w:rPr>
                <w:rFonts w:ascii="Times New Roman" w:hAnsi="Times New Roman" w:cs="Times New Roman"/>
                <w:color w:val="000000"/>
                <w:sz w:val="23"/>
                <w:szCs w:val="23"/>
              </w:rPr>
              <w:t>:</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 Положительное – закрепляется правильное поведение/действие;</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 Негативное – предотвращается неправильное поведение/действие;</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 Осознанное; • Неосознанное;</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 xml:space="preserve">• </w:t>
            </w:r>
            <w:proofErr w:type="gramStart"/>
            <w:r w:rsidRPr="0092167E">
              <w:rPr>
                <w:rFonts w:ascii="Times New Roman" w:hAnsi="Times New Roman" w:cs="Times New Roman"/>
                <w:color w:val="000000"/>
                <w:sz w:val="23"/>
                <w:szCs w:val="23"/>
              </w:rPr>
              <w:t>Стихийное</w:t>
            </w:r>
            <w:proofErr w:type="gramEnd"/>
            <w:r w:rsidRPr="0092167E">
              <w:rPr>
                <w:rFonts w:ascii="Times New Roman" w:hAnsi="Times New Roman" w:cs="Times New Roman"/>
                <w:color w:val="000000"/>
                <w:sz w:val="23"/>
                <w:szCs w:val="23"/>
              </w:rPr>
              <w:t xml:space="preserve"> – происходит случайно (ожог, удар током и т.п.);</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 Намеренное – сознательное действие (воспитание, дрессировка);</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 Разовое; • Систематическое;</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 Прямое; • Косвенное;</w:t>
            </w:r>
          </w:p>
          <w:p w:rsidR="001A6AE9" w:rsidRPr="0092167E" w:rsidRDefault="001A6AE9" w:rsidP="001A6AE9">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2167E">
              <w:rPr>
                <w:rFonts w:ascii="Times New Roman" w:hAnsi="Times New Roman" w:cs="Times New Roman"/>
                <w:color w:val="000000"/>
                <w:sz w:val="23"/>
                <w:szCs w:val="23"/>
              </w:rPr>
              <w:t>• Базовое; • Вторичное; • Полное.</w:t>
            </w:r>
          </w:p>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A6AE9" w:rsidRPr="0092167E" w:rsidTr="00CF4F89">
        <w:trPr>
          <w:trHeight w:val="446"/>
        </w:trPr>
        <w:tc>
          <w:tcPr>
            <w:tcW w:w="5000" w:type="pct"/>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6AE9" w:rsidRPr="00DC726C" w:rsidRDefault="001A6AE9" w:rsidP="001A6AE9">
            <w:pPr>
              <w:widowControl w:val="0"/>
              <w:autoSpaceDE w:val="0"/>
              <w:autoSpaceDN w:val="0"/>
              <w:adjustRightInd w:val="0"/>
              <w:spacing w:after="0" w:line="240" w:lineRule="auto"/>
              <w:jc w:val="both"/>
              <w:rPr>
                <w:rFonts w:ascii="Times New Roman" w:hAnsi="Times New Roman" w:cs="Times New Roman"/>
                <w:sz w:val="24"/>
                <w:szCs w:val="24"/>
              </w:rPr>
            </w:pPr>
            <w:r w:rsidRPr="0092167E">
              <w:rPr>
                <w:rFonts w:ascii="Times New Roman" w:eastAsia="Times New Roman" w:hAnsi="Times New Roman" w:cs="Times New Roman"/>
                <w:b/>
                <w:sz w:val="24"/>
                <w:szCs w:val="24"/>
                <w:lang w:eastAsia="ru-RU"/>
              </w:rPr>
              <w:t>ПК-</w:t>
            </w:r>
            <w:r>
              <w:rPr>
                <w:rFonts w:ascii="Times New Roman" w:eastAsia="Times New Roman" w:hAnsi="Times New Roman" w:cs="Times New Roman"/>
                <w:b/>
                <w:sz w:val="24"/>
                <w:szCs w:val="24"/>
                <w:lang w:eastAsia="ru-RU"/>
              </w:rPr>
              <w:t>20</w:t>
            </w:r>
            <w:r w:rsidRPr="0092167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DC726C">
              <w:rPr>
                <w:rFonts w:ascii="Times New Roman" w:hAnsi="Times New Roman" w:cs="Times New Roman"/>
                <w:sz w:val="24"/>
                <w:szCs w:val="24"/>
              </w:rPr>
              <w:t>способностью осуществлять постановку проблем исследования, обосновывать гипотезы и определять задачи исследования</w:t>
            </w:r>
          </w:p>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A6AE9" w:rsidRPr="0092167E" w:rsidTr="00D062BF">
        <w:trPr>
          <w:trHeight w:val="446"/>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Знать</w:t>
            </w:r>
          </w:p>
        </w:tc>
        <w:tc>
          <w:tcPr>
            <w:tcW w:w="1372" w:type="pct"/>
            <w:gridSpan w:val="2"/>
            <w:shd w:val="clear" w:color="auto" w:fill="FFFFFF"/>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0878B5">
              <w:rPr>
                <w:rFonts w:ascii="Times New Roman" w:eastAsia="Times New Roman" w:hAnsi="Times New Roman" w:cs="Times New Roman"/>
                <w:sz w:val="24"/>
                <w:szCs w:val="24"/>
                <w:lang w:eastAsia="ru-RU"/>
              </w:rPr>
              <w:t>меет четкое, целостное представление о современных научных методах решения научных исследовательских проблем</w:t>
            </w:r>
            <w:r>
              <w:t xml:space="preserve"> </w:t>
            </w:r>
            <w:r w:rsidRPr="000878B5">
              <w:rPr>
                <w:rFonts w:ascii="Times New Roman" w:eastAsia="Times New Roman" w:hAnsi="Times New Roman" w:cs="Times New Roman"/>
                <w:sz w:val="24"/>
                <w:szCs w:val="24"/>
                <w:lang w:eastAsia="ru-RU"/>
              </w:rPr>
              <w:t>в психологии служебной деятельности</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6AE9" w:rsidRPr="0092167E" w:rsidRDefault="001A6AE9" w:rsidP="001A6AE9">
            <w:pPr>
              <w:spacing w:after="0" w:line="240" w:lineRule="auto"/>
              <w:ind w:left="502"/>
              <w:contextualSpacing/>
              <w:jc w:val="both"/>
              <w:rPr>
                <w:rFonts w:ascii="Times New Roman" w:eastAsia="Calibri" w:hAnsi="Times New Roman" w:cs="Times New Roman"/>
                <w:sz w:val="24"/>
                <w:szCs w:val="24"/>
              </w:rPr>
            </w:pPr>
            <w:r w:rsidRPr="0092167E">
              <w:rPr>
                <w:rFonts w:ascii="Times New Roman" w:eastAsia="Calibri" w:hAnsi="Times New Roman" w:cs="Times New Roman"/>
                <w:sz w:val="24"/>
                <w:szCs w:val="24"/>
              </w:rPr>
              <w:t>Вопросы к экзамену</w:t>
            </w:r>
          </w:p>
          <w:p w:rsidR="00680167" w:rsidRPr="00680167" w:rsidRDefault="001A6AE9" w:rsidP="00680167">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2167E">
              <w:rPr>
                <w:rFonts w:ascii="Times New Roman" w:eastAsia="Calibri" w:hAnsi="Times New Roman" w:cs="Times New Roman"/>
                <w:sz w:val="24"/>
                <w:szCs w:val="24"/>
              </w:rPr>
              <w:t>.</w:t>
            </w:r>
            <w:r w:rsidR="00680167">
              <w:t xml:space="preserve"> </w:t>
            </w:r>
            <w:r w:rsidR="00680167" w:rsidRPr="00680167">
              <w:rPr>
                <w:rFonts w:ascii="Times New Roman" w:eastAsia="Calibri" w:hAnsi="Times New Roman" w:cs="Times New Roman"/>
                <w:sz w:val="24"/>
                <w:szCs w:val="24"/>
              </w:rPr>
              <w:t xml:space="preserve">Экспериментальные переменные. </w:t>
            </w:r>
          </w:p>
          <w:p w:rsidR="00680167" w:rsidRPr="00680167" w:rsidRDefault="00680167" w:rsidP="00680167">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 xml:space="preserve">Тесты в психологии. </w:t>
            </w:r>
          </w:p>
          <w:p w:rsidR="00680167" w:rsidRPr="00680167" w:rsidRDefault="00680167" w:rsidP="00680167">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 xml:space="preserve">Тесты, применяемые в психологическом исследовании. </w:t>
            </w:r>
          </w:p>
          <w:p w:rsidR="00680167" w:rsidRPr="00680167" w:rsidRDefault="00680167" w:rsidP="00680167">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 xml:space="preserve">Проблема </w:t>
            </w:r>
            <w:proofErr w:type="spellStart"/>
            <w:r w:rsidRPr="00680167">
              <w:rPr>
                <w:rFonts w:ascii="Times New Roman" w:eastAsia="Calibri" w:hAnsi="Times New Roman" w:cs="Times New Roman"/>
                <w:sz w:val="24"/>
                <w:szCs w:val="24"/>
              </w:rPr>
              <w:t>валидности</w:t>
            </w:r>
            <w:proofErr w:type="spellEnd"/>
            <w:r w:rsidRPr="00680167">
              <w:rPr>
                <w:rFonts w:ascii="Times New Roman" w:eastAsia="Calibri" w:hAnsi="Times New Roman" w:cs="Times New Roman"/>
                <w:sz w:val="24"/>
                <w:szCs w:val="24"/>
              </w:rPr>
              <w:t xml:space="preserve"> и надежности тестов. </w:t>
            </w:r>
          </w:p>
          <w:p w:rsidR="00680167" w:rsidRPr="00680167" w:rsidRDefault="00680167" w:rsidP="00680167">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80167">
              <w:rPr>
                <w:rFonts w:ascii="Times New Roman" w:eastAsia="Calibri" w:hAnsi="Times New Roman" w:cs="Times New Roman"/>
                <w:sz w:val="24"/>
                <w:szCs w:val="24"/>
              </w:rPr>
              <w:t xml:space="preserve">Методы психологического исследования. </w:t>
            </w:r>
          </w:p>
          <w:p w:rsidR="001A6AE9" w:rsidRPr="0092167E" w:rsidRDefault="00680167" w:rsidP="00014DE2">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rPr>
            </w:pPr>
            <w:r w:rsidRPr="00680167">
              <w:rPr>
                <w:rFonts w:ascii="Times New Roman" w:eastAsia="Calibri" w:hAnsi="Times New Roman" w:cs="Times New Roman"/>
                <w:sz w:val="24"/>
                <w:szCs w:val="24"/>
              </w:rPr>
              <w:t>Построение вопросников при использовании методов психологического исследования</w:t>
            </w:r>
            <w:r w:rsidR="00014DE2">
              <w:rPr>
                <w:rFonts w:ascii="Times New Roman" w:eastAsia="Calibri" w:hAnsi="Times New Roman" w:cs="Times New Roman"/>
                <w:sz w:val="24"/>
                <w:szCs w:val="24"/>
              </w:rPr>
              <w:t xml:space="preserve"> в служебной деятельности</w:t>
            </w:r>
            <w:r w:rsidRPr="00680167">
              <w:rPr>
                <w:rFonts w:ascii="Times New Roman" w:eastAsia="Calibri" w:hAnsi="Times New Roman" w:cs="Times New Roman"/>
                <w:sz w:val="24"/>
                <w:szCs w:val="24"/>
              </w:rPr>
              <w:t xml:space="preserve">. </w:t>
            </w:r>
          </w:p>
        </w:tc>
      </w:tr>
      <w:tr w:rsidR="001A6AE9" w:rsidRPr="0092167E" w:rsidTr="00D062BF">
        <w:trPr>
          <w:trHeight w:val="446"/>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lastRenderedPageBreak/>
              <w:t>Уметь</w:t>
            </w:r>
          </w:p>
        </w:tc>
        <w:tc>
          <w:tcPr>
            <w:tcW w:w="1372" w:type="pct"/>
            <w:gridSpan w:val="2"/>
            <w:shd w:val="clear" w:color="auto" w:fill="FFFFFF"/>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8B5">
              <w:rPr>
                <w:rFonts w:ascii="Times New Roman" w:eastAsia="Times New Roman" w:hAnsi="Times New Roman" w:cs="Times New Roman"/>
                <w:sz w:val="24"/>
                <w:szCs w:val="24"/>
                <w:lang w:eastAsia="ru-RU"/>
              </w:rPr>
              <w:t>использовать современные научные методы для решения научных исследовательских проблем</w:t>
            </w:r>
            <w:r>
              <w:t xml:space="preserve"> </w:t>
            </w:r>
            <w:r w:rsidRPr="000878B5">
              <w:rPr>
                <w:rFonts w:ascii="Times New Roman" w:eastAsia="Times New Roman" w:hAnsi="Times New Roman" w:cs="Times New Roman"/>
                <w:sz w:val="24"/>
                <w:szCs w:val="24"/>
                <w:lang w:eastAsia="ru-RU"/>
              </w:rPr>
              <w:t>в психологии служебной деятельности</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Примерные задания:</w:t>
            </w:r>
          </w:p>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1. Приведите пример опыта, проводимого в определённых условиях</w:t>
            </w:r>
            <w:r w:rsidR="00014DE2">
              <w:rPr>
                <w:rFonts w:ascii="Times New Roman" w:eastAsia="Times New Roman" w:hAnsi="Times New Roman" w:cs="Times New Roman"/>
                <w:sz w:val="24"/>
                <w:szCs w:val="24"/>
                <w:lang w:eastAsia="ru-RU"/>
              </w:rPr>
              <w:t xml:space="preserve"> служебной деятельности</w:t>
            </w:r>
            <w:r w:rsidRPr="0092167E">
              <w:rPr>
                <w:rFonts w:ascii="Times New Roman" w:eastAsia="Times New Roman" w:hAnsi="Times New Roman" w:cs="Times New Roman"/>
                <w:sz w:val="24"/>
                <w:szCs w:val="24"/>
                <w:lang w:eastAsia="ru-RU"/>
              </w:rPr>
              <w:t xml:space="preserve"> для того, чтобы получить новые данные через непосредственное вмешательство исследователя в жизнедеятельность испытуемого?</w:t>
            </w:r>
          </w:p>
          <w:p w:rsidR="001A6AE9" w:rsidRPr="0092167E" w:rsidRDefault="00014DE2"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1A6AE9" w:rsidRPr="0092167E">
              <w:rPr>
                <w:rFonts w:ascii="Times New Roman" w:eastAsia="Times New Roman" w:hAnsi="Times New Roman" w:cs="Times New Roman"/>
                <w:sz w:val="24"/>
                <w:szCs w:val="24"/>
                <w:lang w:eastAsia="ru-RU"/>
              </w:rPr>
              <w:t>Какой метод является способом, при помощи которого исследуется, диагностируется, корректируется и проектируется жизненный путь человека? Приведите пример</w:t>
            </w:r>
            <w:r>
              <w:rPr>
                <w:rFonts w:ascii="Times New Roman" w:eastAsia="Times New Roman" w:hAnsi="Times New Roman" w:cs="Times New Roman"/>
                <w:sz w:val="24"/>
                <w:szCs w:val="24"/>
                <w:lang w:eastAsia="ru-RU"/>
              </w:rPr>
              <w:t xml:space="preserve"> на основе знаний психологии служебной деятельности</w:t>
            </w:r>
            <w:r w:rsidR="001A6AE9" w:rsidRPr="0092167E">
              <w:rPr>
                <w:rFonts w:ascii="Times New Roman" w:eastAsia="Times New Roman" w:hAnsi="Times New Roman" w:cs="Times New Roman"/>
                <w:sz w:val="24"/>
                <w:szCs w:val="24"/>
                <w:lang w:eastAsia="ru-RU"/>
              </w:rPr>
              <w:t>.</w:t>
            </w:r>
          </w:p>
          <w:p w:rsidR="001A6AE9" w:rsidRPr="0092167E" w:rsidRDefault="00014DE2"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1A6AE9" w:rsidRPr="0092167E">
              <w:rPr>
                <w:rFonts w:ascii="Times New Roman" w:eastAsia="Times New Roman" w:hAnsi="Times New Roman" w:cs="Times New Roman"/>
                <w:sz w:val="24"/>
                <w:szCs w:val="24"/>
                <w:lang w:eastAsia="ru-RU"/>
              </w:rPr>
              <w:t>Какой метод является способом, при помощи которого исследуется, диагностируется, корректируется и проектируется жизненный путь человека? Приведите пример</w:t>
            </w:r>
            <w:r>
              <w:t xml:space="preserve"> </w:t>
            </w:r>
            <w:r w:rsidRPr="00014DE2">
              <w:rPr>
                <w:rFonts w:ascii="Times New Roman" w:eastAsia="Times New Roman" w:hAnsi="Times New Roman" w:cs="Times New Roman"/>
                <w:sz w:val="24"/>
                <w:szCs w:val="24"/>
                <w:lang w:eastAsia="ru-RU"/>
              </w:rPr>
              <w:t>на основе знаний психологии служебной деятельности</w:t>
            </w:r>
            <w:r w:rsidR="001A6AE9" w:rsidRPr="0092167E">
              <w:rPr>
                <w:rFonts w:ascii="Times New Roman" w:eastAsia="Times New Roman" w:hAnsi="Times New Roman" w:cs="Times New Roman"/>
                <w:sz w:val="24"/>
                <w:szCs w:val="24"/>
                <w:lang w:eastAsia="ru-RU"/>
              </w:rPr>
              <w:t>.</w:t>
            </w:r>
          </w:p>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A6AE9" w:rsidRPr="0092167E" w:rsidTr="00D062BF">
        <w:trPr>
          <w:trHeight w:val="446"/>
        </w:trPr>
        <w:tc>
          <w:tcPr>
            <w:tcW w:w="85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Владеть</w:t>
            </w:r>
          </w:p>
        </w:tc>
        <w:tc>
          <w:tcPr>
            <w:tcW w:w="1372" w:type="pct"/>
            <w:gridSpan w:val="2"/>
            <w:shd w:val="clear" w:color="auto" w:fill="FFFFFF"/>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74ED3">
              <w:rPr>
                <w:rFonts w:ascii="Times New Roman" w:eastAsia="Times New Roman" w:hAnsi="Times New Roman" w:cs="Times New Roman"/>
                <w:sz w:val="24"/>
                <w:szCs w:val="24"/>
                <w:lang w:eastAsia="ru-RU"/>
              </w:rPr>
              <w:t>способностью применять современные научные методы для решения научных исследовательских проблем</w:t>
            </w:r>
            <w:r>
              <w:t xml:space="preserve"> </w:t>
            </w:r>
            <w:r w:rsidRPr="00374ED3">
              <w:rPr>
                <w:rFonts w:ascii="Times New Roman" w:eastAsia="Times New Roman" w:hAnsi="Times New Roman" w:cs="Times New Roman"/>
                <w:sz w:val="24"/>
                <w:szCs w:val="24"/>
                <w:lang w:eastAsia="ru-RU"/>
              </w:rPr>
              <w:t>в психологии служебной деятельности</w:t>
            </w:r>
          </w:p>
        </w:tc>
        <w:tc>
          <w:tcPr>
            <w:tcW w:w="27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45983" w:rsidRDefault="00745983" w:rsidP="0074598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Проблема для решения:</w:t>
            </w:r>
          </w:p>
          <w:p w:rsidR="00745983" w:rsidRPr="00745983" w:rsidRDefault="00745983" w:rsidP="0074598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5983">
              <w:rPr>
                <w:rFonts w:ascii="Times New Roman" w:eastAsia="Times New Roman" w:hAnsi="Times New Roman" w:cs="Times New Roman"/>
                <w:sz w:val="24"/>
                <w:szCs w:val="24"/>
                <w:lang w:eastAsia="ru-RU"/>
              </w:rPr>
              <w:t>Одно из первых определений служебной деятельности с позиций</w:t>
            </w:r>
          </w:p>
          <w:p w:rsidR="00745983" w:rsidRPr="00745983" w:rsidRDefault="00745983" w:rsidP="0074598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745983">
              <w:rPr>
                <w:rFonts w:ascii="Times New Roman" w:eastAsia="Times New Roman" w:hAnsi="Times New Roman" w:cs="Times New Roman"/>
                <w:sz w:val="24"/>
                <w:szCs w:val="24"/>
                <w:lang w:eastAsia="ru-RU"/>
              </w:rPr>
              <w:t xml:space="preserve">психологического анализа дал А. Г. </w:t>
            </w:r>
            <w:proofErr w:type="spellStart"/>
            <w:r w:rsidRPr="00745983">
              <w:rPr>
                <w:rFonts w:ascii="Times New Roman" w:eastAsia="Times New Roman" w:hAnsi="Times New Roman" w:cs="Times New Roman"/>
                <w:sz w:val="24"/>
                <w:szCs w:val="24"/>
                <w:lang w:eastAsia="ru-RU"/>
              </w:rPr>
              <w:t>Караяни</w:t>
            </w:r>
            <w:proofErr w:type="spellEnd"/>
            <w:r w:rsidRPr="00745983">
              <w:rPr>
                <w:rFonts w:ascii="Times New Roman" w:eastAsia="Times New Roman" w:hAnsi="Times New Roman" w:cs="Times New Roman"/>
                <w:sz w:val="24"/>
                <w:szCs w:val="24"/>
                <w:lang w:eastAsia="ru-RU"/>
              </w:rPr>
              <w:t xml:space="preserve"> при формулировании теоретических</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основ психологического обеспечения служебной деятельности – служебная</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деятельность понимается им как совместная деятельность военнослужащих,</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направленная на достижение целей, определяемых государством (поддержание</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обороноспособности, безопасности и правопорядка), мотивируемую</w:t>
            </w:r>
            <w:proofErr w:type="gramEnd"/>
          </w:p>
          <w:p w:rsidR="00745983" w:rsidRDefault="00745983" w:rsidP="0074598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5983">
              <w:rPr>
                <w:rFonts w:ascii="Times New Roman" w:eastAsia="Times New Roman" w:hAnsi="Times New Roman" w:cs="Times New Roman"/>
                <w:sz w:val="24"/>
                <w:szCs w:val="24"/>
                <w:lang w:eastAsia="ru-RU"/>
              </w:rPr>
              <w:t>профессиональным</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долгом (ответственностью),</w:t>
            </w:r>
            <w:r>
              <w:rPr>
                <w:rFonts w:ascii="Times New Roman" w:eastAsia="Times New Roman" w:hAnsi="Times New Roman" w:cs="Times New Roman"/>
                <w:sz w:val="24"/>
                <w:szCs w:val="24"/>
                <w:lang w:eastAsia="ru-RU"/>
              </w:rPr>
              <w:t xml:space="preserve"> </w:t>
            </w:r>
            <w:proofErr w:type="gramStart"/>
            <w:r w:rsidRPr="00745983">
              <w:rPr>
                <w:rFonts w:ascii="Times New Roman" w:eastAsia="Times New Roman" w:hAnsi="Times New Roman" w:cs="Times New Roman"/>
                <w:sz w:val="24"/>
                <w:szCs w:val="24"/>
                <w:lang w:eastAsia="ru-RU"/>
              </w:rPr>
              <w:t>осуществляемую</w:t>
            </w:r>
            <w:proofErr w:type="gramEnd"/>
            <w:r w:rsidRPr="00745983">
              <w:rPr>
                <w:rFonts w:ascii="Times New Roman" w:eastAsia="Times New Roman" w:hAnsi="Times New Roman" w:cs="Times New Roman"/>
                <w:sz w:val="24"/>
                <w:szCs w:val="24"/>
                <w:lang w:eastAsia="ru-RU"/>
              </w:rPr>
              <w:t xml:space="preserve"> способами</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противоборства (с противником, преступником, чрезвычайными обстоятельствами,</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экстремальными условиями) с использо</w:t>
            </w:r>
            <w:r>
              <w:rPr>
                <w:rFonts w:ascii="Times New Roman" w:eastAsia="Times New Roman" w:hAnsi="Times New Roman" w:cs="Times New Roman"/>
                <w:sz w:val="24"/>
                <w:szCs w:val="24"/>
                <w:lang w:eastAsia="ru-RU"/>
              </w:rPr>
              <w:t xml:space="preserve">ванием предписанных приёмов. </w:t>
            </w:r>
          </w:p>
          <w:p w:rsidR="001A6AE9" w:rsidRDefault="00745983" w:rsidP="0074598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5983">
              <w:rPr>
                <w:rFonts w:ascii="Times New Roman" w:eastAsia="Times New Roman" w:hAnsi="Times New Roman" w:cs="Times New Roman"/>
                <w:sz w:val="24"/>
                <w:szCs w:val="24"/>
                <w:lang w:eastAsia="ru-RU"/>
              </w:rPr>
              <w:t>Рассматривая служащего, с точки зрения его возможностей выполнять</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 xml:space="preserve">служебные задачи, </w:t>
            </w:r>
            <w:proofErr w:type="gramStart"/>
            <w:r>
              <w:rPr>
                <w:rFonts w:ascii="Times New Roman" w:eastAsia="Times New Roman" w:hAnsi="Times New Roman" w:cs="Times New Roman"/>
                <w:sz w:val="24"/>
                <w:szCs w:val="24"/>
                <w:lang w:eastAsia="ru-RU"/>
              </w:rPr>
              <w:t>отметим</w:t>
            </w:r>
            <w:proofErr w:type="gramEnd"/>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что основой для организации психологического</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обеспечения служебной деятельности является формирование, развитие и</w:t>
            </w:r>
            <w:r>
              <w:rPr>
                <w:rFonts w:ascii="Times New Roman" w:eastAsia="Times New Roman" w:hAnsi="Times New Roman" w:cs="Times New Roman"/>
                <w:sz w:val="24"/>
                <w:szCs w:val="24"/>
                <w:lang w:eastAsia="ru-RU"/>
              </w:rPr>
              <w:t xml:space="preserve"> </w:t>
            </w:r>
            <w:r w:rsidRPr="00745983">
              <w:rPr>
                <w:rFonts w:ascii="Times New Roman" w:eastAsia="Times New Roman" w:hAnsi="Times New Roman" w:cs="Times New Roman"/>
                <w:sz w:val="24"/>
                <w:szCs w:val="24"/>
                <w:lang w:eastAsia="ru-RU"/>
              </w:rPr>
              <w:t>восстановление целевого психологического ресурса</w:t>
            </w:r>
            <w:r>
              <w:rPr>
                <w:rFonts w:ascii="Times New Roman" w:eastAsia="Times New Roman" w:hAnsi="Times New Roman" w:cs="Times New Roman"/>
                <w:sz w:val="24"/>
                <w:szCs w:val="24"/>
                <w:lang w:eastAsia="ru-RU"/>
              </w:rPr>
              <w:t>.</w:t>
            </w:r>
          </w:p>
          <w:p w:rsidR="00745983" w:rsidRPr="0092167E" w:rsidRDefault="00745983" w:rsidP="0074598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Приведите психологические методы решения проблемы восстановления ресурсов на основе психологии служебной деятельности.</w:t>
            </w:r>
          </w:p>
        </w:tc>
      </w:tr>
      <w:tr w:rsidR="001A6AE9" w:rsidRPr="0092167E" w:rsidTr="00097B89">
        <w:trPr>
          <w:trHeight w:val="446"/>
        </w:trPr>
        <w:tc>
          <w:tcPr>
            <w:tcW w:w="5000" w:type="pct"/>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6AE9" w:rsidRPr="0092167E" w:rsidRDefault="001A6AE9" w:rsidP="001A6A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41E7">
              <w:rPr>
                <w:rFonts w:ascii="Times New Roman" w:eastAsia="Times New Roman" w:hAnsi="Times New Roman" w:cs="Times New Roman"/>
                <w:sz w:val="24"/>
                <w:szCs w:val="24"/>
                <w:lang w:eastAsia="ru-RU"/>
              </w:rPr>
              <w:t>ПК-22</w:t>
            </w:r>
            <w:r w:rsidRPr="00A641E7">
              <w:rPr>
                <w:rFonts w:ascii="Times New Roman" w:eastAsia="Times New Roman" w:hAnsi="Times New Roman" w:cs="Times New Roman"/>
                <w:sz w:val="24"/>
                <w:szCs w:val="24"/>
                <w:lang w:eastAsia="ru-RU"/>
              </w:rPr>
              <w:tab/>
              <w:t>способностью готовить научные отчеты, обзоры, публикации и рекомендации по результатам выполненных исследований</w:t>
            </w:r>
          </w:p>
        </w:tc>
      </w:tr>
      <w:tr w:rsidR="004001CF" w:rsidRPr="0092167E" w:rsidTr="00D062B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01CF" w:rsidRPr="0092167E" w:rsidRDefault="004001CF" w:rsidP="004001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Знать</w:t>
            </w:r>
          </w:p>
        </w:tc>
        <w:tc>
          <w:tcPr>
            <w:tcW w:w="1483" w:type="pct"/>
            <w:gridSpan w:val="2"/>
            <w:shd w:val="clear" w:color="auto" w:fill="FFFFFF"/>
            <w:tcMar>
              <w:top w:w="15" w:type="dxa"/>
              <w:left w:w="80" w:type="dxa"/>
              <w:bottom w:w="0" w:type="dxa"/>
              <w:right w:w="80" w:type="dxa"/>
            </w:tcMar>
          </w:tcPr>
          <w:p w:rsidR="004001CF" w:rsidRPr="0092167E" w:rsidRDefault="004001CF" w:rsidP="004001C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74ED3">
              <w:rPr>
                <w:rFonts w:ascii="Times New Roman" w:eastAsia="Times New Roman" w:hAnsi="Times New Roman" w:cs="Times New Roman"/>
                <w:sz w:val="24"/>
                <w:szCs w:val="24"/>
                <w:lang w:eastAsia="ru-RU"/>
              </w:rPr>
              <w:t xml:space="preserve">Имеет четкое, целостное представление о </w:t>
            </w:r>
            <w:r w:rsidRPr="00374ED3">
              <w:rPr>
                <w:rFonts w:ascii="Times New Roman" w:eastAsia="Times New Roman" w:hAnsi="Times New Roman" w:cs="Times New Roman"/>
                <w:sz w:val="24"/>
                <w:szCs w:val="24"/>
                <w:lang w:eastAsia="ru-RU"/>
              </w:rPr>
              <w:lastRenderedPageBreak/>
              <w:t>современных научных методах подготовки научных отчетов по результатам выполнения исследований</w:t>
            </w:r>
            <w:r>
              <w:t xml:space="preserve"> </w:t>
            </w:r>
            <w:r w:rsidRPr="00374ED3">
              <w:rPr>
                <w:rFonts w:ascii="Times New Roman" w:eastAsia="Times New Roman" w:hAnsi="Times New Roman" w:cs="Times New Roman"/>
                <w:sz w:val="24"/>
                <w:szCs w:val="24"/>
                <w:lang w:eastAsia="ru-RU"/>
              </w:rPr>
              <w:t>в психологии служебной деятельности</w:t>
            </w:r>
          </w:p>
        </w:tc>
        <w:tc>
          <w:tcPr>
            <w:tcW w:w="2958"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01CF" w:rsidRDefault="00F66D50" w:rsidP="00F66D50">
            <w:pPr>
              <w:spacing w:after="0" w:line="240" w:lineRule="auto"/>
              <w:ind w:left="502"/>
              <w:contextualSpacing/>
              <w:jc w:val="both"/>
              <w:rPr>
                <w:rFonts w:ascii="Times New Roman" w:eastAsia="Calibri" w:hAnsi="Times New Roman" w:cs="Times New Roman"/>
                <w:sz w:val="24"/>
              </w:rPr>
            </w:pPr>
            <w:r w:rsidRPr="00F66D50">
              <w:rPr>
                <w:rFonts w:ascii="Times New Roman" w:eastAsia="Calibri" w:hAnsi="Times New Roman" w:cs="Times New Roman"/>
                <w:sz w:val="24"/>
              </w:rPr>
              <w:lastRenderedPageBreak/>
              <w:t>Вопросы к экзамену</w:t>
            </w:r>
          </w:p>
          <w:p w:rsidR="00680167" w:rsidRPr="00680167" w:rsidRDefault="00680167" w:rsidP="00680167">
            <w:pPr>
              <w:spacing w:after="0" w:line="240" w:lineRule="auto"/>
              <w:ind w:left="502"/>
              <w:contextualSpacing/>
              <w:jc w:val="both"/>
              <w:rPr>
                <w:rFonts w:ascii="Times New Roman" w:eastAsia="Calibri" w:hAnsi="Times New Roman" w:cs="Times New Roman"/>
                <w:sz w:val="24"/>
              </w:rPr>
            </w:pPr>
            <w:r w:rsidRPr="00680167">
              <w:rPr>
                <w:rFonts w:ascii="Times New Roman" w:eastAsia="Calibri" w:hAnsi="Times New Roman" w:cs="Times New Roman"/>
                <w:sz w:val="24"/>
              </w:rPr>
              <w:tab/>
              <w:t xml:space="preserve">Общая характеристика статических </w:t>
            </w:r>
            <w:r w:rsidRPr="00680167">
              <w:rPr>
                <w:rFonts w:ascii="Times New Roman" w:eastAsia="Calibri" w:hAnsi="Times New Roman" w:cs="Times New Roman"/>
                <w:sz w:val="24"/>
              </w:rPr>
              <w:lastRenderedPageBreak/>
              <w:t xml:space="preserve">способов обработки данных психологического исследования. </w:t>
            </w:r>
          </w:p>
          <w:p w:rsidR="00680167" w:rsidRPr="00680167" w:rsidRDefault="00680167" w:rsidP="00680167">
            <w:pPr>
              <w:spacing w:after="0" w:line="240" w:lineRule="auto"/>
              <w:ind w:left="502"/>
              <w:contextualSpacing/>
              <w:jc w:val="both"/>
              <w:rPr>
                <w:rFonts w:ascii="Times New Roman" w:eastAsia="Calibri" w:hAnsi="Times New Roman" w:cs="Times New Roman"/>
                <w:sz w:val="24"/>
              </w:rPr>
            </w:pPr>
            <w:r w:rsidRPr="00680167">
              <w:rPr>
                <w:rFonts w:ascii="Times New Roman" w:eastAsia="Calibri" w:hAnsi="Times New Roman" w:cs="Times New Roman"/>
                <w:sz w:val="24"/>
              </w:rPr>
              <w:tab/>
              <w:t xml:space="preserve">Общая характеристика метода анализа результатов деятельности. </w:t>
            </w:r>
          </w:p>
          <w:p w:rsidR="00680167" w:rsidRPr="00680167" w:rsidRDefault="00680167" w:rsidP="00680167">
            <w:pPr>
              <w:spacing w:after="0" w:line="240" w:lineRule="auto"/>
              <w:ind w:left="502"/>
              <w:contextualSpacing/>
              <w:jc w:val="both"/>
              <w:rPr>
                <w:rFonts w:ascii="Times New Roman" w:eastAsia="Calibri" w:hAnsi="Times New Roman" w:cs="Times New Roman"/>
                <w:sz w:val="24"/>
              </w:rPr>
            </w:pPr>
            <w:r w:rsidRPr="00680167">
              <w:rPr>
                <w:rFonts w:ascii="Times New Roman" w:eastAsia="Calibri" w:hAnsi="Times New Roman" w:cs="Times New Roman"/>
                <w:sz w:val="24"/>
              </w:rPr>
              <w:t>.</w:t>
            </w:r>
            <w:r w:rsidRPr="00680167">
              <w:rPr>
                <w:rFonts w:ascii="Times New Roman" w:eastAsia="Calibri" w:hAnsi="Times New Roman" w:cs="Times New Roman"/>
                <w:sz w:val="24"/>
              </w:rPr>
              <w:tab/>
              <w:t xml:space="preserve">Организация </w:t>
            </w:r>
            <w:proofErr w:type="gramStart"/>
            <w:r w:rsidRPr="00680167">
              <w:rPr>
                <w:rFonts w:ascii="Times New Roman" w:eastAsia="Calibri" w:hAnsi="Times New Roman" w:cs="Times New Roman"/>
                <w:sz w:val="24"/>
              </w:rPr>
              <w:t>-э</w:t>
            </w:r>
            <w:proofErr w:type="gramEnd"/>
            <w:r w:rsidRPr="00680167">
              <w:rPr>
                <w:rFonts w:ascii="Times New Roman" w:eastAsia="Calibri" w:hAnsi="Times New Roman" w:cs="Times New Roman"/>
                <w:sz w:val="24"/>
              </w:rPr>
              <w:t xml:space="preserve">кспериментальной работы и конкретных исследований в служебных организациях. </w:t>
            </w:r>
          </w:p>
          <w:p w:rsidR="00680167" w:rsidRPr="0092167E" w:rsidRDefault="00680167" w:rsidP="00680167">
            <w:pPr>
              <w:spacing w:after="0" w:line="240" w:lineRule="auto"/>
              <w:ind w:left="502"/>
              <w:contextualSpacing/>
              <w:jc w:val="both"/>
              <w:rPr>
                <w:rFonts w:ascii="Times New Roman" w:eastAsia="Calibri" w:hAnsi="Times New Roman" w:cs="Times New Roman"/>
                <w:sz w:val="24"/>
              </w:rPr>
            </w:pPr>
            <w:r w:rsidRPr="00680167">
              <w:rPr>
                <w:rFonts w:ascii="Times New Roman" w:eastAsia="Calibri" w:hAnsi="Times New Roman" w:cs="Times New Roman"/>
                <w:sz w:val="24"/>
              </w:rPr>
              <w:tab/>
              <w:t>Особенности применения проективных методов в психологии служебной деятельности.</w:t>
            </w:r>
          </w:p>
        </w:tc>
      </w:tr>
      <w:tr w:rsidR="004001CF" w:rsidRPr="0092167E" w:rsidTr="00D062B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01CF" w:rsidRPr="0092167E" w:rsidRDefault="004001CF" w:rsidP="004001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lastRenderedPageBreak/>
              <w:t>Уметь</w:t>
            </w:r>
          </w:p>
        </w:tc>
        <w:tc>
          <w:tcPr>
            <w:tcW w:w="1483" w:type="pct"/>
            <w:gridSpan w:val="2"/>
            <w:shd w:val="clear" w:color="auto" w:fill="FFFFFF"/>
            <w:tcMar>
              <w:top w:w="15" w:type="dxa"/>
              <w:left w:w="80" w:type="dxa"/>
              <w:bottom w:w="0" w:type="dxa"/>
              <w:right w:w="80" w:type="dxa"/>
            </w:tcMar>
          </w:tcPr>
          <w:p w:rsidR="004001CF" w:rsidRPr="0092167E" w:rsidRDefault="004001CF" w:rsidP="004001C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922EC">
              <w:rPr>
                <w:rFonts w:ascii="Times New Roman" w:eastAsia="Times New Roman" w:hAnsi="Times New Roman" w:cs="Times New Roman"/>
                <w:sz w:val="24"/>
                <w:szCs w:val="24"/>
                <w:lang w:eastAsia="ru-RU"/>
              </w:rPr>
              <w:t>использовать современные научные методы для решения научных исследовательских проблем в процессе подготовки научных отчетов по результатам выполнения исследований</w:t>
            </w:r>
            <w:r>
              <w:t xml:space="preserve"> </w:t>
            </w:r>
            <w:r w:rsidRPr="00F922EC">
              <w:rPr>
                <w:rFonts w:ascii="Times New Roman" w:eastAsia="Times New Roman" w:hAnsi="Times New Roman" w:cs="Times New Roman"/>
                <w:sz w:val="24"/>
                <w:szCs w:val="24"/>
                <w:lang w:eastAsia="ru-RU"/>
              </w:rPr>
              <w:t>в психологии служебной деятельности</w:t>
            </w:r>
          </w:p>
        </w:tc>
        <w:tc>
          <w:tcPr>
            <w:tcW w:w="2958"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01CF" w:rsidRDefault="004001CF" w:rsidP="004001C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Примерные задания:</w:t>
            </w:r>
          </w:p>
          <w:p w:rsidR="000F1E52" w:rsidRPr="000F1E52" w:rsidRDefault="000F1E52" w:rsidP="000F1E5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0F1E52">
              <w:rPr>
                <w:rFonts w:ascii="Times New Roman" w:eastAsia="Times New Roman" w:hAnsi="Times New Roman" w:cs="Times New Roman"/>
                <w:sz w:val="24"/>
                <w:szCs w:val="24"/>
                <w:lang w:eastAsia="ru-RU"/>
              </w:rPr>
              <w:t>редставление о служебной деятельности как о совместной</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 xml:space="preserve">диктует необходимость её </w:t>
            </w:r>
            <w:proofErr w:type="gramStart"/>
            <w:r w:rsidRPr="000F1E52">
              <w:rPr>
                <w:rFonts w:ascii="Times New Roman" w:eastAsia="Times New Roman" w:hAnsi="Times New Roman" w:cs="Times New Roman"/>
                <w:sz w:val="24"/>
                <w:szCs w:val="24"/>
                <w:lang w:eastAsia="ru-RU"/>
              </w:rPr>
              <w:t>анализа</w:t>
            </w:r>
            <w:proofErr w:type="gramEnd"/>
            <w:r w:rsidRPr="000F1E52">
              <w:rPr>
                <w:rFonts w:ascii="Times New Roman" w:eastAsia="Times New Roman" w:hAnsi="Times New Roman" w:cs="Times New Roman"/>
                <w:sz w:val="24"/>
                <w:szCs w:val="24"/>
                <w:lang w:eastAsia="ru-RU"/>
              </w:rPr>
              <w:t xml:space="preserve"> как на индивидуальном так и на групповом</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уровнях. Если деятельность есть активность по преобразованию окружающей</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действительности в соответствии с необходимостью удовлетворения потребностей</w:t>
            </w:r>
            <w:r>
              <w:rPr>
                <w:rFonts w:ascii="Times New Roman" w:eastAsia="Times New Roman" w:hAnsi="Times New Roman" w:cs="Times New Roman"/>
                <w:sz w:val="24"/>
                <w:szCs w:val="24"/>
                <w:lang w:eastAsia="ru-RU"/>
              </w:rPr>
              <w:t xml:space="preserve"> </w:t>
            </w:r>
            <w:proofErr w:type="gramStart"/>
            <w:r w:rsidRPr="000F1E52">
              <w:rPr>
                <w:rFonts w:ascii="Times New Roman" w:eastAsia="Times New Roman" w:hAnsi="Times New Roman" w:cs="Times New Roman"/>
                <w:sz w:val="24"/>
                <w:szCs w:val="24"/>
                <w:lang w:eastAsia="ru-RU"/>
              </w:rPr>
              <w:t>человека</w:t>
            </w:r>
            <w:proofErr w:type="gramEnd"/>
            <w:r w:rsidRPr="000F1E52">
              <w:rPr>
                <w:rFonts w:ascii="Times New Roman" w:eastAsia="Times New Roman" w:hAnsi="Times New Roman" w:cs="Times New Roman"/>
                <w:sz w:val="24"/>
                <w:szCs w:val="24"/>
                <w:lang w:eastAsia="ru-RU"/>
              </w:rPr>
              <w:t xml:space="preserve"> то служебная деятельность возникает при включении индивидуальной</w:t>
            </w:r>
          </w:p>
          <w:p w:rsidR="000F1E52" w:rsidRPr="000F1E52" w:rsidRDefault="000F1E52" w:rsidP="000F1E5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E52">
              <w:rPr>
                <w:rFonts w:ascii="Times New Roman" w:eastAsia="Times New Roman" w:hAnsi="Times New Roman" w:cs="Times New Roman"/>
                <w:sz w:val="24"/>
                <w:szCs w:val="24"/>
                <w:lang w:eastAsia="ru-RU"/>
              </w:rPr>
              <w:t xml:space="preserve">деятельности в систему более высокого порядка – </w:t>
            </w:r>
            <w:proofErr w:type="gramStart"/>
            <w:r w:rsidRPr="000F1E52">
              <w:rPr>
                <w:rFonts w:ascii="Times New Roman" w:eastAsia="Times New Roman" w:hAnsi="Times New Roman" w:cs="Times New Roman"/>
                <w:sz w:val="24"/>
                <w:szCs w:val="24"/>
                <w:lang w:eastAsia="ru-RU"/>
              </w:rPr>
              <w:t>совместную</w:t>
            </w:r>
            <w:proofErr w:type="gramEnd"/>
            <w:r w:rsidRPr="000F1E52">
              <w:rPr>
                <w:rFonts w:ascii="Times New Roman" w:eastAsia="Times New Roman" w:hAnsi="Times New Roman" w:cs="Times New Roman"/>
                <w:sz w:val="24"/>
                <w:szCs w:val="24"/>
                <w:lang w:eastAsia="ru-RU"/>
              </w:rPr>
              <w:t xml:space="preserve"> где действуют</w:t>
            </w:r>
          </w:p>
          <w:p w:rsidR="000F1E52" w:rsidRDefault="000F1E52" w:rsidP="000F1E5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E52">
              <w:rPr>
                <w:rFonts w:ascii="Times New Roman" w:eastAsia="Times New Roman" w:hAnsi="Times New Roman" w:cs="Times New Roman"/>
                <w:sz w:val="24"/>
                <w:szCs w:val="24"/>
                <w:lang w:eastAsia="ru-RU"/>
              </w:rPr>
              <w:t>потребности групп людей – это может быть как относительно небольшая группа,</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 xml:space="preserve">организация так и </w:t>
            </w:r>
            <w:proofErr w:type="gramStart"/>
            <w:r w:rsidRPr="000F1E52">
              <w:rPr>
                <w:rFonts w:ascii="Times New Roman" w:eastAsia="Times New Roman" w:hAnsi="Times New Roman" w:cs="Times New Roman"/>
                <w:sz w:val="24"/>
                <w:szCs w:val="24"/>
                <w:lang w:eastAsia="ru-RU"/>
              </w:rPr>
              <w:t>государство</w:t>
            </w:r>
            <w:proofErr w:type="gramEnd"/>
            <w:r w:rsidRPr="000F1E52">
              <w:rPr>
                <w:rFonts w:ascii="Times New Roman" w:eastAsia="Times New Roman" w:hAnsi="Times New Roman" w:cs="Times New Roman"/>
                <w:sz w:val="24"/>
                <w:szCs w:val="24"/>
                <w:lang w:eastAsia="ru-RU"/>
              </w:rPr>
              <w:t xml:space="preserve"> и общество в целом. Совместность существования</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задаёт организацию взаимодействия</w:t>
            </w:r>
            <w:r w:rsidR="00A60B4D">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 xml:space="preserve">позволяющую </w:t>
            </w:r>
            <w:proofErr w:type="gramStart"/>
            <w:r w:rsidRPr="000F1E52">
              <w:rPr>
                <w:rFonts w:ascii="Times New Roman" w:eastAsia="Times New Roman" w:hAnsi="Times New Roman" w:cs="Times New Roman"/>
                <w:sz w:val="24"/>
                <w:szCs w:val="24"/>
                <w:lang w:eastAsia="ru-RU"/>
              </w:rPr>
              <w:t>найти эффективные пути развития</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всей группы эта система основана</w:t>
            </w:r>
            <w:proofErr w:type="gramEnd"/>
            <w:r w:rsidRPr="000F1E52">
              <w:rPr>
                <w:rFonts w:ascii="Times New Roman" w:eastAsia="Times New Roman" w:hAnsi="Times New Roman" w:cs="Times New Roman"/>
                <w:sz w:val="24"/>
                <w:szCs w:val="24"/>
                <w:lang w:eastAsia="ru-RU"/>
              </w:rPr>
              <w:t xml:space="preserve"> на функциональных и эмоциональных связах</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отдельных индивидуумов и обеспечивает необходимую в данном случае синергию и</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общее направление движения к заданным целям. При этом постоянно сталкиваются</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модели поведения и индивидуальные способы реализации конкретных задач.</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 xml:space="preserve">Значительная </w:t>
            </w:r>
            <w:r w:rsidR="00A60B4D">
              <w:rPr>
                <w:rFonts w:ascii="Times New Roman" w:eastAsia="Times New Roman" w:hAnsi="Times New Roman" w:cs="Times New Roman"/>
                <w:sz w:val="24"/>
                <w:szCs w:val="24"/>
                <w:lang w:eastAsia="ru-RU"/>
              </w:rPr>
              <w:t>д</w:t>
            </w:r>
            <w:r w:rsidRPr="000F1E52">
              <w:rPr>
                <w:rFonts w:ascii="Times New Roman" w:eastAsia="Times New Roman" w:hAnsi="Times New Roman" w:cs="Times New Roman"/>
                <w:sz w:val="24"/>
                <w:szCs w:val="24"/>
                <w:lang w:eastAsia="ru-RU"/>
              </w:rPr>
              <w:t xml:space="preserve">ифференциация и </w:t>
            </w:r>
            <w:proofErr w:type="gramStart"/>
            <w:r w:rsidRPr="000F1E52">
              <w:rPr>
                <w:rFonts w:ascii="Times New Roman" w:eastAsia="Times New Roman" w:hAnsi="Times New Roman" w:cs="Times New Roman"/>
                <w:sz w:val="24"/>
                <w:szCs w:val="24"/>
                <w:lang w:eastAsia="ru-RU"/>
              </w:rPr>
              <w:t>отличия</w:t>
            </w:r>
            <w:proofErr w:type="gramEnd"/>
            <w:r w:rsidRPr="000F1E52">
              <w:rPr>
                <w:rFonts w:ascii="Times New Roman" w:eastAsia="Times New Roman" w:hAnsi="Times New Roman" w:cs="Times New Roman"/>
                <w:sz w:val="24"/>
                <w:szCs w:val="24"/>
                <w:lang w:eastAsia="ru-RU"/>
              </w:rPr>
              <w:t xml:space="preserve"> существующие в профессиональной</w:t>
            </w:r>
            <w:r w:rsidR="00A60B4D">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подготовке готовности и способностях могут быть компенсированы за счёт</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формирования системы отношений и взаимодействий, которая будет служить</w:t>
            </w:r>
            <w:r>
              <w:rPr>
                <w:rFonts w:ascii="Times New Roman" w:eastAsia="Times New Roman" w:hAnsi="Times New Roman" w:cs="Times New Roman"/>
                <w:sz w:val="24"/>
                <w:szCs w:val="24"/>
                <w:lang w:eastAsia="ru-RU"/>
              </w:rPr>
              <w:t xml:space="preserve"> </w:t>
            </w:r>
            <w:r w:rsidRPr="000F1E52">
              <w:rPr>
                <w:rFonts w:ascii="Times New Roman" w:eastAsia="Times New Roman" w:hAnsi="Times New Roman" w:cs="Times New Roman"/>
                <w:sz w:val="24"/>
                <w:szCs w:val="24"/>
                <w:lang w:eastAsia="ru-RU"/>
              </w:rPr>
              <w:t>ориентировочной основой для эффективной реализации деятельности</w:t>
            </w:r>
            <w:r>
              <w:rPr>
                <w:rFonts w:ascii="Times New Roman" w:eastAsia="Times New Roman" w:hAnsi="Times New Roman" w:cs="Times New Roman"/>
                <w:sz w:val="24"/>
                <w:szCs w:val="24"/>
                <w:lang w:eastAsia="ru-RU"/>
              </w:rPr>
              <w:t>.</w:t>
            </w:r>
          </w:p>
          <w:p w:rsidR="004001CF" w:rsidRPr="0092167E" w:rsidRDefault="000F1E52" w:rsidP="004001C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Предложите пути решения этой проблемы.</w:t>
            </w:r>
          </w:p>
          <w:p w:rsidR="004001CF" w:rsidRPr="0092167E" w:rsidRDefault="004001CF" w:rsidP="004001C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001CF" w:rsidRPr="0092167E" w:rsidTr="00D062B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01CF" w:rsidRPr="0092167E" w:rsidRDefault="004001CF" w:rsidP="004001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Владеть</w:t>
            </w:r>
          </w:p>
        </w:tc>
        <w:tc>
          <w:tcPr>
            <w:tcW w:w="1483" w:type="pct"/>
            <w:gridSpan w:val="2"/>
            <w:shd w:val="clear" w:color="auto" w:fill="FFFFFF"/>
            <w:tcMar>
              <w:top w:w="15" w:type="dxa"/>
              <w:left w:w="80" w:type="dxa"/>
              <w:bottom w:w="0" w:type="dxa"/>
              <w:right w:w="80" w:type="dxa"/>
            </w:tcMar>
          </w:tcPr>
          <w:p w:rsidR="004001CF" w:rsidRPr="0092167E" w:rsidRDefault="004001CF" w:rsidP="004001C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303C">
              <w:rPr>
                <w:rFonts w:ascii="Times New Roman" w:eastAsia="Times New Roman" w:hAnsi="Times New Roman" w:cs="Times New Roman"/>
                <w:sz w:val="24"/>
                <w:szCs w:val="24"/>
                <w:lang w:eastAsia="ru-RU"/>
              </w:rPr>
              <w:t xml:space="preserve">способностью применять современные научные методы для решения научных исследовательских проблем в процессе подготовки научных </w:t>
            </w:r>
            <w:r w:rsidRPr="0049303C">
              <w:rPr>
                <w:rFonts w:ascii="Times New Roman" w:eastAsia="Times New Roman" w:hAnsi="Times New Roman" w:cs="Times New Roman"/>
                <w:sz w:val="24"/>
                <w:szCs w:val="24"/>
                <w:lang w:eastAsia="ru-RU"/>
              </w:rPr>
              <w:lastRenderedPageBreak/>
              <w:t>отчетов по результатам выполнения исследований</w:t>
            </w:r>
            <w:r>
              <w:t xml:space="preserve"> </w:t>
            </w:r>
            <w:r w:rsidRPr="0049303C">
              <w:rPr>
                <w:rFonts w:ascii="Times New Roman" w:eastAsia="Times New Roman" w:hAnsi="Times New Roman" w:cs="Times New Roman"/>
                <w:sz w:val="24"/>
                <w:szCs w:val="24"/>
                <w:lang w:eastAsia="ru-RU"/>
              </w:rPr>
              <w:t>в психологии служебной деятельности</w:t>
            </w:r>
          </w:p>
        </w:tc>
        <w:tc>
          <w:tcPr>
            <w:tcW w:w="2958"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001CF" w:rsidRDefault="00A60B4D" w:rsidP="00A60B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Примерное задание:</w:t>
            </w:r>
          </w:p>
          <w:p w:rsidR="00A60B4D" w:rsidRPr="00A60B4D" w:rsidRDefault="00A60B4D" w:rsidP="00A60B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60B4D">
              <w:rPr>
                <w:rFonts w:ascii="Times New Roman" w:eastAsia="Times New Roman" w:hAnsi="Times New Roman" w:cs="Times New Roman"/>
                <w:sz w:val="24"/>
                <w:szCs w:val="24"/>
                <w:lang w:eastAsia="ru-RU"/>
              </w:rPr>
              <w:t>В психологии мотивации выделен ряд признаков (индикаторов) оценки</w:t>
            </w:r>
            <w:r>
              <w:rPr>
                <w:rFonts w:ascii="Times New Roman" w:eastAsia="Times New Roman" w:hAnsi="Times New Roman" w:cs="Times New Roman"/>
                <w:sz w:val="24"/>
                <w:szCs w:val="24"/>
                <w:lang w:eastAsia="ru-RU"/>
              </w:rPr>
              <w:t xml:space="preserve"> </w:t>
            </w:r>
            <w:r w:rsidRPr="00A60B4D">
              <w:rPr>
                <w:rFonts w:ascii="Times New Roman" w:eastAsia="Times New Roman" w:hAnsi="Times New Roman" w:cs="Times New Roman"/>
                <w:sz w:val="24"/>
                <w:szCs w:val="24"/>
                <w:lang w:eastAsia="ru-RU"/>
              </w:rPr>
              <w:t>характеристик мотивов, которые, как правило, кладутся в основу методов выявления и</w:t>
            </w:r>
            <w:r>
              <w:rPr>
                <w:rFonts w:ascii="Times New Roman" w:eastAsia="Times New Roman" w:hAnsi="Times New Roman" w:cs="Times New Roman"/>
                <w:sz w:val="24"/>
                <w:szCs w:val="24"/>
                <w:lang w:eastAsia="ru-RU"/>
              </w:rPr>
              <w:t xml:space="preserve"> </w:t>
            </w:r>
            <w:r w:rsidRPr="00A60B4D">
              <w:rPr>
                <w:rFonts w:ascii="Times New Roman" w:eastAsia="Times New Roman" w:hAnsi="Times New Roman" w:cs="Times New Roman"/>
                <w:sz w:val="24"/>
                <w:szCs w:val="24"/>
                <w:lang w:eastAsia="ru-RU"/>
              </w:rPr>
              <w:t>измерения мотивационной направленности личности. К таким признакам относятся</w:t>
            </w:r>
            <w:r>
              <w:rPr>
                <w:rFonts w:ascii="Times New Roman" w:eastAsia="Times New Roman" w:hAnsi="Times New Roman" w:cs="Times New Roman"/>
                <w:sz w:val="24"/>
                <w:szCs w:val="24"/>
                <w:lang w:eastAsia="ru-RU"/>
              </w:rPr>
              <w:t xml:space="preserve"> </w:t>
            </w:r>
            <w:r w:rsidRPr="00A60B4D">
              <w:rPr>
                <w:rFonts w:ascii="Times New Roman" w:eastAsia="Times New Roman" w:hAnsi="Times New Roman" w:cs="Times New Roman"/>
                <w:sz w:val="24"/>
                <w:szCs w:val="24"/>
                <w:lang w:eastAsia="ru-RU"/>
              </w:rPr>
              <w:t xml:space="preserve">когнитивные репрезентация или прямая </w:t>
            </w:r>
            <w:r w:rsidRPr="00A60B4D">
              <w:rPr>
                <w:rFonts w:ascii="Times New Roman" w:eastAsia="Times New Roman" w:hAnsi="Times New Roman" w:cs="Times New Roman"/>
                <w:sz w:val="24"/>
                <w:szCs w:val="24"/>
                <w:lang w:eastAsia="ru-RU"/>
              </w:rPr>
              <w:lastRenderedPageBreak/>
              <w:t>оценка представления людей о причинах или</w:t>
            </w:r>
          </w:p>
          <w:p w:rsidR="00A60B4D" w:rsidRDefault="00A60B4D" w:rsidP="00A60B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60B4D">
              <w:rPr>
                <w:rFonts w:ascii="Times New Roman" w:eastAsia="Times New Roman" w:hAnsi="Times New Roman" w:cs="Times New Roman"/>
                <w:sz w:val="24"/>
                <w:szCs w:val="24"/>
                <w:lang w:eastAsia="ru-RU"/>
              </w:rPr>
              <w:t>особенностях</w:t>
            </w:r>
            <w:proofErr w:type="gramEnd"/>
            <w:r w:rsidRPr="00A60B4D">
              <w:rPr>
                <w:rFonts w:ascii="Times New Roman" w:eastAsia="Times New Roman" w:hAnsi="Times New Roman" w:cs="Times New Roman"/>
                <w:sz w:val="24"/>
                <w:szCs w:val="24"/>
                <w:lang w:eastAsia="ru-RU"/>
              </w:rPr>
              <w:t xml:space="preserve"> их поведения, интересах, желаниях. Для этого используют анкеты,</w:t>
            </w:r>
            <w:r>
              <w:rPr>
                <w:rFonts w:ascii="Times New Roman" w:eastAsia="Times New Roman" w:hAnsi="Times New Roman" w:cs="Times New Roman"/>
                <w:sz w:val="24"/>
                <w:szCs w:val="24"/>
                <w:lang w:eastAsia="ru-RU"/>
              </w:rPr>
              <w:t xml:space="preserve"> </w:t>
            </w:r>
            <w:r w:rsidRPr="00A60B4D">
              <w:rPr>
                <w:rFonts w:ascii="Times New Roman" w:eastAsia="Times New Roman" w:hAnsi="Times New Roman" w:cs="Times New Roman"/>
                <w:sz w:val="24"/>
                <w:szCs w:val="24"/>
                <w:lang w:eastAsia="ru-RU"/>
              </w:rPr>
              <w:t>интервью, беседу и другие методы, когда человек говорит о причинах своего</w:t>
            </w:r>
            <w:r>
              <w:rPr>
                <w:rFonts w:ascii="Times New Roman" w:eastAsia="Times New Roman" w:hAnsi="Times New Roman" w:cs="Times New Roman"/>
                <w:sz w:val="24"/>
                <w:szCs w:val="24"/>
                <w:lang w:eastAsia="ru-RU"/>
              </w:rPr>
              <w:t xml:space="preserve"> </w:t>
            </w:r>
            <w:r w:rsidRPr="00A60B4D">
              <w:rPr>
                <w:rFonts w:ascii="Times New Roman" w:eastAsia="Times New Roman" w:hAnsi="Times New Roman" w:cs="Times New Roman"/>
                <w:sz w:val="24"/>
                <w:szCs w:val="24"/>
                <w:lang w:eastAsia="ru-RU"/>
              </w:rPr>
              <w:t xml:space="preserve">поведения. В зависимости от ситуации эти </w:t>
            </w:r>
            <w:proofErr w:type="spellStart"/>
            <w:r w:rsidRPr="00A60B4D">
              <w:rPr>
                <w:rFonts w:ascii="Times New Roman" w:eastAsia="Times New Roman" w:hAnsi="Times New Roman" w:cs="Times New Roman"/>
                <w:sz w:val="24"/>
                <w:szCs w:val="24"/>
                <w:lang w:eastAsia="ru-RU"/>
              </w:rPr>
              <w:t>вербализованные</w:t>
            </w:r>
            <w:proofErr w:type="spellEnd"/>
            <w:r w:rsidRPr="00A60B4D">
              <w:rPr>
                <w:rFonts w:ascii="Times New Roman" w:eastAsia="Times New Roman" w:hAnsi="Times New Roman" w:cs="Times New Roman"/>
                <w:sz w:val="24"/>
                <w:szCs w:val="24"/>
                <w:lang w:eastAsia="ru-RU"/>
              </w:rPr>
              <w:t xml:space="preserve"> мотивы могут</w:t>
            </w:r>
            <w:r>
              <w:rPr>
                <w:rFonts w:ascii="Times New Roman" w:eastAsia="Times New Roman" w:hAnsi="Times New Roman" w:cs="Times New Roman"/>
                <w:sz w:val="24"/>
                <w:szCs w:val="24"/>
                <w:lang w:eastAsia="ru-RU"/>
              </w:rPr>
              <w:t xml:space="preserve"> </w:t>
            </w:r>
            <w:r w:rsidRPr="00A60B4D">
              <w:rPr>
                <w:rFonts w:ascii="Times New Roman" w:eastAsia="Times New Roman" w:hAnsi="Times New Roman" w:cs="Times New Roman"/>
                <w:sz w:val="24"/>
                <w:szCs w:val="24"/>
                <w:lang w:eastAsia="ru-RU"/>
              </w:rPr>
              <w:t>приниматься или не приниматься за истинн</w:t>
            </w:r>
            <w:r>
              <w:rPr>
                <w:rFonts w:ascii="Times New Roman" w:eastAsia="Times New Roman" w:hAnsi="Times New Roman" w:cs="Times New Roman"/>
                <w:sz w:val="24"/>
                <w:szCs w:val="24"/>
                <w:lang w:eastAsia="ru-RU"/>
              </w:rPr>
              <w:t xml:space="preserve">ую мотивацию поведения личности. </w:t>
            </w:r>
          </w:p>
          <w:p w:rsidR="00A60B4D" w:rsidRPr="0092167E" w:rsidRDefault="00A60B4D" w:rsidP="00A60B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Предложите психологические методики для исследования мотивационной сферы личности служащего.</w:t>
            </w:r>
          </w:p>
        </w:tc>
      </w:tr>
    </w:tbl>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167E" w:rsidRDefault="0092167E" w:rsidP="00EC441E">
      <w:pPr>
        <w:widowControl w:val="0"/>
        <w:tabs>
          <w:tab w:val="left" w:pos="851"/>
        </w:tabs>
        <w:autoSpaceDE w:val="0"/>
        <w:autoSpaceDN w:val="0"/>
        <w:adjustRightInd w:val="0"/>
        <w:spacing w:after="0" w:line="240" w:lineRule="auto"/>
        <w:ind w:firstLine="567"/>
        <w:jc w:val="center"/>
        <w:rPr>
          <w:rFonts w:ascii="Georgia" w:eastAsia="Times New Roman" w:hAnsi="Georgia" w:cs="Georgia"/>
          <w:b/>
          <w:sz w:val="24"/>
          <w:szCs w:val="24"/>
          <w:lang w:eastAsia="ru-RU"/>
        </w:rPr>
      </w:pPr>
      <w:r w:rsidRPr="0092167E">
        <w:rPr>
          <w:rFonts w:ascii="Georgia" w:eastAsia="Times New Roman" w:hAnsi="Georgia" w:cs="Georgia"/>
          <w:b/>
          <w:sz w:val="24"/>
          <w:szCs w:val="24"/>
          <w:lang w:eastAsia="ru-RU"/>
        </w:rPr>
        <w:t>Перечень тем и заданий для подготовки к экзамену:</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Основные направления методологии научного исследования.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Этапы, принципы, типы научного исследования.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Специфика научного исследования, проблема качества научной информации.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 xml:space="preserve">Гипотезы научного исследования: понятие, виды, типы </w:t>
      </w:r>
      <w:proofErr w:type="spellStart"/>
      <w:r w:rsidRPr="00EC441E">
        <w:rPr>
          <w:rFonts w:ascii="Times New Roman" w:eastAsia="Times New Roman" w:hAnsi="Times New Roman" w:cs="Times New Roman"/>
          <w:color w:val="000000"/>
          <w:sz w:val="24"/>
          <w:szCs w:val="24"/>
          <w:lang w:eastAsia="ru-RU"/>
        </w:rPr>
        <w:t>проверяемости</w:t>
      </w:r>
      <w:proofErr w:type="spellEnd"/>
      <w:r w:rsidRPr="00EC441E">
        <w:rPr>
          <w:rFonts w:ascii="Times New Roman" w:eastAsia="Times New Roman" w:hAnsi="Times New Roman" w:cs="Times New Roman"/>
          <w:color w:val="000000"/>
          <w:sz w:val="24"/>
          <w:szCs w:val="24"/>
          <w:lang w:eastAsia="ru-RU"/>
        </w:rPr>
        <w:t>.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 xml:space="preserve">Психологические требования к научному и практическому исследованию (надежность, </w:t>
      </w:r>
      <w:proofErr w:type="spellStart"/>
      <w:r w:rsidRPr="00EC441E">
        <w:rPr>
          <w:rFonts w:ascii="Times New Roman" w:eastAsia="Times New Roman" w:hAnsi="Times New Roman" w:cs="Times New Roman"/>
          <w:color w:val="000000"/>
          <w:sz w:val="24"/>
          <w:szCs w:val="24"/>
          <w:lang w:eastAsia="ru-RU"/>
        </w:rPr>
        <w:t>валидность</w:t>
      </w:r>
      <w:proofErr w:type="spellEnd"/>
      <w:r w:rsidRPr="00EC441E">
        <w:rPr>
          <w:rFonts w:ascii="Times New Roman" w:eastAsia="Times New Roman" w:hAnsi="Times New Roman" w:cs="Times New Roman"/>
          <w:color w:val="000000"/>
          <w:sz w:val="24"/>
          <w:szCs w:val="24"/>
          <w:lang w:eastAsia="ru-RU"/>
        </w:rPr>
        <w:t>, репрезентативность).</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Общая характеристика основных научных исследовательских методов (подходы к их классификации).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Метод наблюдения в психологии.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Особенности организации метода наблюдения.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Общая характеристика метода эксперимента.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Особенности организации метода эксперимента.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Экспериментальные переменные.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Тесты в психологии.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Тесты, применяемые в психологическом исследовании.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 xml:space="preserve">Проблема </w:t>
      </w:r>
      <w:proofErr w:type="spellStart"/>
      <w:r w:rsidRPr="00EC441E">
        <w:rPr>
          <w:rFonts w:ascii="Times New Roman" w:eastAsia="Times New Roman" w:hAnsi="Times New Roman" w:cs="Times New Roman"/>
          <w:color w:val="000000"/>
          <w:sz w:val="24"/>
          <w:szCs w:val="24"/>
          <w:lang w:eastAsia="ru-RU"/>
        </w:rPr>
        <w:t>валидности</w:t>
      </w:r>
      <w:proofErr w:type="spellEnd"/>
      <w:r w:rsidRPr="00EC441E">
        <w:rPr>
          <w:rFonts w:ascii="Times New Roman" w:eastAsia="Times New Roman" w:hAnsi="Times New Roman" w:cs="Times New Roman"/>
          <w:color w:val="000000"/>
          <w:sz w:val="24"/>
          <w:szCs w:val="24"/>
          <w:lang w:eastAsia="ru-RU"/>
        </w:rPr>
        <w:t xml:space="preserve"> и надежности тестов.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Методы психологического исследования. </w:t>
      </w:r>
    </w:p>
    <w:p w:rsidR="00D17C04" w:rsidRDefault="00A819BC" w:rsidP="00FC6531">
      <w:pPr>
        <w:pStyle w:val="a6"/>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17C04">
        <w:rPr>
          <w:rFonts w:ascii="Times New Roman" w:eastAsia="Times New Roman" w:hAnsi="Times New Roman" w:cs="Times New Roman"/>
          <w:color w:val="000000"/>
          <w:sz w:val="24"/>
          <w:szCs w:val="24"/>
          <w:lang w:eastAsia="ru-RU"/>
        </w:rPr>
        <w:t>Построение вопросников при использовании методов психологического исследования</w:t>
      </w:r>
      <w:r w:rsidR="00D17C04" w:rsidRPr="00D17C04">
        <w:t xml:space="preserve"> </w:t>
      </w:r>
      <w:r w:rsidR="00D17C04" w:rsidRPr="00D17C04">
        <w:rPr>
          <w:rFonts w:ascii="Times New Roman" w:eastAsia="Times New Roman" w:hAnsi="Times New Roman" w:cs="Times New Roman"/>
          <w:color w:val="000000"/>
          <w:sz w:val="24"/>
          <w:szCs w:val="24"/>
          <w:lang w:eastAsia="ru-RU"/>
        </w:rPr>
        <w:t>в психологии служебной деятельности.</w:t>
      </w:r>
    </w:p>
    <w:p w:rsidR="00D17C04" w:rsidRPr="00D17C04" w:rsidRDefault="00A819BC" w:rsidP="00D17C04">
      <w:pPr>
        <w:pStyle w:val="a6"/>
        <w:numPr>
          <w:ilvl w:val="0"/>
          <w:numId w:val="7"/>
        </w:numPr>
        <w:rPr>
          <w:rFonts w:ascii="Times New Roman" w:eastAsia="Times New Roman" w:hAnsi="Times New Roman" w:cs="Times New Roman"/>
          <w:color w:val="000000"/>
          <w:sz w:val="24"/>
          <w:szCs w:val="24"/>
          <w:lang w:eastAsia="ru-RU"/>
        </w:rPr>
      </w:pPr>
      <w:r w:rsidRPr="00D17C04">
        <w:rPr>
          <w:rFonts w:ascii="Times New Roman" w:eastAsia="Times New Roman" w:hAnsi="Times New Roman" w:cs="Times New Roman"/>
          <w:color w:val="000000"/>
          <w:sz w:val="24"/>
          <w:szCs w:val="24"/>
          <w:lang w:eastAsia="ru-RU"/>
        </w:rPr>
        <w:t>Интервью, как метод психологического исследования </w:t>
      </w:r>
      <w:r w:rsidR="00D17C04" w:rsidRPr="00D17C04">
        <w:rPr>
          <w:rFonts w:ascii="Times New Roman" w:eastAsia="Times New Roman" w:hAnsi="Times New Roman" w:cs="Times New Roman"/>
          <w:color w:val="000000"/>
          <w:sz w:val="24"/>
          <w:szCs w:val="24"/>
          <w:lang w:eastAsia="ru-RU"/>
        </w:rPr>
        <w:t>в психологии служебной деятельности.</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Проективные методы психологического исследования.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 xml:space="preserve">Общая характеристика </w:t>
      </w:r>
      <w:proofErr w:type="spellStart"/>
      <w:r w:rsidRPr="00EC441E">
        <w:rPr>
          <w:rFonts w:ascii="Times New Roman" w:eastAsia="Times New Roman" w:hAnsi="Times New Roman" w:cs="Times New Roman"/>
          <w:color w:val="000000"/>
          <w:sz w:val="24"/>
          <w:szCs w:val="24"/>
          <w:lang w:eastAsia="ru-RU"/>
        </w:rPr>
        <w:t>психосемантических</w:t>
      </w:r>
      <w:proofErr w:type="spellEnd"/>
      <w:r w:rsidRPr="00EC441E">
        <w:rPr>
          <w:rFonts w:ascii="Times New Roman" w:eastAsia="Times New Roman" w:hAnsi="Times New Roman" w:cs="Times New Roman"/>
          <w:color w:val="000000"/>
          <w:sz w:val="24"/>
          <w:szCs w:val="24"/>
          <w:lang w:eastAsia="ru-RU"/>
        </w:rPr>
        <w:t xml:space="preserve"> методик, их организация и проведение.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Общая характеристика метода экспертной оценки.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Общая характеристика статических способов обработки данных психологического исследования. </w:t>
      </w:r>
    </w:p>
    <w:p w:rsidR="00D17C04" w:rsidRPr="00D17C04" w:rsidRDefault="00A819BC" w:rsidP="00D17C04">
      <w:pPr>
        <w:pStyle w:val="a6"/>
        <w:numPr>
          <w:ilvl w:val="0"/>
          <w:numId w:val="7"/>
        </w:numPr>
        <w:rPr>
          <w:rFonts w:ascii="Times New Roman" w:eastAsia="Times New Roman" w:hAnsi="Times New Roman" w:cs="Times New Roman"/>
          <w:color w:val="000000"/>
          <w:sz w:val="24"/>
          <w:szCs w:val="24"/>
          <w:lang w:eastAsia="ru-RU"/>
        </w:rPr>
      </w:pPr>
      <w:r w:rsidRPr="00D17C04">
        <w:rPr>
          <w:rFonts w:ascii="Times New Roman" w:eastAsia="Times New Roman" w:hAnsi="Times New Roman" w:cs="Times New Roman"/>
          <w:color w:val="000000"/>
          <w:sz w:val="24"/>
          <w:szCs w:val="24"/>
          <w:lang w:eastAsia="ru-RU"/>
        </w:rPr>
        <w:t>Общая характеристика метода анализа результатов деятельности</w:t>
      </w:r>
      <w:r w:rsidR="00D17C04" w:rsidRPr="00D17C04">
        <w:rPr>
          <w:rFonts w:ascii="Times New Roman" w:eastAsia="Times New Roman" w:hAnsi="Times New Roman" w:cs="Times New Roman"/>
          <w:color w:val="000000"/>
          <w:sz w:val="24"/>
          <w:szCs w:val="24"/>
          <w:lang w:eastAsia="ru-RU"/>
        </w:rPr>
        <w:t xml:space="preserve"> в психологии служебной деятельности.</w:t>
      </w:r>
    </w:p>
    <w:p w:rsidR="00A819BC"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C441E">
        <w:rPr>
          <w:rFonts w:ascii="Times New Roman" w:eastAsia="Times New Roman" w:hAnsi="Times New Roman" w:cs="Times New Roman"/>
          <w:color w:val="000000"/>
          <w:sz w:val="24"/>
          <w:szCs w:val="24"/>
          <w:lang w:eastAsia="ru-RU"/>
        </w:rPr>
        <w:t xml:space="preserve">Организация </w:t>
      </w:r>
      <w:proofErr w:type="gramStart"/>
      <w:r w:rsidRPr="00EC441E">
        <w:rPr>
          <w:rFonts w:ascii="Times New Roman" w:eastAsia="Times New Roman" w:hAnsi="Times New Roman" w:cs="Times New Roman"/>
          <w:color w:val="000000"/>
          <w:sz w:val="24"/>
          <w:szCs w:val="24"/>
          <w:lang w:eastAsia="ru-RU"/>
        </w:rPr>
        <w:t>-э</w:t>
      </w:r>
      <w:proofErr w:type="gramEnd"/>
      <w:r w:rsidRPr="00EC441E">
        <w:rPr>
          <w:rFonts w:ascii="Times New Roman" w:eastAsia="Times New Roman" w:hAnsi="Times New Roman" w:cs="Times New Roman"/>
          <w:color w:val="000000"/>
          <w:sz w:val="24"/>
          <w:szCs w:val="24"/>
          <w:lang w:eastAsia="ru-RU"/>
        </w:rPr>
        <w:t>кспериментальной работы и конкретных исследований в</w:t>
      </w:r>
      <w:r>
        <w:rPr>
          <w:rFonts w:ascii="Times New Roman" w:eastAsia="Times New Roman" w:hAnsi="Times New Roman" w:cs="Times New Roman"/>
          <w:color w:val="000000"/>
          <w:sz w:val="24"/>
          <w:szCs w:val="24"/>
          <w:lang w:eastAsia="ru-RU"/>
        </w:rPr>
        <w:t xml:space="preserve"> служебных организациях</w:t>
      </w:r>
      <w:r w:rsidRPr="00EC441E">
        <w:rPr>
          <w:rFonts w:ascii="Times New Roman" w:eastAsia="Times New Roman" w:hAnsi="Times New Roman" w:cs="Times New Roman"/>
          <w:color w:val="000000"/>
          <w:sz w:val="24"/>
          <w:szCs w:val="24"/>
          <w:lang w:eastAsia="ru-RU"/>
        </w:rPr>
        <w:t>. </w:t>
      </w:r>
    </w:p>
    <w:p w:rsidR="00A819BC" w:rsidRPr="00EC441E" w:rsidRDefault="00A819BC" w:rsidP="00A819BC">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Особенности применения проективных методов в психологии служебной деятельности.</w:t>
      </w:r>
    </w:p>
    <w:p w:rsidR="00EC441E" w:rsidRDefault="00EC441E" w:rsidP="0092167E">
      <w:pPr>
        <w:autoSpaceDE w:val="0"/>
        <w:autoSpaceDN w:val="0"/>
        <w:adjustRightInd w:val="0"/>
        <w:spacing w:after="0" w:line="240" w:lineRule="auto"/>
        <w:ind w:firstLine="720"/>
        <w:rPr>
          <w:rFonts w:ascii="Georgia" w:eastAsia="Times New Roman" w:hAnsi="Georgia" w:cs="Georgia"/>
          <w:sz w:val="24"/>
          <w:szCs w:val="24"/>
          <w:lang w:eastAsia="ru-RU"/>
        </w:rPr>
      </w:pPr>
    </w:p>
    <w:p w:rsidR="0092167E" w:rsidRPr="0092167E" w:rsidRDefault="0092167E" w:rsidP="0092167E">
      <w:pPr>
        <w:overflowPunct w:val="0"/>
        <w:autoSpaceDE w:val="0"/>
        <w:autoSpaceDN w:val="0"/>
        <w:adjustRightInd w:val="0"/>
        <w:spacing w:after="0" w:line="240" w:lineRule="auto"/>
        <w:ind w:firstLine="567"/>
        <w:textAlignment w:val="baseline"/>
        <w:rPr>
          <w:rFonts w:ascii="Times New Roman" w:eastAsia="Times New Roman" w:hAnsi="Times New Roman" w:cs="Times New Roman"/>
          <w:iCs/>
          <w:sz w:val="24"/>
          <w:szCs w:val="24"/>
          <w:lang w:eastAsia="ru-RU"/>
        </w:rPr>
      </w:pPr>
    </w:p>
    <w:p w:rsidR="0092167E" w:rsidRPr="0092167E" w:rsidRDefault="0092167E" w:rsidP="0092167E">
      <w:pPr>
        <w:widowControl w:val="0"/>
        <w:tabs>
          <w:tab w:val="left" w:pos="851"/>
        </w:tabs>
        <w:autoSpaceDE w:val="0"/>
        <w:autoSpaceDN w:val="0"/>
        <w:adjustRightInd w:val="0"/>
        <w:spacing w:after="0" w:line="240" w:lineRule="auto"/>
        <w:ind w:firstLine="567"/>
        <w:jc w:val="both"/>
        <w:rPr>
          <w:rFonts w:ascii="Georgia" w:eastAsia="Times New Roman" w:hAnsi="Georgia" w:cs="Georgia"/>
          <w:sz w:val="24"/>
          <w:szCs w:val="24"/>
          <w:lang w:eastAsia="ru-RU"/>
        </w:rPr>
      </w:pPr>
      <w:r w:rsidRPr="0092167E">
        <w:rPr>
          <w:rFonts w:ascii="Georgia" w:eastAsia="Times New Roman" w:hAnsi="Georgia" w:cs="Georgia"/>
          <w:sz w:val="24"/>
          <w:szCs w:val="24"/>
          <w:lang w:eastAsia="ru-RU"/>
        </w:rPr>
        <w:t xml:space="preserve">Критерии оценки </w:t>
      </w:r>
      <w:r w:rsidRPr="0092167E">
        <w:rPr>
          <w:rFonts w:ascii="Times New Roman" w:eastAsia="Times New Roman" w:hAnsi="Times New Roman" w:cs="Times New Roman"/>
          <w:sz w:val="24"/>
          <w:szCs w:val="24"/>
          <w:lang w:eastAsia="ru-RU"/>
        </w:rPr>
        <w:t>(в соответствии с формируемыми компетенциями и планируемыми результатами обучения)</w:t>
      </w:r>
      <w:r w:rsidRPr="0092167E">
        <w:rPr>
          <w:rFonts w:ascii="Georgia" w:eastAsia="Times New Roman" w:hAnsi="Georgia" w:cs="Georgia"/>
          <w:sz w:val="24"/>
          <w:szCs w:val="24"/>
          <w:lang w:eastAsia="ru-RU"/>
        </w:rPr>
        <w:t>:</w:t>
      </w:r>
    </w:p>
    <w:p w:rsidR="0092167E" w:rsidRPr="0092167E" w:rsidRDefault="0092167E" w:rsidP="0092167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 на оценку </w:t>
      </w:r>
      <w:r w:rsidRPr="0092167E">
        <w:rPr>
          <w:rFonts w:ascii="Times New Roman" w:eastAsia="Times New Roman" w:hAnsi="Times New Roman" w:cs="Times New Roman"/>
          <w:b/>
          <w:sz w:val="24"/>
          <w:szCs w:val="24"/>
          <w:lang w:eastAsia="ru-RU"/>
        </w:rPr>
        <w:t>«отлично»</w:t>
      </w:r>
      <w:r w:rsidRPr="0092167E">
        <w:rPr>
          <w:rFonts w:ascii="Times New Roman" w:eastAsia="Times New Roman" w:hAnsi="Times New Roman" w:cs="Times New Roman"/>
          <w:sz w:val="24"/>
          <w:szCs w:val="24"/>
          <w:lang w:eastAsia="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2167E" w:rsidRPr="0092167E" w:rsidRDefault="0092167E" w:rsidP="0092167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 на оценку </w:t>
      </w:r>
      <w:r w:rsidRPr="0092167E">
        <w:rPr>
          <w:rFonts w:ascii="Times New Roman" w:eastAsia="Times New Roman" w:hAnsi="Times New Roman" w:cs="Times New Roman"/>
          <w:b/>
          <w:sz w:val="24"/>
          <w:szCs w:val="24"/>
          <w:lang w:eastAsia="ru-RU"/>
        </w:rPr>
        <w:t>«хорошо»</w:t>
      </w:r>
      <w:r w:rsidRPr="0092167E">
        <w:rPr>
          <w:rFonts w:ascii="Times New Roman" w:eastAsia="Times New Roman" w:hAnsi="Times New Roman" w:cs="Times New Roman"/>
          <w:sz w:val="24"/>
          <w:szCs w:val="24"/>
          <w:lang w:eastAsia="ru-RU"/>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2167E" w:rsidRPr="0092167E" w:rsidRDefault="0092167E" w:rsidP="0092167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 на оценку </w:t>
      </w:r>
      <w:r w:rsidRPr="0092167E">
        <w:rPr>
          <w:rFonts w:ascii="Times New Roman" w:eastAsia="Times New Roman" w:hAnsi="Times New Roman" w:cs="Times New Roman"/>
          <w:b/>
          <w:sz w:val="24"/>
          <w:szCs w:val="24"/>
          <w:lang w:eastAsia="ru-RU"/>
        </w:rPr>
        <w:t>«удовлетворительно»</w:t>
      </w:r>
      <w:r w:rsidRPr="0092167E">
        <w:rPr>
          <w:rFonts w:ascii="Times New Roman" w:eastAsia="Times New Roman" w:hAnsi="Times New Roman" w:cs="Times New Roman"/>
          <w:sz w:val="24"/>
          <w:szCs w:val="24"/>
          <w:lang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92167E" w:rsidRPr="0092167E" w:rsidRDefault="0092167E" w:rsidP="00A641E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92167E">
        <w:rPr>
          <w:rFonts w:ascii="Times New Roman" w:eastAsia="Times New Roman" w:hAnsi="Times New Roman" w:cs="Times New Roman"/>
          <w:sz w:val="24"/>
          <w:szCs w:val="24"/>
          <w:lang w:eastAsia="ru-RU"/>
        </w:rPr>
        <w:t xml:space="preserve">– на оценку </w:t>
      </w:r>
      <w:r w:rsidRPr="0092167E">
        <w:rPr>
          <w:rFonts w:ascii="Times New Roman" w:eastAsia="Times New Roman" w:hAnsi="Times New Roman" w:cs="Times New Roman"/>
          <w:b/>
          <w:sz w:val="24"/>
          <w:szCs w:val="24"/>
          <w:lang w:eastAsia="ru-RU"/>
        </w:rPr>
        <w:t>«неудовлетворительно»</w:t>
      </w:r>
      <w:r w:rsidRPr="0092167E">
        <w:rPr>
          <w:rFonts w:ascii="Times New Roman" w:eastAsia="Times New Roman" w:hAnsi="Times New Roman" w:cs="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2167E" w:rsidRPr="00B65F9F" w:rsidRDefault="0092167E" w:rsidP="0092167E">
      <w:pPr>
        <w:keepNext/>
        <w:widowControl w:val="0"/>
        <w:suppressAutoHyphens/>
        <w:spacing w:before="120" w:after="120" w:line="240" w:lineRule="auto"/>
        <w:jc w:val="center"/>
        <w:outlineLvl w:val="0"/>
        <w:rPr>
          <w:rFonts w:ascii="Times New Roman" w:eastAsia="Times New Roman" w:hAnsi="Times New Roman" w:cs="Times New Roman"/>
          <w:b/>
          <w:iCs/>
          <w:spacing w:val="-4"/>
          <w:sz w:val="24"/>
          <w:szCs w:val="24"/>
          <w:lang w:eastAsia="ru-RU"/>
        </w:rPr>
      </w:pPr>
      <w:r w:rsidRPr="0092167E">
        <w:rPr>
          <w:rFonts w:ascii="Times New Roman" w:eastAsia="Times New Roman" w:hAnsi="Times New Roman" w:cs="Times New Roman"/>
          <w:b/>
          <w:spacing w:val="-4"/>
          <w:sz w:val="12"/>
          <w:szCs w:val="24"/>
          <w:lang w:eastAsia="ru-RU"/>
        </w:rPr>
        <w:br w:type="page"/>
      </w:r>
      <w:r w:rsidRPr="00B65F9F">
        <w:rPr>
          <w:rFonts w:ascii="Times New Roman" w:eastAsia="Times New Roman" w:hAnsi="Times New Roman" w:cs="Times New Roman"/>
          <w:b/>
          <w:spacing w:val="-4"/>
          <w:sz w:val="24"/>
          <w:szCs w:val="24"/>
          <w:lang w:eastAsia="ru-RU"/>
        </w:rPr>
        <w:lastRenderedPageBreak/>
        <w:t xml:space="preserve">8 </w:t>
      </w:r>
      <w:r w:rsidRPr="00B65F9F">
        <w:rPr>
          <w:rFonts w:ascii="Times New Roman" w:eastAsia="Times New Roman" w:hAnsi="Times New Roman" w:cs="Times New Roman"/>
          <w:b/>
          <w:iCs/>
          <w:spacing w:val="-4"/>
          <w:sz w:val="24"/>
          <w:szCs w:val="24"/>
          <w:lang w:eastAsia="ru-RU"/>
        </w:rPr>
        <w:t>Учебно-методическое и информационное обеспечение дисциплины</w:t>
      </w:r>
    </w:p>
    <w:p w:rsidR="0092167E" w:rsidRPr="0092167E" w:rsidRDefault="0092167E" w:rsidP="0092167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b/>
          <w:bCs/>
          <w:sz w:val="24"/>
          <w:szCs w:val="24"/>
          <w:lang w:eastAsia="ru-RU"/>
        </w:rPr>
        <w:t xml:space="preserve">а) Основная </w:t>
      </w:r>
      <w:r w:rsidRPr="0092167E">
        <w:rPr>
          <w:rFonts w:ascii="Times New Roman" w:eastAsia="Times New Roman" w:hAnsi="Times New Roman" w:cs="Times New Roman"/>
          <w:b/>
          <w:sz w:val="24"/>
          <w:szCs w:val="24"/>
          <w:lang w:eastAsia="ru-RU"/>
        </w:rPr>
        <w:t>литература:</w:t>
      </w:r>
      <w:r w:rsidRPr="0092167E">
        <w:rPr>
          <w:rFonts w:ascii="Times New Roman" w:eastAsia="Times New Roman" w:hAnsi="Times New Roman" w:cs="Times New Roman"/>
          <w:sz w:val="24"/>
          <w:szCs w:val="24"/>
          <w:lang w:eastAsia="ru-RU"/>
        </w:rPr>
        <w:t xml:space="preserve"> </w:t>
      </w:r>
    </w:p>
    <w:p w:rsidR="0092167E" w:rsidRPr="0092167E" w:rsidRDefault="0092167E" w:rsidP="0092167E">
      <w:pPr>
        <w:widowControl w:val="0"/>
        <w:numPr>
          <w:ilvl w:val="0"/>
          <w:numId w:val="1"/>
        </w:numPr>
        <w:autoSpaceDE w:val="0"/>
        <w:autoSpaceDN w:val="0"/>
        <w:adjustRightInd w:val="0"/>
        <w:spacing w:after="0" w:line="240" w:lineRule="auto"/>
        <w:ind w:firstLine="480"/>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Бусыгина, Н.</w:t>
      </w:r>
      <w:proofErr w:type="gramStart"/>
      <w:r w:rsidRPr="0092167E">
        <w:rPr>
          <w:rFonts w:ascii="Times New Roman" w:eastAsia="Times New Roman" w:hAnsi="Times New Roman" w:cs="Times New Roman"/>
          <w:sz w:val="24"/>
          <w:szCs w:val="24"/>
          <w:lang w:eastAsia="ru-RU"/>
        </w:rPr>
        <w:t>П</w:t>
      </w:r>
      <w:proofErr w:type="gramEnd"/>
      <w:r w:rsidRPr="0092167E">
        <w:rPr>
          <w:rFonts w:ascii="Times New Roman" w:eastAsia="Times New Roman" w:hAnsi="Times New Roman" w:cs="Times New Roman"/>
          <w:sz w:val="24"/>
          <w:szCs w:val="24"/>
          <w:lang w:eastAsia="ru-RU"/>
        </w:rPr>
        <w:t xml:space="preserve"> Методология качественных исследований в психологии: [Электронный ресурс] Учебное пособие / Н.П. Бусыгина. - М.: НИЦ ИНФРА-М, 2014. - 304 с.: 60x90 1/16. - </w:t>
      </w:r>
      <w:proofErr w:type="gramStart"/>
      <w:r w:rsidRPr="0092167E">
        <w:rPr>
          <w:rFonts w:ascii="Times New Roman" w:eastAsia="Times New Roman" w:hAnsi="Times New Roman" w:cs="Times New Roman"/>
          <w:sz w:val="24"/>
          <w:szCs w:val="24"/>
          <w:lang w:eastAsia="ru-RU"/>
        </w:rPr>
        <w:t>(Высшее образование:</w:t>
      </w:r>
      <w:proofErr w:type="gramEnd"/>
      <w:r w:rsidRPr="0092167E">
        <w:rPr>
          <w:rFonts w:ascii="Times New Roman" w:eastAsia="Times New Roman" w:hAnsi="Times New Roman" w:cs="Times New Roman"/>
          <w:sz w:val="24"/>
          <w:szCs w:val="24"/>
          <w:lang w:eastAsia="ru-RU"/>
        </w:rPr>
        <w:t xml:space="preserve"> </w:t>
      </w:r>
      <w:proofErr w:type="spellStart"/>
      <w:r w:rsidRPr="0092167E">
        <w:rPr>
          <w:rFonts w:ascii="Times New Roman" w:eastAsia="Times New Roman" w:hAnsi="Times New Roman" w:cs="Times New Roman"/>
          <w:sz w:val="24"/>
          <w:szCs w:val="24"/>
          <w:lang w:eastAsia="ru-RU"/>
        </w:rPr>
        <w:t>Бакалавриат</w:t>
      </w:r>
      <w:proofErr w:type="spellEnd"/>
      <w:r w:rsidRPr="0092167E">
        <w:rPr>
          <w:rFonts w:ascii="Times New Roman" w:eastAsia="Times New Roman" w:hAnsi="Times New Roman" w:cs="Times New Roman"/>
          <w:sz w:val="24"/>
          <w:szCs w:val="24"/>
          <w:lang w:eastAsia="ru-RU"/>
        </w:rPr>
        <w:t>)</w:t>
      </w:r>
      <w:proofErr w:type="gramStart"/>
      <w:r w:rsidRPr="0092167E">
        <w:rPr>
          <w:rFonts w:ascii="Times New Roman" w:eastAsia="Times New Roman" w:hAnsi="Times New Roman" w:cs="Times New Roman"/>
          <w:sz w:val="24"/>
          <w:szCs w:val="24"/>
          <w:lang w:eastAsia="ru-RU"/>
        </w:rPr>
        <w:t>.</w:t>
      </w:r>
      <w:proofErr w:type="gramEnd"/>
      <w:r w:rsidRPr="0092167E">
        <w:rPr>
          <w:rFonts w:ascii="Times New Roman" w:eastAsia="Times New Roman" w:hAnsi="Times New Roman" w:cs="Times New Roman"/>
          <w:sz w:val="24"/>
          <w:szCs w:val="24"/>
          <w:lang w:eastAsia="ru-RU"/>
        </w:rPr>
        <w:t xml:space="preserve"> (</w:t>
      </w:r>
      <w:proofErr w:type="gramStart"/>
      <w:r w:rsidRPr="0092167E">
        <w:rPr>
          <w:rFonts w:ascii="Times New Roman" w:eastAsia="Times New Roman" w:hAnsi="Times New Roman" w:cs="Times New Roman"/>
          <w:sz w:val="24"/>
          <w:szCs w:val="24"/>
          <w:lang w:eastAsia="ru-RU"/>
        </w:rPr>
        <w:t>п</w:t>
      </w:r>
      <w:proofErr w:type="gramEnd"/>
      <w:r w:rsidRPr="0092167E">
        <w:rPr>
          <w:rFonts w:ascii="Times New Roman" w:eastAsia="Times New Roman" w:hAnsi="Times New Roman" w:cs="Times New Roman"/>
          <w:sz w:val="24"/>
          <w:szCs w:val="24"/>
          <w:lang w:eastAsia="ru-RU"/>
        </w:rPr>
        <w:t xml:space="preserve">ереплет) Режим </w:t>
      </w:r>
      <w:proofErr w:type="spellStart"/>
      <w:r w:rsidRPr="0092167E">
        <w:rPr>
          <w:rFonts w:ascii="Times New Roman" w:eastAsia="Times New Roman" w:hAnsi="Times New Roman" w:cs="Times New Roman"/>
          <w:sz w:val="24"/>
          <w:szCs w:val="24"/>
          <w:lang w:eastAsia="ru-RU"/>
        </w:rPr>
        <w:t>доступа:</w:t>
      </w:r>
      <w:hyperlink r:id="rId11" w:tgtFrame="_blank" w:history="1">
        <w:r w:rsidRPr="0092167E">
          <w:rPr>
            <w:rFonts w:ascii="Times New Roman" w:eastAsia="Times New Roman" w:hAnsi="Times New Roman" w:cs="Times New Roman"/>
            <w:sz w:val="24"/>
            <w:szCs w:val="24"/>
            <w:lang w:eastAsia="ru-RU"/>
          </w:rPr>
          <w:t>http</w:t>
        </w:r>
        <w:proofErr w:type="spellEnd"/>
        <w:r w:rsidRPr="0092167E">
          <w:rPr>
            <w:rFonts w:ascii="Times New Roman" w:eastAsia="Times New Roman" w:hAnsi="Times New Roman" w:cs="Times New Roman"/>
            <w:sz w:val="24"/>
            <w:szCs w:val="24"/>
            <w:lang w:eastAsia="ru-RU"/>
          </w:rPr>
          <w:t>://znanium.com/bookread2.php?book=468314</w:t>
        </w:r>
      </w:hyperlink>
      <w:r w:rsidRPr="0092167E">
        <w:rPr>
          <w:rFonts w:ascii="Times New Roman" w:eastAsia="Times New Roman" w:hAnsi="Times New Roman" w:cs="Times New Roman"/>
          <w:sz w:val="24"/>
          <w:szCs w:val="24"/>
          <w:lang w:eastAsia="ru-RU"/>
        </w:rPr>
        <w:t> ISBN 978-5-16-006022-4, 500 экз.</w:t>
      </w:r>
    </w:p>
    <w:p w:rsidR="0092167E" w:rsidRPr="0092167E" w:rsidRDefault="0092167E" w:rsidP="0092167E">
      <w:pPr>
        <w:widowControl w:val="0"/>
        <w:numPr>
          <w:ilvl w:val="0"/>
          <w:numId w:val="1"/>
        </w:numPr>
        <w:autoSpaceDE w:val="0"/>
        <w:autoSpaceDN w:val="0"/>
        <w:adjustRightInd w:val="0"/>
        <w:spacing w:after="0" w:line="240" w:lineRule="auto"/>
        <w:ind w:firstLine="480"/>
        <w:jc w:val="both"/>
        <w:rPr>
          <w:rFonts w:ascii="Times New Roman" w:eastAsia="Times New Roman" w:hAnsi="Times New Roman" w:cs="Times New Roman"/>
          <w:sz w:val="24"/>
          <w:szCs w:val="24"/>
          <w:lang w:eastAsia="ru-RU"/>
        </w:rPr>
      </w:pPr>
      <w:proofErr w:type="spellStart"/>
      <w:r w:rsidRPr="0092167E">
        <w:rPr>
          <w:rFonts w:ascii="Times New Roman" w:eastAsia="Times New Roman" w:hAnsi="Times New Roman" w:cs="Times New Roman"/>
          <w:sz w:val="24"/>
          <w:szCs w:val="24"/>
          <w:lang w:eastAsia="ru-RU"/>
        </w:rPr>
        <w:t>Мусийчук</w:t>
      </w:r>
      <w:proofErr w:type="spellEnd"/>
      <w:r w:rsidRPr="0092167E">
        <w:rPr>
          <w:rFonts w:ascii="Times New Roman" w:eastAsia="Times New Roman" w:hAnsi="Times New Roman" w:cs="Times New Roman"/>
          <w:sz w:val="24"/>
          <w:szCs w:val="24"/>
          <w:lang w:eastAsia="ru-RU"/>
        </w:rPr>
        <w:t>, М. В. Методологические основы психологии [Электронный ресурс]</w:t>
      </w:r>
      <w:proofErr w:type="gramStart"/>
      <w:r w:rsidRPr="0092167E">
        <w:rPr>
          <w:rFonts w:ascii="Times New Roman" w:eastAsia="Times New Roman" w:hAnsi="Times New Roman" w:cs="Times New Roman"/>
          <w:sz w:val="24"/>
          <w:szCs w:val="24"/>
          <w:lang w:eastAsia="ru-RU"/>
        </w:rPr>
        <w:t xml:space="preserve"> :</w:t>
      </w:r>
      <w:proofErr w:type="gramEnd"/>
      <w:r w:rsidRPr="0092167E">
        <w:rPr>
          <w:rFonts w:ascii="Times New Roman" w:eastAsia="Times New Roman" w:hAnsi="Times New Roman" w:cs="Times New Roman"/>
          <w:sz w:val="24"/>
          <w:szCs w:val="24"/>
          <w:lang w:eastAsia="ru-RU"/>
        </w:rPr>
        <w:t xml:space="preserve"> учебник / М. В. </w:t>
      </w:r>
      <w:proofErr w:type="spellStart"/>
      <w:r w:rsidRPr="0092167E">
        <w:rPr>
          <w:rFonts w:ascii="Times New Roman" w:eastAsia="Times New Roman" w:hAnsi="Times New Roman" w:cs="Times New Roman"/>
          <w:sz w:val="24"/>
          <w:szCs w:val="24"/>
          <w:lang w:eastAsia="ru-RU"/>
        </w:rPr>
        <w:t>Мусийчук</w:t>
      </w:r>
      <w:proofErr w:type="spellEnd"/>
      <w:r w:rsidRPr="0092167E">
        <w:rPr>
          <w:rFonts w:ascii="Times New Roman" w:eastAsia="Times New Roman" w:hAnsi="Times New Roman" w:cs="Times New Roman"/>
          <w:sz w:val="24"/>
          <w:szCs w:val="24"/>
          <w:lang w:eastAsia="ru-RU"/>
        </w:rPr>
        <w:t xml:space="preserve">. - М.: ФЛИНТА, 2013. - 108 с. - Режим доступа: </w:t>
      </w:r>
      <w:hyperlink r:id="rId12" w:history="1">
        <w:r w:rsidRPr="0092167E">
          <w:rPr>
            <w:rFonts w:ascii="Times New Roman" w:eastAsia="Times New Roman" w:hAnsi="Times New Roman" w:cs="Times New Roman"/>
            <w:color w:val="0000FF"/>
            <w:sz w:val="24"/>
            <w:szCs w:val="24"/>
            <w:u w:val="single"/>
            <w:lang w:eastAsia="ru-RU"/>
          </w:rPr>
          <w:t>http://znanium.com/bookread.php?book=466225</w:t>
        </w:r>
      </w:hyperlink>
      <w:r w:rsidRPr="0092167E">
        <w:rPr>
          <w:rFonts w:ascii="Times New Roman" w:eastAsia="Times New Roman" w:hAnsi="Times New Roman" w:cs="Times New Roman"/>
          <w:sz w:val="24"/>
          <w:szCs w:val="24"/>
          <w:lang w:eastAsia="ru-RU"/>
        </w:rPr>
        <w:t xml:space="preserve"> ISBN 978-5-9765-1569-7. </w:t>
      </w:r>
    </w:p>
    <w:p w:rsidR="0092167E" w:rsidRPr="0092167E" w:rsidRDefault="0092167E" w:rsidP="0092167E">
      <w:pPr>
        <w:autoSpaceDE w:val="0"/>
        <w:autoSpaceDN w:val="0"/>
        <w:adjustRightInd w:val="0"/>
        <w:spacing w:after="0" w:line="240" w:lineRule="auto"/>
        <w:ind w:firstLine="480"/>
        <w:jc w:val="both"/>
        <w:rPr>
          <w:rFonts w:ascii="Times New Roman" w:eastAsia="Times New Roman" w:hAnsi="Times New Roman" w:cs="Times New Roman"/>
          <w:b/>
          <w:sz w:val="24"/>
          <w:szCs w:val="24"/>
          <w:lang w:eastAsia="ru-RU"/>
        </w:rPr>
      </w:pPr>
      <w:r w:rsidRPr="0092167E">
        <w:rPr>
          <w:rFonts w:ascii="Times New Roman" w:eastAsia="Times New Roman" w:hAnsi="Times New Roman" w:cs="Times New Roman"/>
          <w:b/>
          <w:sz w:val="24"/>
          <w:szCs w:val="24"/>
          <w:lang w:eastAsia="ru-RU"/>
        </w:rPr>
        <w:t xml:space="preserve">б) Дополнительная литература: </w:t>
      </w:r>
    </w:p>
    <w:p w:rsidR="0092167E" w:rsidRPr="00B65F9F" w:rsidRDefault="0092167E" w:rsidP="0092167E">
      <w:pPr>
        <w:widowControl w:val="0"/>
        <w:numPr>
          <w:ilvl w:val="0"/>
          <w:numId w:val="2"/>
        </w:numPr>
        <w:shd w:val="clear" w:color="auto" w:fill="FFFFFF"/>
        <w:tabs>
          <w:tab w:val="left" w:pos="993"/>
        </w:tabs>
        <w:autoSpaceDE w:val="0"/>
        <w:autoSpaceDN w:val="0"/>
        <w:adjustRightInd w:val="0"/>
        <w:spacing w:after="0" w:line="240" w:lineRule="auto"/>
        <w:ind w:firstLine="480"/>
        <w:jc w:val="both"/>
        <w:rPr>
          <w:rFonts w:ascii="Times New Roman" w:eastAsia="Times New Roman" w:hAnsi="Times New Roman" w:cs="Times New Roman"/>
          <w:bCs/>
          <w:sz w:val="24"/>
          <w:szCs w:val="24"/>
          <w:lang w:eastAsia="ru-RU"/>
        </w:rPr>
      </w:pPr>
      <w:r w:rsidRPr="00B65F9F">
        <w:rPr>
          <w:rFonts w:ascii="Times New Roman" w:eastAsia="Times New Roman" w:hAnsi="Times New Roman" w:cs="Times New Roman"/>
          <w:bCs/>
          <w:sz w:val="24"/>
          <w:szCs w:val="24"/>
          <w:lang w:eastAsia="ru-RU"/>
        </w:rPr>
        <w:t>Герасимов, Б.И. Основы научных исследований [Электронный ресурс] / Б.И. Герасимов, В.В. Дробышева, Н.В. Злобина и др. - М.: Форум: НИЦ Инфра-М, 2013. - 272 с.: 60x90 1/16. - (Высшее образование)</w:t>
      </w:r>
      <w:proofErr w:type="gramStart"/>
      <w:r w:rsidRPr="00B65F9F">
        <w:rPr>
          <w:rFonts w:ascii="Times New Roman" w:eastAsia="Times New Roman" w:hAnsi="Times New Roman" w:cs="Times New Roman"/>
          <w:bCs/>
          <w:sz w:val="24"/>
          <w:szCs w:val="24"/>
          <w:lang w:eastAsia="ru-RU"/>
        </w:rPr>
        <w:t>.</w:t>
      </w:r>
      <w:proofErr w:type="gramEnd"/>
      <w:r w:rsidRPr="00B65F9F">
        <w:rPr>
          <w:rFonts w:ascii="Times New Roman" w:eastAsia="Times New Roman" w:hAnsi="Times New Roman" w:cs="Times New Roman"/>
          <w:bCs/>
          <w:sz w:val="24"/>
          <w:szCs w:val="24"/>
          <w:lang w:eastAsia="ru-RU"/>
        </w:rPr>
        <w:t xml:space="preserve"> (</w:t>
      </w:r>
      <w:proofErr w:type="gramStart"/>
      <w:r w:rsidRPr="00B65F9F">
        <w:rPr>
          <w:rFonts w:ascii="Times New Roman" w:eastAsia="Times New Roman" w:hAnsi="Times New Roman" w:cs="Times New Roman"/>
          <w:bCs/>
          <w:sz w:val="24"/>
          <w:szCs w:val="24"/>
          <w:lang w:eastAsia="ru-RU"/>
        </w:rPr>
        <w:t>п</w:t>
      </w:r>
      <w:proofErr w:type="gramEnd"/>
      <w:r w:rsidRPr="00B65F9F">
        <w:rPr>
          <w:rFonts w:ascii="Times New Roman" w:eastAsia="Times New Roman" w:hAnsi="Times New Roman" w:cs="Times New Roman"/>
          <w:bCs/>
          <w:sz w:val="24"/>
          <w:szCs w:val="24"/>
          <w:lang w:eastAsia="ru-RU"/>
        </w:rPr>
        <w:t xml:space="preserve">ереплет) Режим </w:t>
      </w:r>
      <w:proofErr w:type="spellStart"/>
      <w:r w:rsidRPr="00B65F9F">
        <w:rPr>
          <w:rFonts w:ascii="Times New Roman" w:eastAsia="Times New Roman" w:hAnsi="Times New Roman" w:cs="Times New Roman"/>
          <w:bCs/>
          <w:sz w:val="24"/>
          <w:szCs w:val="24"/>
          <w:lang w:eastAsia="ru-RU"/>
        </w:rPr>
        <w:t>доступа:http</w:t>
      </w:r>
      <w:proofErr w:type="spellEnd"/>
      <w:r w:rsidRPr="00B65F9F">
        <w:rPr>
          <w:rFonts w:ascii="Times New Roman" w:eastAsia="Times New Roman" w:hAnsi="Times New Roman" w:cs="Times New Roman"/>
          <w:bCs/>
          <w:sz w:val="24"/>
          <w:szCs w:val="24"/>
          <w:lang w:eastAsia="ru-RU"/>
        </w:rPr>
        <w:t>://znanium.com/bookread2.php?book=390595 ISBN 978-5-91134-340-8, 1000 экз.</w:t>
      </w:r>
    </w:p>
    <w:p w:rsidR="0092167E" w:rsidRPr="00B65F9F" w:rsidRDefault="0092167E" w:rsidP="0092167E">
      <w:pPr>
        <w:widowControl w:val="0"/>
        <w:numPr>
          <w:ilvl w:val="0"/>
          <w:numId w:val="2"/>
        </w:numPr>
        <w:shd w:val="clear" w:color="auto" w:fill="FFFFFF"/>
        <w:tabs>
          <w:tab w:val="left" w:pos="993"/>
        </w:tabs>
        <w:autoSpaceDE w:val="0"/>
        <w:autoSpaceDN w:val="0"/>
        <w:adjustRightInd w:val="0"/>
        <w:spacing w:after="0" w:line="240" w:lineRule="auto"/>
        <w:ind w:firstLine="480"/>
        <w:jc w:val="both"/>
        <w:rPr>
          <w:rFonts w:ascii="Times New Roman" w:eastAsia="Times New Roman" w:hAnsi="Times New Roman" w:cs="Times New Roman"/>
          <w:sz w:val="24"/>
          <w:szCs w:val="24"/>
          <w:lang w:eastAsia="ru-RU"/>
        </w:rPr>
      </w:pPr>
      <w:proofErr w:type="spellStart"/>
      <w:r w:rsidRPr="00B65F9F">
        <w:rPr>
          <w:rFonts w:ascii="Times New Roman" w:eastAsia="Times New Roman" w:hAnsi="Times New Roman" w:cs="Times New Roman"/>
          <w:sz w:val="24"/>
          <w:szCs w:val="24"/>
          <w:lang w:eastAsia="ru-RU"/>
        </w:rPr>
        <w:t>Чернецкая</w:t>
      </w:r>
      <w:proofErr w:type="spellEnd"/>
      <w:r w:rsidRPr="00B65F9F">
        <w:rPr>
          <w:rFonts w:ascii="Times New Roman" w:eastAsia="Times New Roman" w:hAnsi="Times New Roman" w:cs="Times New Roman"/>
          <w:sz w:val="24"/>
          <w:szCs w:val="24"/>
          <w:lang w:eastAsia="ru-RU"/>
        </w:rPr>
        <w:t xml:space="preserve"> Н.И. Экспериментальная психология: практикум: Учебное пособие / Н.И. </w:t>
      </w:r>
      <w:proofErr w:type="spellStart"/>
      <w:r w:rsidRPr="00B65F9F">
        <w:rPr>
          <w:rFonts w:ascii="Times New Roman" w:eastAsia="Times New Roman" w:hAnsi="Times New Roman" w:cs="Times New Roman"/>
          <w:sz w:val="24"/>
          <w:szCs w:val="24"/>
          <w:lang w:eastAsia="ru-RU"/>
        </w:rPr>
        <w:t>Чернецкая</w:t>
      </w:r>
      <w:proofErr w:type="spellEnd"/>
      <w:r w:rsidRPr="00B65F9F">
        <w:rPr>
          <w:rFonts w:ascii="Times New Roman" w:eastAsia="Times New Roman" w:hAnsi="Times New Roman" w:cs="Times New Roman"/>
          <w:sz w:val="24"/>
          <w:szCs w:val="24"/>
          <w:lang w:eastAsia="ru-RU"/>
        </w:rPr>
        <w:t xml:space="preserve">. - М.: НИЦ ИНФРА-М, 2014. - 120 с. [Электронный ресурс]: 60x88 1/16 + </w:t>
      </w:r>
      <w:proofErr w:type="gramStart"/>
      <w:r w:rsidRPr="00B65F9F">
        <w:rPr>
          <w:rFonts w:ascii="Times New Roman" w:eastAsia="Times New Roman" w:hAnsi="Times New Roman" w:cs="Times New Roman"/>
          <w:sz w:val="24"/>
          <w:szCs w:val="24"/>
          <w:lang w:eastAsia="ru-RU"/>
        </w:rPr>
        <w:t xml:space="preserve">( </w:t>
      </w:r>
      <w:proofErr w:type="gramEnd"/>
      <w:r w:rsidRPr="00B65F9F">
        <w:rPr>
          <w:rFonts w:ascii="Times New Roman" w:eastAsia="Times New Roman" w:hAnsi="Times New Roman" w:cs="Times New Roman"/>
          <w:sz w:val="24"/>
          <w:szCs w:val="24"/>
          <w:lang w:eastAsia="ru-RU"/>
        </w:rPr>
        <w:t xml:space="preserve">Доп. мат. znanium.com). - </w:t>
      </w:r>
      <w:proofErr w:type="gramStart"/>
      <w:r w:rsidRPr="00B65F9F">
        <w:rPr>
          <w:rFonts w:ascii="Times New Roman" w:eastAsia="Times New Roman" w:hAnsi="Times New Roman" w:cs="Times New Roman"/>
          <w:sz w:val="24"/>
          <w:szCs w:val="24"/>
          <w:lang w:eastAsia="ru-RU"/>
        </w:rPr>
        <w:t>(Высшее образование:</w:t>
      </w:r>
      <w:proofErr w:type="gramEnd"/>
      <w:r w:rsidRPr="00B65F9F">
        <w:rPr>
          <w:rFonts w:ascii="Times New Roman" w:eastAsia="Times New Roman" w:hAnsi="Times New Roman" w:cs="Times New Roman"/>
          <w:sz w:val="24"/>
          <w:szCs w:val="24"/>
          <w:lang w:eastAsia="ru-RU"/>
        </w:rPr>
        <w:t xml:space="preserve"> </w:t>
      </w:r>
      <w:proofErr w:type="spellStart"/>
      <w:r w:rsidRPr="00B65F9F">
        <w:rPr>
          <w:rFonts w:ascii="Times New Roman" w:eastAsia="Times New Roman" w:hAnsi="Times New Roman" w:cs="Times New Roman"/>
          <w:sz w:val="24"/>
          <w:szCs w:val="24"/>
          <w:lang w:eastAsia="ru-RU"/>
        </w:rPr>
        <w:t>Бакалавриат</w:t>
      </w:r>
      <w:proofErr w:type="spellEnd"/>
      <w:r w:rsidRPr="00B65F9F">
        <w:rPr>
          <w:rFonts w:ascii="Times New Roman" w:eastAsia="Times New Roman" w:hAnsi="Times New Roman" w:cs="Times New Roman"/>
          <w:sz w:val="24"/>
          <w:szCs w:val="24"/>
          <w:lang w:eastAsia="ru-RU"/>
        </w:rPr>
        <w:t>)</w:t>
      </w:r>
      <w:proofErr w:type="gramStart"/>
      <w:r w:rsidRPr="00B65F9F">
        <w:rPr>
          <w:rFonts w:ascii="Times New Roman" w:eastAsia="Times New Roman" w:hAnsi="Times New Roman" w:cs="Times New Roman"/>
          <w:sz w:val="24"/>
          <w:szCs w:val="24"/>
          <w:lang w:eastAsia="ru-RU"/>
        </w:rPr>
        <w:t>.</w:t>
      </w:r>
      <w:proofErr w:type="gramEnd"/>
      <w:r w:rsidRPr="00B65F9F">
        <w:rPr>
          <w:rFonts w:ascii="Times New Roman" w:eastAsia="Times New Roman" w:hAnsi="Times New Roman" w:cs="Times New Roman"/>
          <w:sz w:val="24"/>
          <w:szCs w:val="24"/>
          <w:lang w:eastAsia="ru-RU"/>
        </w:rPr>
        <w:t xml:space="preserve"> (</w:t>
      </w:r>
      <w:proofErr w:type="gramStart"/>
      <w:r w:rsidRPr="00B65F9F">
        <w:rPr>
          <w:rFonts w:ascii="Times New Roman" w:eastAsia="Times New Roman" w:hAnsi="Times New Roman" w:cs="Times New Roman"/>
          <w:sz w:val="24"/>
          <w:szCs w:val="24"/>
          <w:lang w:eastAsia="ru-RU"/>
        </w:rPr>
        <w:t>о</w:t>
      </w:r>
      <w:proofErr w:type="gramEnd"/>
      <w:r w:rsidRPr="00B65F9F">
        <w:rPr>
          <w:rFonts w:ascii="Times New Roman" w:eastAsia="Times New Roman" w:hAnsi="Times New Roman" w:cs="Times New Roman"/>
          <w:sz w:val="24"/>
          <w:szCs w:val="24"/>
          <w:lang w:eastAsia="ru-RU"/>
        </w:rPr>
        <w:t xml:space="preserve">бложка) Режим доступа: </w:t>
      </w:r>
      <w:hyperlink r:id="rId13" w:history="1">
        <w:r w:rsidRPr="00B65F9F">
          <w:rPr>
            <w:rFonts w:ascii="Times New Roman" w:eastAsia="Times New Roman" w:hAnsi="Times New Roman" w:cs="Times New Roman"/>
            <w:bCs/>
            <w:color w:val="0000FF"/>
            <w:sz w:val="24"/>
            <w:szCs w:val="24"/>
            <w:u w:val="single"/>
            <w:lang w:val="en-US" w:eastAsia="ru-RU"/>
          </w:rPr>
          <w:t>http</w:t>
        </w:r>
        <w:r w:rsidRPr="00B65F9F">
          <w:rPr>
            <w:rFonts w:ascii="Times New Roman" w:eastAsia="Times New Roman" w:hAnsi="Times New Roman" w:cs="Times New Roman"/>
            <w:bCs/>
            <w:color w:val="0000FF"/>
            <w:sz w:val="24"/>
            <w:szCs w:val="24"/>
            <w:u w:val="single"/>
            <w:lang w:eastAsia="ru-RU"/>
          </w:rPr>
          <w:t>://</w:t>
        </w:r>
        <w:proofErr w:type="spellStart"/>
        <w:r w:rsidRPr="00B65F9F">
          <w:rPr>
            <w:rFonts w:ascii="Times New Roman" w:eastAsia="Times New Roman" w:hAnsi="Times New Roman" w:cs="Times New Roman"/>
            <w:bCs/>
            <w:color w:val="0000FF"/>
            <w:sz w:val="24"/>
            <w:szCs w:val="24"/>
            <w:u w:val="single"/>
            <w:lang w:val="en-US" w:eastAsia="ru-RU"/>
          </w:rPr>
          <w:t>znanium</w:t>
        </w:r>
        <w:proofErr w:type="spellEnd"/>
        <w:r w:rsidRPr="00B65F9F">
          <w:rPr>
            <w:rFonts w:ascii="Times New Roman" w:eastAsia="Times New Roman" w:hAnsi="Times New Roman" w:cs="Times New Roman"/>
            <w:bCs/>
            <w:color w:val="0000FF"/>
            <w:sz w:val="24"/>
            <w:szCs w:val="24"/>
            <w:u w:val="single"/>
            <w:lang w:eastAsia="ru-RU"/>
          </w:rPr>
          <w:t>.</w:t>
        </w:r>
        <w:r w:rsidRPr="00B65F9F">
          <w:rPr>
            <w:rFonts w:ascii="Times New Roman" w:eastAsia="Times New Roman" w:hAnsi="Times New Roman" w:cs="Times New Roman"/>
            <w:bCs/>
            <w:color w:val="0000FF"/>
            <w:sz w:val="24"/>
            <w:szCs w:val="24"/>
            <w:u w:val="single"/>
            <w:lang w:val="en-US" w:eastAsia="ru-RU"/>
          </w:rPr>
          <w:t>com</w:t>
        </w:r>
        <w:r w:rsidRPr="00B65F9F">
          <w:rPr>
            <w:rFonts w:ascii="Times New Roman" w:eastAsia="Times New Roman" w:hAnsi="Times New Roman" w:cs="Times New Roman"/>
            <w:bCs/>
            <w:color w:val="0000FF"/>
            <w:sz w:val="24"/>
            <w:szCs w:val="24"/>
            <w:u w:val="single"/>
            <w:lang w:eastAsia="ru-RU"/>
          </w:rPr>
          <w:t>/</w:t>
        </w:r>
        <w:r w:rsidRPr="00B65F9F">
          <w:rPr>
            <w:rFonts w:ascii="Times New Roman" w:eastAsia="Times New Roman" w:hAnsi="Times New Roman" w:cs="Times New Roman"/>
            <w:bCs/>
            <w:color w:val="0000FF"/>
            <w:sz w:val="24"/>
            <w:szCs w:val="24"/>
            <w:u w:val="single"/>
            <w:lang w:val="en-US" w:eastAsia="ru-RU"/>
          </w:rPr>
          <w:t>catalog</w:t>
        </w:r>
        <w:r w:rsidRPr="00B65F9F">
          <w:rPr>
            <w:rFonts w:ascii="Times New Roman" w:eastAsia="Times New Roman" w:hAnsi="Times New Roman" w:cs="Times New Roman"/>
            <w:bCs/>
            <w:color w:val="0000FF"/>
            <w:sz w:val="24"/>
            <w:szCs w:val="24"/>
            <w:u w:val="single"/>
            <w:lang w:eastAsia="ru-RU"/>
          </w:rPr>
          <w:t>.</w:t>
        </w:r>
        <w:proofErr w:type="spellStart"/>
        <w:r w:rsidRPr="00B65F9F">
          <w:rPr>
            <w:rFonts w:ascii="Times New Roman" w:eastAsia="Times New Roman" w:hAnsi="Times New Roman" w:cs="Times New Roman"/>
            <w:bCs/>
            <w:color w:val="0000FF"/>
            <w:sz w:val="24"/>
            <w:szCs w:val="24"/>
            <w:u w:val="single"/>
            <w:lang w:val="en-US" w:eastAsia="ru-RU"/>
          </w:rPr>
          <w:t>php</w:t>
        </w:r>
        <w:proofErr w:type="spellEnd"/>
        <w:r w:rsidRPr="00B65F9F">
          <w:rPr>
            <w:rFonts w:ascii="Times New Roman" w:eastAsia="Times New Roman" w:hAnsi="Times New Roman" w:cs="Times New Roman"/>
            <w:bCs/>
            <w:color w:val="0000FF"/>
            <w:sz w:val="24"/>
            <w:szCs w:val="24"/>
            <w:u w:val="single"/>
            <w:lang w:eastAsia="ru-RU"/>
          </w:rPr>
          <w:t>?</w:t>
        </w:r>
        <w:r w:rsidRPr="00B65F9F">
          <w:rPr>
            <w:rFonts w:ascii="Times New Roman" w:eastAsia="Times New Roman" w:hAnsi="Times New Roman" w:cs="Times New Roman"/>
            <w:bCs/>
            <w:color w:val="0000FF"/>
            <w:sz w:val="24"/>
            <w:szCs w:val="24"/>
            <w:u w:val="single"/>
            <w:lang w:val="en-US" w:eastAsia="ru-RU"/>
          </w:rPr>
          <w:t>item</w:t>
        </w:r>
        <w:r w:rsidRPr="00B65F9F">
          <w:rPr>
            <w:rFonts w:ascii="Times New Roman" w:eastAsia="Times New Roman" w:hAnsi="Times New Roman" w:cs="Times New Roman"/>
            <w:bCs/>
            <w:color w:val="0000FF"/>
            <w:sz w:val="24"/>
            <w:szCs w:val="24"/>
            <w:u w:val="single"/>
            <w:lang w:eastAsia="ru-RU"/>
          </w:rPr>
          <w:t>=</w:t>
        </w:r>
        <w:proofErr w:type="spellStart"/>
        <w:r w:rsidRPr="00B65F9F">
          <w:rPr>
            <w:rFonts w:ascii="Times New Roman" w:eastAsia="Times New Roman" w:hAnsi="Times New Roman" w:cs="Times New Roman"/>
            <w:bCs/>
            <w:color w:val="0000FF"/>
            <w:sz w:val="24"/>
            <w:szCs w:val="24"/>
            <w:u w:val="single"/>
            <w:lang w:val="en-US" w:eastAsia="ru-RU"/>
          </w:rPr>
          <w:t>tbk</w:t>
        </w:r>
        <w:proofErr w:type="spellEnd"/>
        <w:r w:rsidRPr="00B65F9F">
          <w:rPr>
            <w:rFonts w:ascii="Times New Roman" w:eastAsia="Times New Roman" w:hAnsi="Times New Roman" w:cs="Times New Roman"/>
            <w:bCs/>
            <w:color w:val="0000FF"/>
            <w:sz w:val="24"/>
            <w:szCs w:val="24"/>
            <w:u w:val="single"/>
            <w:lang w:eastAsia="ru-RU"/>
          </w:rPr>
          <w:t>&amp;</w:t>
        </w:r>
        <w:r w:rsidRPr="00B65F9F">
          <w:rPr>
            <w:rFonts w:ascii="Times New Roman" w:eastAsia="Times New Roman" w:hAnsi="Times New Roman" w:cs="Times New Roman"/>
            <w:bCs/>
            <w:color w:val="0000FF"/>
            <w:sz w:val="24"/>
            <w:szCs w:val="24"/>
            <w:u w:val="single"/>
            <w:lang w:val="en-US" w:eastAsia="ru-RU"/>
          </w:rPr>
          <w:t>code</w:t>
        </w:r>
        <w:r w:rsidRPr="00B65F9F">
          <w:rPr>
            <w:rFonts w:ascii="Times New Roman" w:eastAsia="Times New Roman" w:hAnsi="Times New Roman" w:cs="Times New Roman"/>
            <w:bCs/>
            <w:color w:val="0000FF"/>
            <w:sz w:val="24"/>
            <w:szCs w:val="24"/>
            <w:u w:val="single"/>
            <w:lang w:eastAsia="ru-RU"/>
          </w:rPr>
          <w:t>=83&amp;</w:t>
        </w:r>
        <w:r w:rsidRPr="00B65F9F">
          <w:rPr>
            <w:rFonts w:ascii="Times New Roman" w:eastAsia="Times New Roman" w:hAnsi="Times New Roman" w:cs="Times New Roman"/>
            <w:bCs/>
            <w:color w:val="0000FF"/>
            <w:sz w:val="24"/>
            <w:szCs w:val="24"/>
            <w:u w:val="single"/>
            <w:lang w:val="en-US" w:eastAsia="ru-RU"/>
          </w:rPr>
          <w:t>page</w:t>
        </w:r>
        <w:r w:rsidRPr="00B65F9F">
          <w:rPr>
            <w:rFonts w:ascii="Times New Roman" w:eastAsia="Times New Roman" w:hAnsi="Times New Roman" w:cs="Times New Roman"/>
            <w:bCs/>
            <w:color w:val="0000FF"/>
            <w:sz w:val="24"/>
            <w:szCs w:val="24"/>
            <w:u w:val="single"/>
            <w:lang w:eastAsia="ru-RU"/>
          </w:rPr>
          <w:t>=5</w:t>
        </w:r>
      </w:hyperlink>
      <w:r w:rsidRPr="00B65F9F">
        <w:rPr>
          <w:rFonts w:ascii="Times New Roman" w:eastAsia="Times New Roman" w:hAnsi="Times New Roman" w:cs="Times New Roman"/>
          <w:sz w:val="24"/>
          <w:szCs w:val="24"/>
          <w:lang w:eastAsia="ru-RU"/>
        </w:rPr>
        <w:t xml:space="preserve"> ISBN 978-5-16-009641-4. </w:t>
      </w:r>
    </w:p>
    <w:p w:rsidR="0092167E" w:rsidRPr="00B65F9F" w:rsidRDefault="0092167E" w:rsidP="0092167E">
      <w:pPr>
        <w:widowControl w:val="0"/>
        <w:numPr>
          <w:ilvl w:val="0"/>
          <w:numId w:val="2"/>
        </w:numPr>
        <w:shd w:val="clear" w:color="auto" w:fill="FFFFFF"/>
        <w:tabs>
          <w:tab w:val="left" w:pos="993"/>
        </w:tabs>
        <w:autoSpaceDE w:val="0"/>
        <w:autoSpaceDN w:val="0"/>
        <w:adjustRightInd w:val="0"/>
        <w:spacing w:after="0" w:line="240" w:lineRule="auto"/>
        <w:ind w:firstLine="480"/>
        <w:jc w:val="both"/>
        <w:rPr>
          <w:rFonts w:ascii="Times New Roman" w:eastAsia="Times New Roman" w:hAnsi="Times New Roman" w:cs="Times New Roman"/>
          <w:bCs/>
          <w:sz w:val="24"/>
          <w:szCs w:val="24"/>
          <w:lang w:eastAsia="ru-RU"/>
        </w:rPr>
      </w:pPr>
      <w:proofErr w:type="spellStart"/>
      <w:r w:rsidRPr="00B65F9F">
        <w:rPr>
          <w:rFonts w:ascii="Times New Roman" w:eastAsia="Times New Roman" w:hAnsi="Times New Roman" w:cs="Times New Roman"/>
          <w:bCs/>
          <w:sz w:val="24"/>
          <w:szCs w:val="24"/>
          <w:lang w:eastAsia="ru-RU"/>
        </w:rPr>
        <w:t>Шипилина</w:t>
      </w:r>
      <w:proofErr w:type="spellEnd"/>
      <w:r w:rsidRPr="00B65F9F">
        <w:rPr>
          <w:rFonts w:ascii="Times New Roman" w:eastAsia="Times New Roman" w:hAnsi="Times New Roman" w:cs="Times New Roman"/>
          <w:bCs/>
          <w:sz w:val="24"/>
          <w:szCs w:val="24"/>
          <w:lang w:eastAsia="ru-RU"/>
        </w:rPr>
        <w:t xml:space="preserve">, Л.А. Методология и методы психолого-педагогических исследований </w:t>
      </w:r>
      <w:r w:rsidRPr="00B65F9F">
        <w:rPr>
          <w:rFonts w:ascii="Times New Roman" w:eastAsia="Times New Roman" w:hAnsi="Times New Roman" w:cs="Times New Roman"/>
          <w:sz w:val="24"/>
          <w:szCs w:val="24"/>
          <w:lang w:eastAsia="ru-RU"/>
        </w:rPr>
        <w:t>[Текст]</w:t>
      </w:r>
      <w:r w:rsidRPr="00B65F9F">
        <w:rPr>
          <w:rFonts w:ascii="Times New Roman" w:eastAsia="Times New Roman" w:hAnsi="Times New Roman" w:cs="Times New Roman"/>
          <w:bCs/>
          <w:sz w:val="24"/>
          <w:szCs w:val="24"/>
          <w:lang w:eastAsia="ru-RU"/>
        </w:rPr>
        <w:t xml:space="preserve">: Учебное пособие для аспирантов и магистрантов по направлению «Педагогика» / </w:t>
      </w:r>
      <w:proofErr w:type="spellStart"/>
      <w:r w:rsidRPr="00B65F9F">
        <w:rPr>
          <w:rFonts w:ascii="Times New Roman" w:eastAsia="Times New Roman" w:hAnsi="Times New Roman" w:cs="Times New Roman"/>
          <w:bCs/>
          <w:sz w:val="24"/>
          <w:szCs w:val="24"/>
          <w:lang w:eastAsia="ru-RU"/>
        </w:rPr>
        <w:t>Л.А.Шипилина</w:t>
      </w:r>
      <w:proofErr w:type="spellEnd"/>
      <w:r w:rsidRPr="00B65F9F">
        <w:rPr>
          <w:rFonts w:ascii="Times New Roman" w:eastAsia="Times New Roman" w:hAnsi="Times New Roman" w:cs="Times New Roman"/>
          <w:bCs/>
          <w:sz w:val="24"/>
          <w:szCs w:val="24"/>
          <w:lang w:eastAsia="ru-RU"/>
        </w:rPr>
        <w:t>. - 3-е изд., стер. - М.</w:t>
      </w:r>
      <w:proofErr w:type="gramStart"/>
      <w:r w:rsidRPr="00B65F9F">
        <w:rPr>
          <w:rFonts w:ascii="Times New Roman" w:eastAsia="Times New Roman" w:hAnsi="Times New Roman" w:cs="Times New Roman"/>
          <w:bCs/>
          <w:sz w:val="24"/>
          <w:szCs w:val="24"/>
          <w:lang w:eastAsia="ru-RU"/>
        </w:rPr>
        <w:t xml:space="preserve"> :</w:t>
      </w:r>
      <w:proofErr w:type="gramEnd"/>
      <w:r w:rsidRPr="00B65F9F">
        <w:rPr>
          <w:rFonts w:ascii="Times New Roman" w:eastAsia="Times New Roman" w:hAnsi="Times New Roman" w:cs="Times New Roman"/>
          <w:bCs/>
          <w:sz w:val="24"/>
          <w:szCs w:val="24"/>
          <w:lang w:eastAsia="ru-RU"/>
        </w:rPr>
        <w:t xml:space="preserve"> Флинта, 2011. - 204 с. ISBN 978-5-9765-1173-6.</w:t>
      </w:r>
    </w:p>
    <w:p w:rsidR="0092167E" w:rsidRPr="0092167E" w:rsidRDefault="0092167E" w:rsidP="0092167E">
      <w:pPr>
        <w:widowControl w:val="0"/>
        <w:numPr>
          <w:ilvl w:val="0"/>
          <w:numId w:val="2"/>
        </w:numPr>
        <w:shd w:val="clear" w:color="auto" w:fill="FFFFFF"/>
        <w:tabs>
          <w:tab w:val="left" w:pos="993"/>
        </w:tabs>
        <w:autoSpaceDE w:val="0"/>
        <w:autoSpaceDN w:val="0"/>
        <w:adjustRightInd w:val="0"/>
        <w:spacing w:after="0" w:line="240" w:lineRule="auto"/>
        <w:ind w:firstLine="480"/>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hint="eastAsia"/>
          <w:bCs/>
          <w:sz w:val="24"/>
          <w:szCs w:val="24"/>
          <w:lang w:eastAsia="ru-RU"/>
        </w:rPr>
        <w:t>Шкляр</w:t>
      </w:r>
      <w:r w:rsidRPr="0092167E">
        <w:rPr>
          <w:rFonts w:ascii="Times New Roman" w:eastAsia="Times New Roman" w:hAnsi="Times New Roman" w:cs="Times New Roman"/>
          <w:bCs/>
          <w:sz w:val="24"/>
          <w:szCs w:val="24"/>
          <w:lang w:eastAsia="ru-RU"/>
        </w:rPr>
        <w:t xml:space="preserve"> </w:t>
      </w:r>
      <w:r w:rsidRPr="0092167E">
        <w:rPr>
          <w:rFonts w:ascii="Times New Roman" w:eastAsia="Times New Roman" w:hAnsi="Times New Roman" w:cs="Times New Roman" w:hint="eastAsia"/>
          <w:bCs/>
          <w:sz w:val="24"/>
          <w:szCs w:val="24"/>
          <w:lang w:eastAsia="ru-RU"/>
        </w:rPr>
        <w:t>М</w:t>
      </w:r>
      <w:r w:rsidRPr="0092167E">
        <w:rPr>
          <w:rFonts w:ascii="Times New Roman" w:eastAsia="Times New Roman" w:hAnsi="Times New Roman" w:cs="Times New Roman"/>
          <w:bCs/>
          <w:sz w:val="24"/>
          <w:szCs w:val="24"/>
          <w:lang w:eastAsia="ru-RU"/>
        </w:rPr>
        <w:t>.</w:t>
      </w:r>
      <w:r w:rsidRPr="0092167E">
        <w:rPr>
          <w:rFonts w:ascii="Times New Roman" w:eastAsia="Times New Roman" w:hAnsi="Times New Roman" w:cs="Times New Roman" w:hint="eastAsia"/>
          <w:bCs/>
          <w:sz w:val="24"/>
          <w:szCs w:val="24"/>
          <w:lang w:eastAsia="ru-RU"/>
        </w:rPr>
        <w:t>Ф</w:t>
      </w:r>
      <w:r w:rsidRPr="0092167E">
        <w:rPr>
          <w:rFonts w:ascii="Times New Roman" w:eastAsia="Times New Roman" w:hAnsi="Times New Roman" w:cs="Times New Roman"/>
          <w:bCs/>
          <w:sz w:val="24"/>
          <w:szCs w:val="24"/>
          <w:lang w:eastAsia="ru-RU"/>
        </w:rPr>
        <w:t xml:space="preserve">. </w:t>
      </w:r>
      <w:r w:rsidRPr="0092167E">
        <w:rPr>
          <w:rFonts w:ascii="Times New Roman" w:eastAsia="Times New Roman" w:hAnsi="Times New Roman" w:cs="Times New Roman" w:hint="eastAsia"/>
          <w:bCs/>
          <w:sz w:val="24"/>
          <w:szCs w:val="24"/>
          <w:lang w:eastAsia="ru-RU"/>
        </w:rPr>
        <w:t>Основы</w:t>
      </w:r>
      <w:r w:rsidRPr="0092167E">
        <w:rPr>
          <w:rFonts w:ascii="Times New Roman" w:eastAsia="Times New Roman" w:hAnsi="Times New Roman" w:cs="Times New Roman"/>
          <w:bCs/>
          <w:sz w:val="24"/>
          <w:szCs w:val="24"/>
          <w:lang w:eastAsia="ru-RU"/>
        </w:rPr>
        <w:t xml:space="preserve"> </w:t>
      </w:r>
      <w:r w:rsidRPr="0092167E">
        <w:rPr>
          <w:rFonts w:ascii="Times New Roman" w:eastAsia="Times New Roman" w:hAnsi="Times New Roman" w:cs="Times New Roman" w:hint="eastAsia"/>
          <w:bCs/>
          <w:sz w:val="24"/>
          <w:szCs w:val="24"/>
          <w:lang w:eastAsia="ru-RU"/>
        </w:rPr>
        <w:t>научных</w:t>
      </w:r>
      <w:r w:rsidRPr="0092167E">
        <w:rPr>
          <w:rFonts w:ascii="Times New Roman" w:eastAsia="Times New Roman" w:hAnsi="Times New Roman" w:cs="Times New Roman"/>
          <w:bCs/>
          <w:sz w:val="24"/>
          <w:szCs w:val="24"/>
          <w:lang w:eastAsia="ru-RU"/>
        </w:rPr>
        <w:t xml:space="preserve"> </w:t>
      </w:r>
      <w:r w:rsidRPr="0092167E">
        <w:rPr>
          <w:rFonts w:ascii="Times New Roman" w:eastAsia="Times New Roman" w:hAnsi="Times New Roman" w:cs="Times New Roman" w:hint="eastAsia"/>
          <w:bCs/>
          <w:sz w:val="24"/>
          <w:szCs w:val="24"/>
          <w:lang w:eastAsia="ru-RU"/>
        </w:rPr>
        <w:t>исследований</w:t>
      </w:r>
      <w:r w:rsidRPr="0092167E">
        <w:rPr>
          <w:rFonts w:ascii="Times New Roman" w:eastAsia="Times New Roman" w:hAnsi="Times New Roman" w:cs="Times New Roman"/>
          <w:bCs/>
          <w:sz w:val="24"/>
          <w:szCs w:val="24"/>
          <w:lang w:eastAsia="ru-RU"/>
        </w:rPr>
        <w:t xml:space="preserve"> </w:t>
      </w:r>
      <w:r w:rsidRPr="0092167E">
        <w:rPr>
          <w:rFonts w:ascii="Times New Roman" w:eastAsia="Times New Roman" w:hAnsi="Times New Roman" w:cs="Times New Roman"/>
          <w:sz w:val="24"/>
          <w:szCs w:val="24"/>
          <w:lang w:eastAsia="ru-RU"/>
        </w:rPr>
        <w:t>[Текст]</w:t>
      </w:r>
      <w:r w:rsidRPr="0092167E">
        <w:rPr>
          <w:rFonts w:ascii="Times New Roman" w:eastAsia="Times New Roman" w:hAnsi="Times New Roman" w:cs="Times New Roman"/>
          <w:bCs/>
          <w:sz w:val="18"/>
          <w:szCs w:val="18"/>
          <w:lang w:eastAsia="ru-RU"/>
        </w:rPr>
        <w:t xml:space="preserve">: </w:t>
      </w:r>
      <w:r w:rsidRPr="0092167E">
        <w:rPr>
          <w:rFonts w:ascii="Times New Roman" w:eastAsia="Times New Roman" w:hAnsi="Times New Roman" w:cs="Times New Roman"/>
          <w:bCs/>
          <w:sz w:val="24"/>
          <w:szCs w:val="24"/>
          <w:lang w:eastAsia="ru-RU"/>
        </w:rPr>
        <w:t xml:space="preserve"> - 4-</w:t>
      </w:r>
      <w:r w:rsidRPr="0092167E">
        <w:rPr>
          <w:rFonts w:ascii="Times New Roman" w:eastAsia="Times New Roman" w:hAnsi="Times New Roman" w:cs="Times New Roman" w:hint="eastAsia"/>
          <w:bCs/>
          <w:sz w:val="24"/>
          <w:szCs w:val="24"/>
          <w:lang w:eastAsia="ru-RU"/>
        </w:rPr>
        <w:t>е</w:t>
      </w:r>
      <w:r w:rsidRPr="0092167E">
        <w:rPr>
          <w:rFonts w:ascii="Times New Roman" w:eastAsia="Times New Roman" w:hAnsi="Times New Roman" w:cs="Times New Roman"/>
          <w:bCs/>
          <w:sz w:val="24"/>
          <w:szCs w:val="24"/>
          <w:lang w:eastAsia="ru-RU"/>
        </w:rPr>
        <w:t xml:space="preserve"> </w:t>
      </w:r>
      <w:r w:rsidRPr="0092167E">
        <w:rPr>
          <w:rFonts w:ascii="Times New Roman" w:eastAsia="Times New Roman" w:hAnsi="Times New Roman" w:cs="Times New Roman" w:hint="eastAsia"/>
          <w:bCs/>
          <w:sz w:val="24"/>
          <w:szCs w:val="24"/>
          <w:lang w:eastAsia="ru-RU"/>
        </w:rPr>
        <w:t>изд</w:t>
      </w:r>
      <w:r w:rsidRPr="0092167E">
        <w:rPr>
          <w:rFonts w:ascii="Times New Roman" w:eastAsia="Times New Roman" w:hAnsi="Times New Roman" w:cs="Times New Roman"/>
          <w:bCs/>
          <w:sz w:val="24"/>
          <w:szCs w:val="24"/>
          <w:lang w:eastAsia="ru-RU"/>
        </w:rPr>
        <w:t xml:space="preserve">. - </w:t>
      </w:r>
      <w:r w:rsidRPr="0092167E">
        <w:rPr>
          <w:rFonts w:ascii="Times New Roman" w:eastAsia="Times New Roman" w:hAnsi="Times New Roman" w:cs="Times New Roman" w:hint="eastAsia"/>
          <w:bCs/>
          <w:sz w:val="24"/>
          <w:szCs w:val="24"/>
          <w:lang w:eastAsia="ru-RU"/>
        </w:rPr>
        <w:t>М</w:t>
      </w:r>
      <w:r w:rsidRPr="0092167E">
        <w:rPr>
          <w:rFonts w:ascii="Times New Roman" w:eastAsia="Times New Roman" w:hAnsi="Times New Roman" w:cs="Times New Roman"/>
          <w:bCs/>
          <w:sz w:val="24"/>
          <w:szCs w:val="24"/>
          <w:lang w:eastAsia="ru-RU"/>
        </w:rPr>
        <w:t xml:space="preserve">.: </w:t>
      </w:r>
      <w:r w:rsidRPr="0092167E">
        <w:rPr>
          <w:rFonts w:ascii="Times New Roman" w:eastAsia="Times New Roman" w:hAnsi="Times New Roman" w:cs="Times New Roman" w:hint="eastAsia"/>
          <w:bCs/>
          <w:sz w:val="24"/>
          <w:szCs w:val="24"/>
          <w:lang w:eastAsia="ru-RU"/>
        </w:rPr>
        <w:t>Дашков</w:t>
      </w:r>
      <w:r w:rsidRPr="0092167E">
        <w:rPr>
          <w:rFonts w:ascii="Times New Roman" w:eastAsia="Times New Roman" w:hAnsi="Times New Roman" w:cs="Times New Roman"/>
          <w:bCs/>
          <w:sz w:val="24"/>
          <w:szCs w:val="24"/>
          <w:lang w:eastAsia="ru-RU"/>
        </w:rPr>
        <w:t xml:space="preserve"> </w:t>
      </w:r>
      <w:r w:rsidRPr="0092167E">
        <w:rPr>
          <w:rFonts w:ascii="Times New Roman" w:eastAsia="Times New Roman" w:hAnsi="Times New Roman" w:cs="Times New Roman" w:hint="eastAsia"/>
          <w:bCs/>
          <w:sz w:val="24"/>
          <w:szCs w:val="24"/>
          <w:lang w:eastAsia="ru-RU"/>
        </w:rPr>
        <w:t>и</w:t>
      </w:r>
      <w:r w:rsidRPr="0092167E">
        <w:rPr>
          <w:rFonts w:ascii="Times New Roman" w:eastAsia="Times New Roman" w:hAnsi="Times New Roman" w:cs="Times New Roman"/>
          <w:bCs/>
          <w:sz w:val="24"/>
          <w:szCs w:val="24"/>
          <w:lang w:eastAsia="ru-RU"/>
        </w:rPr>
        <w:t xml:space="preserve"> </w:t>
      </w:r>
      <w:r w:rsidRPr="0092167E">
        <w:rPr>
          <w:rFonts w:ascii="Times New Roman" w:eastAsia="Times New Roman" w:hAnsi="Times New Roman" w:cs="Times New Roman" w:hint="eastAsia"/>
          <w:bCs/>
          <w:sz w:val="24"/>
          <w:szCs w:val="24"/>
          <w:lang w:eastAsia="ru-RU"/>
        </w:rPr>
        <w:t>К</w:t>
      </w:r>
      <w:r w:rsidRPr="0092167E">
        <w:rPr>
          <w:rFonts w:ascii="Times New Roman" w:eastAsia="Times New Roman" w:hAnsi="Times New Roman" w:cs="Times New Roman"/>
          <w:bCs/>
          <w:sz w:val="24"/>
          <w:szCs w:val="24"/>
          <w:lang w:eastAsia="ru-RU"/>
        </w:rPr>
        <w:t xml:space="preserve">, 2012. - 244 </w:t>
      </w:r>
      <w:r w:rsidRPr="0092167E">
        <w:rPr>
          <w:rFonts w:ascii="Times New Roman" w:eastAsia="Times New Roman" w:hAnsi="Times New Roman" w:cs="Times New Roman" w:hint="eastAsia"/>
          <w:bCs/>
          <w:sz w:val="24"/>
          <w:szCs w:val="24"/>
          <w:lang w:eastAsia="ru-RU"/>
        </w:rPr>
        <w:t>с</w:t>
      </w:r>
      <w:r w:rsidRPr="0092167E">
        <w:rPr>
          <w:rFonts w:ascii="Times New Roman" w:eastAsia="Times New Roman" w:hAnsi="Times New Roman" w:cs="Times New Roman"/>
          <w:bCs/>
          <w:sz w:val="24"/>
          <w:szCs w:val="24"/>
          <w:lang w:eastAsia="ru-RU"/>
        </w:rPr>
        <w:t>.</w:t>
      </w:r>
      <w:r w:rsidRPr="0092167E">
        <w:rPr>
          <w:rFonts w:ascii="Times New Roman" w:eastAsia="Times New Roman" w:hAnsi="Times New Roman" w:cs="Times New Roman"/>
          <w:sz w:val="24"/>
          <w:szCs w:val="24"/>
          <w:lang w:eastAsia="ru-RU"/>
        </w:rPr>
        <w:t xml:space="preserve"> </w:t>
      </w:r>
      <w:r w:rsidRPr="0092167E">
        <w:rPr>
          <w:rFonts w:ascii="Times New Roman" w:eastAsia="Times New Roman" w:hAnsi="Times New Roman" w:cs="Times New Roman"/>
          <w:bCs/>
          <w:sz w:val="24"/>
          <w:szCs w:val="24"/>
          <w:lang w:eastAsia="ru-RU"/>
        </w:rPr>
        <w:t>ISBN 978 5 394 01800 8.</w:t>
      </w:r>
    </w:p>
    <w:p w:rsidR="0092167E" w:rsidRPr="0092167E" w:rsidRDefault="0092167E" w:rsidP="0092167E">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2167E">
        <w:rPr>
          <w:rFonts w:ascii="Times New Roman" w:eastAsia="Times New Roman" w:hAnsi="Times New Roman" w:cs="Times New Roman"/>
          <w:b/>
          <w:bCs/>
          <w:spacing w:val="40"/>
          <w:sz w:val="18"/>
          <w:szCs w:val="18"/>
          <w:lang w:eastAsia="ru-RU"/>
        </w:rPr>
        <w:t>в)</w:t>
      </w:r>
      <w:r w:rsidRPr="0092167E">
        <w:rPr>
          <w:rFonts w:ascii="Times New Roman" w:eastAsia="Times New Roman" w:hAnsi="Times New Roman" w:cs="Times New Roman"/>
          <w:b/>
          <w:bCs/>
          <w:sz w:val="18"/>
          <w:szCs w:val="18"/>
          <w:lang w:eastAsia="ru-RU"/>
        </w:rPr>
        <w:t xml:space="preserve"> </w:t>
      </w:r>
      <w:r w:rsidRPr="0092167E">
        <w:rPr>
          <w:rFonts w:ascii="Times New Roman" w:eastAsia="Times New Roman" w:hAnsi="Times New Roman" w:cs="Times New Roman"/>
          <w:b/>
          <w:sz w:val="24"/>
          <w:szCs w:val="24"/>
          <w:lang w:eastAsia="ru-RU"/>
        </w:rPr>
        <w:t xml:space="preserve">Методические указания: </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Описание хода семинарских занятий представлены в соответствующем разделе программы. Для более детального знакомства с методическими указаниями можно изучить следующий электронный учебно-методический комплекс:</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92167E">
        <w:rPr>
          <w:rFonts w:ascii="Times New Roman" w:eastAsia="Times New Roman" w:hAnsi="Times New Roman" w:cs="Times New Roman"/>
          <w:sz w:val="24"/>
          <w:szCs w:val="24"/>
          <w:lang w:eastAsia="ru-RU"/>
        </w:rPr>
        <w:t>1. Электронный учебно-методический комплекс «Методология и методы экспериментального исследования» [Электронный ресурс]: [</w:t>
      </w:r>
      <w:proofErr w:type="spellStart"/>
      <w:r w:rsidRPr="0092167E">
        <w:rPr>
          <w:rFonts w:ascii="Times New Roman" w:eastAsia="Times New Roman" w:hAnsi="Times New Roman" w:cs="Times New Roman"/>
          <w:sz w:val="24"/>
          <w:szCs w:val="24"/>
          <w:lang w:eastAsia="ru-RU"/>
        </w:rPr>
        <w:t>интерактив</w:t>
      </w:r>
      <w:proofErr w:type="spellEnd"/>
      <w:r w:rsidRPr="0092167E">
        <w:rPr>
          <w:rFonts w:ascii="Times New Roman" w:eastAsia="Times New Roman" w:hAnsi="Times New Roman" w:cs="Times New Roman"/>
          <w:sz w:val="24"/>
          <w:szCs w:val="24"/>
          <w:lang w:eastAsia="ru-RU"/>
        </w:rPr>
        <w:t>. учеб</w:t>
      </w:r>
      <w:proofErr w:type="gramStart"/>
      <w:r w:rsidRPr="0092167E">
        <w:rPr>
          <w:rFonts w:ascii="Times New Roman" w:eastAsia="Times New Roman" w:hAnsi="Times New Roman" w:cs="Times New Roman"/>
          <w:sz w:val="24"/>
          <w:szCs w:val="24"/>
          <w:lang w:eastAsia="ru-RU"/>
        </w:rPr>
        <w:t>.</w:t>
      </w:r>
      <w:proofErr w:type="gramEnd"/>
      <w:r w:rsidRPr="0092167E">
        <w:rPr>
          <w:rFonts w:ascii="Times New Roman" w:eastAsia="Times New Roman" w:hAnsi="Times New Roman" w:cs="Times New Roman"/>
          <w:sz w:val="24"/>
          <w:szCs w:val="24"/>
          <w:lang w:eastAsia="ru-RU"/>
        </w:rPr>
        <w:t xml:space="preserve"> </w:t>
      </w:r>
      <w:proofErr w:type="gramStart"/>
      <w:r w:rsidRPr="0092167E">
        <w:rPr>
          <w:rFonts w:ascii="Times New Roman" w:eastAsia="Times New Roman" w:hAnsi="Times New Roman" w:cs="Times New Roman"/>
          <w:sz w:val="24"/>
          <w:szCs w:val="24"/>
          <w:lang w:eastAsia="ru-RU"/>
        </w:rPr>
        <w:t>м</w:t>
      </w:r>
      <w:proofErr w:type="gramEnd"/>
      <w:r w:rsidRPr="0092167E">
        <w:rPr>
          <w:rFonts w:ascii="Times New Roman" w:eastAsia="Times New Roman" w:hAnsi="Times New Roman" w:cs="Times New Roman"/>
          <w:sz w:val="24"/>
          <w:szCs w:val="24"/>
          <w:lang w:eastAsia="ru-RU"/>
        </w:rPr>
        <w:t>етод. комплекс]. – Электрон</w:t>
      </w:r>
      <w:proofErr w:type="gramStart"/>
      <w:r w:rsidRPr="0092167E">
        <w:rPr>
          <w:rFonts w:ascii="Times New Roman" w:eastAsia="Times New Roman" w:hAnsi="Times New Roman" w:cs="Times New Roman"/>
          <w:sz w:val="24"/>
          <w:szCs w:val="24"/>
          <w:lang w:eastAsia="ru-RU"/>
        </w:rPr>
        <w:t>.</w:t>
      </w:r>
      <w:proofErr w:type="gramEnd"/>
      <w:r w:rsidRPr="0092167E">
        <w:rPr>
          <w:rFonts w:ascii="Times New Roman" w:eastAsia="Times New Roman" w:hAnsi="Times New Roman" w:cs="Times New Roman"/>
          <w:sz w:val="24"/>
          <w:szCs w:val="24"/>
          <w:lang w:eastAsia="ru-RU"/>
        </w:rPr>
        <w:t xml:space="preserve"> </w:t>
      </w:r>
      <w:proofErr w:type="gramStart"/>
      <w:r w:rsidRPr="0092167E">
        <w:rPr>
          <w:rFonts w:ascii="Times New Roman" w:eastAsia="Times New Roman" w:hAnsi="Times New Roman" w:cs="Times New Roman"/>
          <w:sz w:val="24"/>
          <w:szCs w:val="24"/>
          <w:lang w:eastAsia="ru-RU"/>
        </w:rPr>
        <w:t>д</w:t>
      </w:r>
      <w:proofErr w:type="gramEnd"/>
      <w:r w:rsidRPr="0092167E">
        <w:rPr>
          <w:rFonts w:ascii="Times New Roman" w:eastAsia="Times New Roman" w:hAnsi="Times New Roman" w:cs="Times New Roman"/>
          <w:sz w:val="24"/>
          <w:szCs w:val="24"/>
          <w:lang w:eastAsia="ru-RU"/>
        </w:rPr>
        <w:t xml:space="preserve">ан. и </w:t>
      </w:r>
      <w:proofErr w:type="spellStart"/>
      <w:r w:rsidRPr="0092167E">
        <w:rPr>
          <w:rFonts w:ascii="Times New Roman" w:eastAsia="Times New Roman" w:hAnsi="Times New Roman" w:cs="Times New Roman"/>
          <w:sz w:val="24"/>
          <w:szCs w:val="24"/>
          <w:lang w:eastAsia="ru-RU"/>
        </w:rPr>
        <w:t>прогр</w:t>
      </w:r>
      <w:proofErr w:type="spellEnd"/>
      <w:r w:rsidRPr="0092167E">
        <w:rPr>
          <w:rFonts w:ascii="Times New Roman" w:eastAsia="Times New Roman" w:hAnsi="Times New Roman" w:cs="Times New Roman"/>
          <w:sz w:val="24"/>
          <w:szCs w:val="24"/>
          <w:lang w:eastAsia="ru-RU"/>
        </w:rPr>
        <w:t xml:space="preserve">. – Магнитогорск: </w:t>
      </w:r>
      <w:proofErr w:type="spellStart"/>
      <w:r w:rsidRPr="0092167E">
        <w:rPr>
          <w:rFonts w:ascii="Times New Roman" w:eastAsia="Times New Roman" w:hAnsi="Times New Roman" w:cs="Times New Roman"/>
          <w:sz w:val="24"/>
          <w:szCs w:val="24"/>
          <w:lang w:eastAsia="ru-RU"/>
        </w:rPr>
        <w:t>МаГУ</w:t>
      </w:r>
      <w:proofErr w:type="spellEnd"/>
      <w:r w:rsidRPr="0092167E">
        <w:rPr>
          <w:rFonts w:ascii="Times New Roman" w:eastAsia="Times New Roman" w:hAnsi="Times New Roman" w:cs="Times New Roman"/>
          <w:sz w:val="24"/>
          <w:szCs w:val="24"/>
          <w:lang w:eastAsia="ru-RU"/>
        </w:rPr>
        <w:t>, 2007. – 1 электрон</w:t>
      </w:r>
      <w:proofErr w:type="gramStart"/>
      <w:r w:rsidRPr="0092167E">
        <w:rPr>
          <w:rFonts w:ascii="Times New Roman" w:eastAsia="Times New Roman" w:hAnsi="Times New Roman" w:cs="Times New Roman"/>
          <w:sz w:val="24"/>
          <w:szCs w:val="24"/>
          <w:lang w:eastAsia="ru-RU"/>
        </w:rPr>
        <w:t>.</w:t>
      </w:r>
      <w:proofErr w:type="gramEnd"/>
      <w:r w:rsidRPr="0092167E">
        <w:rPr>
          <w:rFonts w:ascii="Times New Roman" w:eastAsia="Times New Roman" w:hAnsi="Times New Roman" w:cs="Times New Roman"/>
          <w:sz w:val="24"/>
          <w:szCs w:val="24"/>
          <w:lang w:eastAsia="ru-RU"/>
        </w:rPr>
        <w:t xml:space="preserve"> </w:t>
      </w:r>
      <w:proofErr w:type="gramStart"/>
      <w:r w:rsidRPr="0092167E">
        <w:rPr>
          <w:rFonts w:ascii="Times New Roman" w:eastAsia="Times New Roman" w:hAnsi="Times New Roman" w:cs="Times New Roman"/>
          <w:sz w:val="24"/>
          <w:szCs w:val="24"/>
          <w:lang w:eastAsia="ru-RU"/>
        </w:rPr>
        <w:t>о</w:t>
      </w:r>
      <w:proofErr w:type="gramEnd"/>
      <w:r w:rsidRPr="0092167E">
        <w:rPr>
          <w:rFonts w:ascii="Times New Roman" w:eastAsia="Times New Roman" w:hAnsi="Times New Roman" w:cs="Times New Roman"/>
          <w:sz w:val="24"/>
          <w:szCs w:val="24"/>
          <w:lang w:eastAsia="ru-RU"/>
        </w:rPr>
        <w:t xml:space="preserve">пт. диск (CD-ROM). </w:t>
      </w:r>
      <w:proofErr w:type="spellStart"/>
      <w:r w:rsidRPr="0092167E">
        <w:rPr>
          <w:rFonts w:ascii="Times New Roman" w:eastAsia="Times New Roman" w:hAnsi="Times New Roman" w:cs="Times New Roman"/>
          <w:sz w:val="24"/>
          <w:szCs w:val="24"/>
          <w:lang w:eastAsia="ru-RU"/>
        </w:rPr>
        <w:t>Сист</w:t>
      </w:r>
      <w:proofErr w:type="spellEnd"/>
      <w:r w:rsidRPr="0092167E">
        <w:rPr>
          <w:rFonts w:ascii="Times New Roman" w:eastAsia="Times New Roman" w:hAnsi="Times New Roman" w:cs="Times New Roman"/>
          <w:sz w:val="24"/>
          <w:szCs w:val="24"/>
          <w:lang w:eastAsia="ru-RU"/>
        </w:rPr>
        <w:t xml:space="preserve">. требования: ПК </w:t>
      </w:r>
      <w:proofErr w:type="spellStart"/>
      <w:r w:rsidRPr="0092167E">
        <w:rPr>
          <w:rFonts w:ascii="Times New Roman" w:eastAsia="Times New Roman" w:hAnsi="Times New Roman" w:cs="Times New Roman"/>
          <w:sz w:val="24"/>
          <w:szCs w:val="24"/>
          <w:lang w:eastAsia="ru-RU"/>
        </w:rPr>
        <w:t>Pentium</w:t>
      </w:r>
      <w:proofErr w:type="spellEnd"/>
      <w:r w:rsidRPr="0092167E">
        <w:rPr>
          <w:rFonts w:ascii="Times New Roman" w:eastAsia="Times New Roman" w:hAnsi="Times New Roman" w:cs="Times New Roman"/>
          <w:sz w:val="24"/>
          <w:szCs w:val="24"/>
          <w:lang w:eastAsia="ru-RU"/>
        </w:rPr>
        <w:t xml:space="preserve">, </w:t>
      </w:r>
      <w:proofErr w:type="spellStart"/>
      <w:r w:rsidRPr="0092167E">
        <w:rPr>
          <w:rFonts w:ascii="Times New Roman" w:eastAsia="Times New Roman" w:hAnsi="Times New Roman" w:cs="Times New Roman"/>
          <w:sz w:val="24"/>
          <w:szCs w:val="24"/>
          <w:lang w:eastAsia="ru-RU"/>
        </w:rPr>
        <w:t>Windous</w:t>
      </w:r>
      <w:proofErr w:type="spellEnd"/>
      <w:r w:rsidRPr="0092167E">
        <w:rPr>
          <w:rFonts w:ascii="Times New Roman" w:eastAsia="Times New Roman" w:hAnsi="Times New Roman" w:cs="Times New Roman"/>
          <w:sz w:val="24"/>
          <w:szCs w:val="24"/>
          <w:lang w:eastAsia="ru-RU"/>
        </w:rPr>
        <w:t xml:space="preserve"> 2000, </w:t>
      </w:r>
      <w:proofErr w:type="spellStart"/>
      <w:r w:rsidRPr="0092167E">
        <w:rPr>
          <w:rFonts w:ascii="Times New Roman" w:eastAsia="Times New Roman" w:hAnsi="Times New Roman" w:cs="Times New Roman"/>
          <w:sz w:val="24"/>
          <w:szCs w:val="24"/>
          <w:lang w:eastAsia="ru-RU"/>
        </w:rPr>
        <w:t>Front</w:t>
      </w:r>
      <w:proofErr w:type="spellEnd"/>
      <w:r w:rsidRPr="0092167E">
        <w:rPr>
          <w:rFonts w:ascii="Times New Roman" w:eastAsia="Times New Roman" w:hAnsi="Times New Roman" w:cs="Times New Roman"/>
          <w:sz w:val="24"/>
          <w:szCs w:val="24"/>
          <w:lang w:eastAsia="ru-RU"/>
        </w:rPr>
        <w:t xml:space="preserve"> </w:t>
      </w:r>
      <w:proofErr w:type="spellStart"/>
      <w:r w:rsidRPr="0092167E">
        <w:rPr>
          <w:rFonts w:ascii="Times New Roman" w:eastAsia="Times New Roman" w:hAnsi="Times New Roman" w:cs="Times New Roman"/>
          <w:sz w:val="24"/>
          <w:szCs w:val="24"/>
          <w:lang w:eastAsia="ru-RU"/>
        </w:rPr>
        <w:t>Page</w:t>
      </w:r>
      <w:proofErr w:type="spellEnd"/>
      <w:r w:rsidRPr="0092167E">
        <w:rPr>
          <w:rFonts w:ascii="Times New Roman" w:eastAsia="Times New Roman" w:hAnsi="Times New Roman" w:cs="Times New Roman"/>
          <w:sz w:val="24"/>
          <w:szCs w:val="24"/>
          <w:lang w:eastAsia="ru-RU"/>
        </w:rPr>
        <w:t xml:space="preserve"> 2003. – </w:t>
      </w:r>
      <w:proofErr w:type="spellStart"/>
      <w:r w:rsidRPr="0092167E">
        <w:rPr>
          <w:rFonts w:ascii="Times New Roman" w:eastAsia="Times New Roman" w:hAnsi="Times New Roman" w:cs="Times New Roman"/>
          <w:sz w:val="24"/>
          <w:szCs w:val="24"/>
          <w:lang w:eastAsia="ru-RU"/>
        </w:rPr>
        <w:t>Загл</w:t>
      </w:r>
      <w:proofErr w:type="spellEnd"/>
      <w:r w:rsidRPr="0092167E">
        <w:rPr>
          <w:rFonts w:ascii="Times New Roman" w:eastAsia="Times New Roman" w:hAnsi="Times New Roman" w:cs="Times New Roman"/>
          <w:sz w:val="24"/>
          <w:szCs w:val="24"/>
          <w:lang w:eastAsia="ru-RU"/>
        </w:rPr>
        <w:t xml:space="preserve">. с </w:t>
      </w:r>
      <w:proofErr w:type="spellStart"/>
      <w:r w:rsidRPr="0092167E">
        <w:rPr>
          <w:rFonts w:ascii="Times New Roman" w:eastAsia="Times New Roman" w:hAnsi="Times New Roman" w:cs="Times New Roman"/>
          <w:sz w:val="24"/>
          <w:szCs w:val="24"/>
          <w:lang w:eastAsia="ru-RU"/>
        </w:rPr>
        <w:t>экр</w:t>
      </w:r>
      <w:proofErr w:type="spellEnd"/>
      <w:r w:rsidRPr="0092167E">
        <w:rPr>
          <w:rFonts w:ascii="Times New Roman" w:eastAsia="Times New Roman" w:hAnsi="Times New Roman" w:cs="Times New Roman"/>
          <w:sz w:val="24"/>
          <w:szCs w:val="24"/>
          <w:lang w:eastAsia="ru-RU"/>
        </w:rPr>
        <w:t>.  – Свидетельство об отраслевой регистрации разработки в ОФАП ФГНУ «</w:t>
      </w:r>
      <w:proofErr w:type="spellStart"/>
      <w:r w:rsidRPr="0092167E">
        <w:rPr>
          <w:rFonts w:ascii="Times New Roman" w:eastAsia="Times New Roman" w:hAnsi="Times New Roman" w:cs="Times New Roman"/>
          <w:sz w:val="24"/>
          <w:szCs w:val="24"/>
          <w:lang w:eastAsia="ru-RU"/>
        </w:rPr>
        <w:t>Госкоорцентр</w:t>
      </w:r>
      <w:proofErr w:type="spellEnd"/>
      <w:r w:rsidRPr="0092167E">
        <w:rPr>
          <w:rFonts w:ascii="Times New Roman" w:eastAsia="Times New Roman" w:hAnsi="Times New Roman" w:cs="Times New Roman"/>
          <w:sz w:val="24"/>
          <w:szCs w:val="24"/>
          <w:lang w:eastAsia="ru-RU"/>
        </w:rPr>
        <w:t xml:space="preserve"> информационных технологий» № 11529 от 14.09.08 г.</w:t>
      </w:r>
    </w:p>
    <w:p w:rsidR="0092167E" w:rsidRPr="0092167E" w:rsidRDefault="0092167E" w:rsidP="0092167E">
      <w:pPr>
        <w:tabs>
          <w:tab w:val="left" w:pos="14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167E" w:rsidRDefault="0092167E" w:rsidP="0092167E">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2167E">
        <w:rPr>
          <w:rFonts w:ascii="Times New Roman" w:eastAsia="Times New Roman" w:hAnsi="Times New Roman" w:cs="Times New Roman"/>
          <w:b/>
          <w:bCs/>
          <w:spacing w:val="40"/>
          <w:sz w:val="18"/>
          <w:szCs w:val="18"/>
          <w:lang w:eastAsia="ru-RU"/>
        </w:rPr>
        <w:t>г)</w:t>
      </w:r>
      <w:r w:rsidRPr="0092167E">
        <w:rPr>
          <w:rFonts w:ascii="Times New Roman" w:eastAsia="Times New Roman" w:hAnsi="Times New Roman" w:cs="Times New Roman"/>
          <w:bCs/>
          <w:sz w:val="18"/>
          <w:szCs w:val="18"/>
          <w:lang w:eastAsia="ru-RU"/>
        </w:rPr>
        <w:t xml:space="preserve"> </w:t>
      </w:r>
      <w:r w:rsidRPr="0092167E">
        <w:rPr>
          <w:rFonts w:ascii="Times New Roman" w:eastAsia="Times New Roman" w:hAnsi="Times New Roman" w:cs="Times New Roman"/>
          <w:b/>
          <w:sz w:val="24"/>
          <w:szCs w:val="24"/>
          <w:lang w:eastAsia="ru-RU"/>
        </w:rPr>
        <w:t xml:space="preserve">Программное обеспечение </w:t>
      </w:r>
      <w:r w:rsidRPr="0092167E">
        <w:rPr>
          <w:rFonts w:ascii="Times New Roman" w:eastAsia="Times New Roman" w:hAnsi="Times New Roman" w:cs="Times New Roman"/>
          <w:b/>
          <w:bCs/>
          <w:spacing w:val="40"/>
          <w:sz w:val="18"/>
          <w:szCs w:val="18"/>
          <w:lang w:eastAsia="ru-RU"/>
        </w:rPr>
        <w:t>и</w:t>
      </w:r>
      <w:r w:rsidRPr="0092167E">
        <w:rPr>
          <w:rFonts w:ascii="Times New Roman" w:eastAsia="Times New Roman" w:hAnsi="Times New Roman" w:cs="Times New Roman"/>
          <w:b/>
          <w:bCs/>
          <w:sz w:val="18"/>
          <w:szCs w:val="18"/>
          <w:lang w:eastAsia="ru-RU"/>
        </w:rPr>
        <w:t xml:space="preserve"> </w:t>
      </w:r>
      <w:r w:rsidRPr="0092167E">
        <w:rPr>
          <w:rFonts w:ascii="Times New Roman" w:eastAsia="Times New Roman" w:hAnsi="Times New Roman" w:cs="Times New Roman"/>
          <w:b/>
          <w:sz w:val="24"/>
          <w:szCs w:val="24"/>
          <w:lang w:eastAsia="ru-RU"/>
        </w:rPr>
        <w:t xml:space="preserve">Интернет-ресурсы: </w:t>
      </w:r>
    </w:p>
    <w:tbl>
      <w:tblPr>
        <w:tblStyle w:val="a9"/>
        <w:tblW w:w="0" w:type="auto"/>
        <w:tblInd w:w="701" w:type="dxa"/>
        <w:tblLook w:val="04A0" w:firstRow="1" w:lastRow="0" w:firstColumn="1" w:lastColumn="0" w:noHBand="0" w:noVBand="1"/>
      </w:tblPr>
      <w:tblGrid>
        <w:gridCol w:w="2440"/>
        <w:gridCol w:w="3116"/>
        <w:gridCol w:w="3031"/>
      </w:tblGrid>
      <w:tr w:rsidR="00007D17" w:rsidRPr="00007D17" w:rsidTr="00876226">
        <w:trPr>
          <w:trHeight w:val="537"/>
        </w:trPr>
        <w:tc>
          <w:tcPr>
            <w:tcW w:w="2489" w:type="dxa"/>
            <w:tcBorders>
              <w:top w:val="single" w:sz="4" w:space="0" w:color="auto"/>
              <w:left w:val="single" w:sz="4" w:space="0" w:color="auto"/>
              <w:bottom w:val="single" w:sz="4" w:space="0" w:color="auto"/>
              <w:right w:val="single" w:sz="4" w:space="0" w:color="auto"/>
            </w:tcBorders>
            <w:vAlign w:val="center"/>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 xml:space="preserve">Наименование </w:t>
            </w:r>
            <w:proofErr w:type="gramStart"/>
            <w:r w:rsidRPr="00007D17">
              <w:rPr>
                <w:rFonts w:ascii="Times New Roman" w:hAnsi="Times New Roman" w:cs="Times New Roman"/>
                <w:sz w:val="28"/>
                <w:szCs w:val="28"/>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Срок действия лицензии</w:t>
            </w:r>
          </w:p>
        </w:tc>
      </w:tr>
      <w:tr w:rsidR="00007D17" w:rsidRPr="00007D17" w:rsidTr="00876226">
        <w:tc>
          <w:tcPr>
            <w:tcW w:w="2489"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 xml:space="preserve">MS </w:t>
            </w:r>
            <w:proofErr w:type="spellStart"/>
            <w:r w:rsidRPr="00007D17">
              <w:rPr>
                <w:rFonts w:ascii="Times New Roman" w:hAnsi="Times New Roman" w:cs="Times New Roman"/>
                <w:sz w:val="28"/>
                <w:szCs w:val="28"/>
              </w:rPr>
              <w:t>Windows</w:t>
            </w:r>
            <w:proofErr w:type="spellEnd"/>
            <w:r w:rsidRPr="00007D17">
              <w:rPr>
                <w:rFonts w:ascii="Times New Roman" w:hAnsi="Times New Roman" w:cs="Times New Roman"/>
                <w:sz w:val="28"/>
                <w:szCs w:val="28"/>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11.10.2021</w:t>
            </w:r>
          </w:p>
        </w:tc>
      </w:tr>
      <w:tr w:rsidR="00007D17" w:rsidRPr="00007D17" w:rsidTr="00876226">
        <w:tc>
          <w:tcPr>
            <w:tcW w:w="2489"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 xml:space="preserve">MS </w:t>
            </w:r>
            <w:proofErr w:type="spellStart"/>
            <w:r w:rsidRPr="00007D17">
              <w:rPr>
                <w:rFonts w:ascii="Times New Roman" w:hAnsi="Times New Roman" w:cs="Times New Roman"/>
                <w:sz w:val="28"/>
                <w:szCs w:val="28"/>
              </w:rPr>
              <w:t>Office</w:t>
            </w:r>
            <w:proofErr w:type="spellEnd"/>
            <w:r w:rsidRPr="00007D17">
              <w:rPr>
                <w:rFonts w:ascii="Times New Roman" w:hAnsi="Times New Roman" w:cs="Times New Roman"/>
                <w:sz w:val="28"/>
                <w:szCs w:val="28"/>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бессрочно</w:t>
            </w:r>
          </w:p>
        </w:tc>
      </w:tr>
      <w:tr w:rsidR="00007D17" w:rsidRPr="00007D17" w:rsidTr="00876226">
        <w:tc>
          <w:tcPr>
            <w:tcW w:w="2489"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rPr>
                <w:rFonts w:ascii="Times New Roman" w:hAnsi="Times New Roman" w:cs="Times New Roman"/>
                <w:sz w:val="28"/>
                <w:szCs w:val="28"/>
              </w:rPr>
            </w:pPr>
            <w:r w:rsidRPr="00007D17">
              <w:rPr>
                <w:rFonts w:ascii="Times New Roman" w:hAnsi="Times New Roman" w:cs="Times New Roman"/>
                <w:sz w:val="28"/>
                <w:szCs w:val="28"/>
              </w:rPr>
              <w:t xml:space="preserve">FAR </w:t>
            </w:r>
            <w:proofErr w:type="spellStart"/>
            <w:r w:rsidRPr="00007D17">
              <w:rPr>
                <w:rFonts w:ascii="Times New Roman" w:hAnsi="Times New Roman" w:cs="Times New Roman"/>
                <w:sz w:val="28"/>
                <w:szCs w:val="28"/>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rPr>
                <w:rFonts w:ascii="Times New Roman" w:hAnsi="Times New Roman" w:cs="Times New Roman"/>
                <w:sz w:val="28"/>
                <w:szCs w:val="28"/>
              </w:rPr>
            </w:pPr>
            <w:r w:rsidRPr="00007D17">
              <w:rPr>
                <w:rFonts w:ascii="Times New Roman" w:hAnsi="Times New Roman" w:cs="Times New Roman"/>
                <w:sz w:val="28"/>
                <w:szCs w:val="28"/>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rPr>
                <w:rFonts w:ascii="Times New Roman" w:hAnsi="Times New Roman" w:cs="Times New Roman"/>
                <w:sz w:val="28"/>
                <w:szCs w:val="28"/>
              </w:rPr>
            </w:pPr>
            <w:r w:rsidRPr="00007D17">
              <w:rPr>
                <w:rFonts w:ascii="Times New Roman" w:hAnsi="Times New Roman" w:cs="Times New Roman"/>
                <w:sz w:val="28"/>
                <w:szCs w:val="28"/>
              </w:rPr>
              <w:t>бессрочно</w:t>
            </w:r>
          </w:p>
        </w:tc>
      </w:tr>
      <w:tr w:rsidR="00007D17" w:rsidRPr="00007D17" w:rsidTr="00876226">
        <w:tc>
          <w:tcPr>
            <w:tcW w:w="2489"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7Zip</w:t>
            </w:r>
          </w:p>
        </w:tc>
        <w:tc>
          <w:tcPr>
            <w:tcW w:w="3190"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07D17" w:rsidRPr="00007D17" w:rsidRDefault="00007D17" w:rsidP="00876226">
            <w:pPr>
              <w:contextualSpacing/>
              <w:rPr>
                <w:rFonts w:ascii="Times New Roman" w:hAnsi="Times New Roman" w:cs="Times New Roman"/>
                <w:sz w:val="28"/>
                <w:szCs w:val="28"/>
              </w:rPr>
            </w:pPr>
            <w:r w:rsidRPr="00007D17">
              <w:rPr>
                <w:rFonts w:ascii="Times New Roman" w:hAnsi="Times New Roman" w:cs="Times New Roman"/>
                <w:sz w:val="28"/>
                <w:szCs w:val="28"/>
              </w:rPr>
              <w:t>бессрочно</w:t>
            </w:r>
          </w:p>
        </w:tc>
      </w:tr>
    </w:tbl>
    <w:p w:rsidR="0012248B" w:rsidRDefault="0012248B" w:rsidP="0092167E">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1)</w:t>
      </w:r>
      <w:r w:rsidRPr="00152267">
        <w:rPr>
          <w:rFonts w:ascii="Times New Roman" w:eastAsia="Times New Roman" w:hAnsi="Times New Roman" w:cs="Times New Roman"/>
          <w:sz w:val="24"/>
          <w:szCs w:val="24"/>
          <w:lang w:eastAsia="ru-RU"/>
        </w:rPr>
        <w:tab/>
        <w:t xml:space="preserve">Национальная информационно-аналитическая система – Российский индекс научного цитирования (РИНЦ) </w:t>
      </w:r>
      <w:r w:rsidRPr="00152267">
        <w:rPr>
          <w:rFonts w:ascii="Times New Roman" w:eastAsia="Times New Roman" w:hAnsi="Times New Roman" w:cs="Times New Roman"/>
          <w:sz w:val="24"/>
          <w:szCs w:val="24"/>
          <w:lang w:eastAsia="ru-RU"/>
        </w:rPr>
        <w:tab/>
        <w:t xml:space="preserve">URL: https://elibrary.ru/project_risc.asp </w:t>
      </w: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lastRenderedPageBreak/>
        <w:t>2)</w:t>
      </w:r>
      <w:r w:rsidRPr="00152267">
        <w:rPr>
          <w:rFonts w:ascii="Times New Roman" w:eastAsia="Times New Roman" w:hAnsi="Times New Roman" w:cs="Times New Roman"/>
          <w:sz w:val="24"/>
          <w:szCs w:val="24"/>
          <w:lang w:eastAsia="ru-RU"/>
        </w:rPr>
        <w:tab/>
        <w:t xml:space="preserve">Электронная база периодических изданий </w:t>
      </w:r>
      <w:proofErr w:type="spellStart"/>
      <w:r w:rsidRPr="00152267">
        <w:rPr>
          <w:rFonts w:ascii="Times New Roman" w:eastAsia="Times New Roman" w:hAnsi="Times New Roman" w:cs="Times New Roman"/>
          <w:sz w:val="24"/>
          <w:szCs w:val="24"/>
          <w:lang w:eastAsia="ru-RU"/>
        </w:rPr>
        <w:t>East</w:t>
      </w:r>
      <w:proofErr w:type="spellEnd"/>
      <w:r w:rsidRPr="00152267">
        <w:rPr>
          <w:rFonts w:ascii="Times New Roman" w:eastAsia="Times New Roman" w:hAnsi="Times New Roman" w:cs="Times New Roman"/>
          <w:sz w:val="24"/>
          <w:szCs w:val="24"/>
          <w:lang w:eastAsia="ru-RU"/>
        </w:rPr>
        <w:t xml:space="preserve"> </w:t>
      </w:r>
      <w:proofErr w:type="spellStart"/>
      <w:r w:rsidRPr="00152267">
        <w:rPr>
          <w:rFonts w:ascii="Times New Roman" w:eastAsia="Times New Roman" w:hAnsi="Times New Roman" w:cs="Times New Roman"/>
          <w:sz w:val="24"/>
          <w:szCs w:val="24"/>
          <w:lang w:eastAsia="ru-RU"/>
        </w:rPr>
        <w:t>View</w:t>
      </w:r>
      <w:proofErr w:type="spellEnd"/>
      <w:r w:rsidRPr="00152267">
        <w:rPr>
          <w:rFonts w:ascii="Times New Roman" w:eastAsia="Times New Roman" w:hAnsi="Times New Roman" w:cs="Times New Roman"/>
          <w:sz w:val="24"/>
          <w:szCs w:val="24"/>
          <w:lang w:eastAsia="ru-RU"/>
        </w:rPr>
        <w:t xml:space="preserve"> </w:t>
      </w:r>
      <w:proofErr w:type="spellStart"/>
      <w:r w:rsidRPr="00152267">
        <w:rPr>
          <w:rFonts w:ascii="Times New Roman" w:eastAsia="Times New Roman" w:hAnsi="Times New Roman" w:cs="Times New Roman"/>
          <w:sz w:val="24"/>
          <w:szCs w:val="24"/>
          <w:lang w:eastAsia="ru-RU"/>
        </w:rPr>
        <w:t>Information</w:t>
      </w:r>
      <w:proofErr w:type="spellEnd"/>
      <w:r w:rsidRPr="00152267">
        <w:rPr>
          <w:rFonts w:ascii="Times New Roman" w:eastAsia="Times New Roman" w:hAnsi="Times New Roman" w:cs="Times New Roman"/>
          <w:sz w:val="24"/>
          <w:szCs w:val="24"/>
          <w:lang w:eastAsia="ru-RU"/>
        </w:rPr>
        <w:t xml:space="preserve"> </w:t>
      </w:r>
      <w:proofErr w:type="spellStart"/>
      <w:r w:rsidRPr="00152267">
        <w:rPr>
          <w:rFonts w:ascii="Times New Roman" w:eastAsia="Times New Roman" w:hAnsi="Times New Roman" w:cs="Times New Roman"/>
          <w:sz w:val="24"/>
          <w:szCs w:val="24"/>
          <w:lang w:eastAsia="ru-RU"/>
        </w:rPr>
        <w:t>Services</w:t>
      </w:r>
      <w:proofErr w:type="spellEnd"/>
      <w:r w:rsidRPr="00152267">
        <w:rPr>
          <w:rFonts w:ascii="Times New Roman" w:eastAsia="Times New Roman" w:hAnsi="Times New Roman" w:cs="Times New Roman"/>
          <w:sz w:val="24"/>
          <w:szCs w:val="24"/>
          <w:lang w:eastAsia="ru-RU"/>
        </w:rPr>
        <w:t xml:space="preserve">, ООО «ИВИС» </w:t>
      </w:r>
      <w:r w:rsidRPr="00152267">
        <w:rPr>
          <w:rFonts w:ascii="Times New Roman" w:eastAsia="Times New Roman" w:hAnsi="Times New Roman" w:cs="Times New Roman"/>
          <w:sz w:val="24"/>
          <w:szCs w:val="24"/>
          <w:lang w:eastAsia="ru-RU"/>
        </w:rPr>
        <w:tab/>
        <w:t xml:space="preserve">https://dlib.eastview.com/ </w:t>
      </w: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3)</w:t>
      </w:r>
      <w:r w:rsidRPr="00152267">
        <w:rPr>
          <w:rFonts w:ascii="Times New Roman" w:eastAsia="Times New Roman" w:hAnsi="Times New Roman" w:cs="Times New Roman"/>
          <w:sz w:val="24"/>
          <w:szCs w:val="24"/>
          <w:lang w:eastAsia="ru-RU"/>
        </w:rPr>
        <w:tab/>
        <w:t xml:space="preserve">Поисковая система Академия </w:t>
      </w:r>
      <w:proofErr w:type="spellStart"/>
      <w:r w:rsidRPr="00152267">
        <w:rPr>
          <w:rFonts w:ascii="Times New Roman" w:eastAsia="Times New Roman" w:hAnsi="Times New Roman" w:cs="Times New Roman"/>
          <w:sz w:val="24"/>
          <w:szCs w:val="24"/>
          <w:lang w:eastAsia="ru-RU"/>
        </w:rPr>
        <w:t>Google</w:t>
      </w:r>
      <w:proofErr w:type="spellEnd"/>
      <w:r w:rsidRPr="00152267">
        <w:rPr>
          <w:rFonts w:ascii="Times New Roman" w:eastAsia="Times New Roman" w:hAnsi="Times New Roman" w:cs="Times New Roman"/>
          <w:sz w:val="24"/>
          <w:szCs w:val="24"/>
          <w:lang w:eastAsia="ru-RU"/>
        </w:rPr>
        <w:t xml:space="preserve"> (</w:t>
      </w:r>
      <w:proofErr w:type="spellStart"/>
      <w:r w:rsidRPr="00152267">
        <w:rPr>
          <w:rFonts w:ascii="Times New Roman" w:eastAsia="Times New Roman" w:hAnsi="Times New Roman" w:cs="Times New Roman"/>
          <w:sz w:val="24"/>
          <w:szCs w:val="24"/>
          <w:lang w:eastAsia="ru-RU"/>
        </w:rPr>
        <w:t>Google</w:t>
      </w:r>
      <w:proofErr w:type="spellEnd"/>
      <w:r w:rsidRPr="00152267">
        <w:rPr>
          <w:rFonts w:ascii="Times New Roman" w:eastAsia="Times New Roman" w:hAnsi="Times New Roman" w:cs="Times New Roman"/>
          <w:sz w:val="24"/>
          <w:szCs w:val="24"/>
          <w:lang w:eastAsia="ru-RU"/>
        </w:rPr>
        <w:t xml:space="preserve"> </w:t>
      </w:r>
      <w:proofErr w:type="spellStart"/>
      <w:r w:rsidRPr="00152267">
        <w:rPr>
          <w:rFonts w:ascii="Times New Roman" w:eastAsia="Times New Roman" w:hAnsi="Times New Roman" w:cs="Times New Roman"/>
          <w:sz w:val="24"/>
          <w:szCs w:val="24"/>
          <w:lang w:eastAsia="ru-RU"/>
        </w:rPr>
        <w:t>Scholar</w:t>
      </w:r>
      <w:proofErr w:type="spellEnd"/>
      <w:r w:rsidRPr="00152267">
        <w:rPr>
          <w:rFonts w:ascii="Times New Roman" w:eastAsia="Times New Roman" w:hAnsi="Times New Roman" w:cs="Times New Roman"/>
          <w:sz w:val="24"/>
          <w:szCs w:val="24"/>
          <w:lang w:eastAsia="ru-RU"/>
        </w:rPr>
        <w:t xml:space="preserve">) URL: https://scholar.google.ru/ </w:t>
      </w: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4)</w:t>
      </w:r>
      <w:r w:rsidRPr="00152267">
        <w:rPr>
          <w:rFonts w:ascii="Times New Roman" w:eastAsia="Times New Roman" w:hAnsi="Times New Roman" w:cs="Times New Roman"/>
          <w:sz w:val="24"/>
          <w:szCs w:val="24"/>
          <w:lang w:eastAsia="ru-RU"/>
        </w:rPr>
        <w:tab/>
        <w:t xml:space="preserve">Информационная система - Единое окно доступа к информационным ресурсам URL: http://window.edu.ru/ </w:t>
      </w:r>
      <w:r w:rsidRPr="00152267">
        <w:rPr>
          <w:rFonts w:ascii="Times New Roman" w:eastAsia="Times New Roman" w:hAnsi="Times New Roman" w:cs="Times New Roman"/>
          <w:sz w:val="24"/>
          <w:szCs w:val="24"/>
          <w:lang w:eastAsia="ru-RU"/>
        </w:rPr>
        <w:tab/>
      </w: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5)</w:t>
      </w:r>
      <w:r w:rsidRPr="00152267">
        <w:rPr>
          <w:rFonts w:ascii="Times New Roman" w:eastAsia="Times New Roman" w:hAnsi="Times New Roman" w:cs="Times New Roman"/>
          <w:sz w:val="24"/>
          <w:szCs w:val="24"/>
          <w:lang w:eastAsia="ru-RU"/>
        </w:rPr>
        <w:tab/>
        <w:t>Российская Государственная библиотека. Каталоги https://www.rsl.ru/ru/4readers/catalogues/</w:t>
      </w: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6)</w:t>
      </w:r>
      <w:r w:rsidRPr="00152267">
        <w:rPr>
          <w:rFonts w:ascii="Times New Roman" w:eastAsia="Times New Roman" w:hAnsi="Times New Roman" w:cs="Times New Roman"/>
          <w:sz w:val="24"/>
          <w:szCs w:val="24"/>
          <w:lang w:eastAsia="ru-RU"/>
        </w:rPr>
        <w:tab/>
        <w:t xml:space="preserve">Электронные ресурсы библиотеки МГТУ им. Г.И. Носова http://magtu.ru:8085/marcweb2/Default.asp </w:t>
      </w: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7)</w:t>
      </w:r>
      <w:r w:rsidRPr="00152267">
        <w:rPr>
          <w:rFonts w:ascii="Times New Roman" w:eastAsia="Times New Roman" w:hAnsi="Times New Roman" w:cs="Times New Roman"/>
          <w:sz w:val="24"/>
          <w:szCs w:val="24"/>
          <w:lang w:eastAsia="ru-RU"/>
        </w:rPr>
        <w:tab/>
        <w:t xml:space="preserve">Университетская информационная система РОССИЯ https://uisrussia.msu.ru </w:t>
      </w: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8)</w:t>
      </w:r>
      <w:r w:rsidRPr="00152267">
        <w:rPr>
          <w:rFonts w:ascii="Times New Roman" w:eastAsia="Times New Roman" w:hAnsi="Times New Roman" w:cs="Times New Roman"/>
          <w:sz w:val="24"/>
          <w:szCs w:val="24"/>
          <w:lang w:eastAsia="ru-RU"/>
        </w:rPr>
        <w:tab/>
        <w:t xml:space="preserve">Международная </w:t>
      </w:r>
      <w:proofErr w:type="spellStart"/>
      <w:r w:rsidRPr="00152267">
        <w:rPr>
          <w:rFonts w:ascii="Times New Roman" w:eastAsia="Times New Roman" w:hAnsi="Times New Roman" w:cs="Times New Roman"/>
          <w:sz w:val="24"/>
          <w:szCs w:val="24"/>
          <w:lang w:eastAsia="ru-RU"/>
        </w:rPr>
        <w:t>наукометрическая</w:t>
      </w:r>
      <w:proofErr w:type="spellEnd"/>
      <w:r w:rsidRPr="00152267">
        <w:rPr>
          <w:rFonts w:ascii="Times New Roman" w:eastAsia="Times New Roman" w:hAnsi="Times New Roman" w:cs="Times New Roman"/>
          <w:sz w:val="24"/>
          <w:szCs w:val="24"/>
          <w:lang w:eastAsia="ru-RU"/>
        </w:rPr>
        <w:t xml:space="preserve"> реферативная и полнотекстовая база данных научных изданий «</w:t>
      </w:r>
      <w:proofErr w:type="spellStart"/>
      <w:r w:rsidRPr="00152267">
        <w:rPr>
          <w:rFonts w:ascii="Times New Roman" w:eastAsia="Times New Roman" w:hAnsi="Times New Roman" w:cs="Times New Roman"/>
          <w:sz w:val="24"/>
          <w:szCs w:val="24"/>
          <w:lang w:eastAsia="ru-RU"/>
        </w:rPr>
        <w:t>Web</w:t>
      </w:r>
      <w:proofErr w:type="spellEnd"/>
      <w:r w:rsidRPr="00152267">
        <w:rPr>
          <w:rFonts w:ascii="Times New Roman" w:eastAsia="Times New Roman" w:hAnsi="Times New Roman" w:cs="Times New Roman"/>
          <w:sz w:val="24"/>
          <w:szCs w:val="24"/>
          <w:lang w:eastAsia="ru-RU"/>
        </w:rPr>
        <w:t xml:space="preserve"> </w:t>
      </w:r>
      <w:proofErr w:type="spellStart"/>
      <w:r w:rsidRPr="00152267">
        <w:rPr>
          <w:rFonts w:ascii="Times New Roman" w:eastAsia="Times New Roman" w:hAnsi="Times New Roman" w:cs="Times New Roman"/>
          <w:sz w:val="24"/>
          <w:szCs w:val="24"/>
          <w:lang w:eastAsia="ru-RU"/>
        </w:rPr>
        <w:t>of</w:t>
      </w:r>
      <w:proofErr w:type="spellEnd"/>
      <w:r w:rsidRPr="00152267">
        <w:rPr>
          <w:rFonts w:ascii="Times New Roman" w:eastAsia="Times New Roman" w:hAnsi="Times New Roman" w:cs="Times New Roman"/>
          <w:sz w:val="24"/>
          <w:szCs w:val="24"/>
          <w:lang w:eastAsia="ru-RU"/>
        </w:rPr>
        <w:t xml:space="preserve"> </w:t>
      </w:r>
      <w:proofErr w:type="spellStart"/>
      <w:r w:rsidRPr="00152267">
        <w:rPr>
          <w:rFonts w:ascii="Times New Roman" w:eastAsia="Times New Roman" w:hAnsi="Times New Roman" w:cs="Times New Roman"/>
          <w:sz w:val="24"/>
          <w:szCs w:val="24"/>
          <w:lang w:eastAsia="ru-RU"/>
        </w:rPr>
        <w:t>science</w:t>
      </w:r>
      <w:proofErr w:type="spellEnd"/>
      <w:r w:rsidRPr="00152267">
        <w:rPr>
          <w:rFonts w:ascii="Times New Roman" w:eastAsia="Times New Roman" w:hAnsi="Times New Roman" w:cs="Times New Roman"/>
          <w:sz w:val="24"/>
          <w:szCs w:val="24"/>
          <w:lang w:eastAsia="ru-RU"/>
        </w:rPr>
        <w:t xml:space="preserve">» </w:t>
      </w:r>
      <w:r w:rsidRPr="00152267">
        <w:rPr>
          <w:rFonts w:ascii="Times New Roman" w:eastAsia="Times New Roman" w:hAnsi="Times New Roman" w:cs="Times New Roman"/>
          <w:sz w:val="24"/>
          <w:szCs w:val="24"/>
          <w:lang w:eastAsia="ru-RU"/>
        </w:rPr>
        <w:tab/>
        <w:t xml:space="preserve">http://webofscience.com </w:t>
      </w:r>
      <w:r w:rsidRPr="00152267">
        <w:rPr>
          <w:rFonts w:ascii="Times New Roman" w:eastAsia="Times New Roman" w:hAnsi="Times New Roman" w:cs="Times New Roman"/>
          <w:sz w:val="24"/>
          <w:szCs w:val="24"/>
          <w:lang w:eastAsia="ru-RU"/>
        </w:rPr>
        <w:tab/>
      </w: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9)</w:t>
      </w:r>
      <w:r w:rsidRPr="00152267">
        <w:rPr>
          <w:rFonts w:ascii="Times New Roman" w:eastAsia="Times New Roman" w:hAnsi="Times New Roman" w:cs="Times New Roman"/>
          <w:sz w:val="24"/>
          <w:szCs w:val="24"/>
          <w:lang w:eastAsia="ru-RU"/>
        </w:rPr>
        <w:tab/>
        <w:t>Международная реферативная и полнотекстовая справочная база данных научных изданий «</w:t>
      </w:r>
      <w:proofErr w:type="spellStart"/>
      <w:r w:rsidRPr="00152267">
        <w:rPr>
          <w:rFonts w:ascii="Times New Roman" w:eastAsia="Times New Roman" w:hAnsi="Times New Roman" w:cs="Times New Roman"/>
          <w:sz w:val="24"/>
          <w:szCs w:val="24"/>
          <w:lang w:eastAsia="ru-RU"/>
        </w:rPr>
        <w:t>Scopus</w:t>
      </w:r>
      <w:proofErr w:type="spellEnd"/>
      <w:r w:rsidRPr="00152267">
        <w:rPr>
          <w:rFonts w:ascii="Times New Roman" w:eastAsia="Times New Roman" w:hAnsi="Times New Roman" w:cs="Times New Roman"/>
          <w:sz w:val="24"/>
          <w:szCs w:val="24"/>
          <w:lang w:eastAsia="ru-RU"/>
        </w:rPr>
        <w:t xml:space="preserve">» </w:t>
      </w:r>
      <w:r w:rsidRPr="00152267">
        <w:rPr>
          <w:rFonts w:ascii="Times New Roman" w:eastAsia="Times New Roman" w:hAnsi="Times New Roman" w:cs="Times New Roman"/>
          <w:sz w:val="24"/>
          <w:szCs w:val="24"/>
          <w:lang w:eastAsia="ru-RU"/>
        </w:rPr>
        <w:tab/>
        <w:t xml:space="preserve">http://scopus.com </w:t>
      </w:r>
      <w:r w:rsidRPr="00152267">
        <w:rPr>
          <w:rFonts w:ascii="Times New Roman" w:eastAsia="Times New Roman" w:hAnsi="Times New Roman" w:cs="Times New Roman"/>
          <w:sz w:val="24"/>
          <w:szCs w:val="24"/>
          <w:lang w:eastAsia="ru-RU"/>
        </w:rPr>
        <w:tab/>
      </w:r>
    </w:p>
    <w:p w:rsidR="00152267"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10)</w:t>
      </w:r>
      <w:r w:rsidRPr="00152267">
        <w:rPr>
          <w:rFonts w:ascii="Times New Roman" w:eastAsia="Times New Roman" w:hAnsi="Times New Roman" w:cs="Times New Roman"/>
          <w:sz w:val="24"/>
          <w:szCs w:val="24"/>
          <w:lang w:eastAsia="ru-RU"/>
        </w:rPr>
        <w:tab/>
        <w:t xml:space="preserve">Международная база полнотекстовых журналов </w:t>
      </w:r>
      <w:proofErr w:type="spellStart"/>
      <w:r w:rsidRPr="00152267">
        <w:rPr>
          <w:rFonts w:ascii="Times New Roman" w:eastAsia="Times New Roman" w:hAnsi="Times New Roman" w:cs="Times New Roman"/>
          <w:sz w:val="24"/>
          <w:szCs w:val="24"/>
          <w:lang w:eastAsia="ru-RU"/>
        </w:rPr>
        <w:t>Springer</w:t>
      </w:r>
      <w:proofErr w:type="spellEnd"/>
      <w:r w:rsidRPr="00152267">
        <w:rPr>
          <w:rFonts w:ascii="Times New Roman" w:eastAsia="Times New Roman" w:hAnsi="Times New Roman" w:cs="Times New Roman"/>
          <w:sz w:val="24"/>
          <w:szCs w:val="24"/>
          <w:lang w:eastAsia="ru-RU"/>
        </w:rPr>
        <w:t xml:space="preserve"> </w:t>
      </w:r>
      <w:proofErr w:type="spellStart"/>
      <w:r w:rsidRPr="00152267">
        <w:rPr>
          <w:rFonts w:ascii="Times New Roman" w:eastAsia="Times New Roman" w:hAnsi="Times New Roman" w:cs="Times New Roman"/>
          <w:sz w:val="24"/>
          <w:szCs w:val="24"/>
          <w:lang w:eastAsia="ru-RU"/>
        </w:rPr>
        <w:t>Journals</w:t>
      </w:r>
      <w:proofErr w:type="spellEnd"/>
      <w:r w:rsidRPr="00152267">
        <w:rPr>
          <w:rFonts w:ascii="Times New Roman" w:eastAsia="Times New Roman" w:hAnsi="Times New Roman" w:cs="Times New Roman"/>
          <w:sz w:val="24"/>
          <w:szCs w:val="24"/>
          <w:lang w:eastAsia="ru-RU"/>
        </w:rPr>
        <w:t xml:space="preserve"> http://link.springer.com/ </w:t>
      </w:r>
    </w:p>
    <w:p w:rsidR="0012248B" w:rsidRPr="00152267" w:rsidRDefault="00152267" w:rsidP="0015226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2267">
        <w:rPr>
          <w:rFonts w:ascii="Times New Roman" w:eastAsia="Times New Roman" w:hAnsi="Times New Roman" w:cs="Times New Roman"/>
          <w:sz w:val="24"/>
          <w:szCs w:val="24"/>
          <w:lang w:eastAsia="ru-RU"/>
        </w:rPr>
        <w:t>11)</w:t>
      </w:r>
      <w:r w:rsidRPr="00152267">
        <w:rPr>
          <w:rFonts w:ascii="Times New Roman" w:eastAsia="Times New Roman" w:hAnsi="Times New Roman" w:cs="Times New Roman"/>
          <w:sz w:val="24"/>
          <w:szCs w:val="24"/>
          <w:lang w:eastAsia="ru-RU"/>
        </w:rPr>
        <w:tab/>
        <w:t xml:space="preserve">Международная база справочных изданий по всем отраслям знаний </w:t>
      </w:r>
      <w:proofErr w:type="spellStart"/>
      <w:r w:rsidRPr="00152267">
        <w:rPr>
          <w:rFonts w:ascii="Times New Roman" w:eastAsia="Times New Roman" w:hAnsi="Times New Roman" w:cs="Times New Roman"/>
          <w:sz w:val="24"/>
          <w:szCs w:val="24"/>
          <w:lang w:eastAsia="ru-RU"/>
        </w:rPr>
        <w:t>SpringerReference</w:t>
      </w:r>
      <w:proofErr w:type="spellEnd"/>
      <w:r w:rsidRPr="00152267">
        <w:rPr>
          <w:rFonts w:ascii="Times New Roman" w:eastAsia="Times New Roman" w:hAnsi="Times New Roman" w:cs="Times New Roman"/>
          <w:sz w:val="24"/>
          <w:szCs w:val="24"/>
          <w:lang w:eastAsia="ru-RU"/>
        </w:rPr>
        <w:t xml:space="preserve"> http://www.springer.com/references</w:t>
      </w:r>
    </w:p>
    <w:p w:rsidR="0092167E" w:rsidRPr="0012248B" w:rsidRDefault="0092167E" w:rsidP="0092167E">
      <w:pPr>
        <w:keepNext/>
        <w:widowControl w:val="0"/>
        <w:suppressAutoHyphens/>
        <w:spacing w:before="120" w:after="120" w:line="240" w:lineRule="auto"/>
        <w:jc w:val="center"/>
        <w:outlineLvl w:val="0"/>
        <w:rPr>
          <w:rFonts w:ascii="Times New Roman" w:eastAsia="Times New Roman" w:hAnsi="Times New Roman" w:cs="Times New Roman"/>
          <w:b/>
          <w:bCs/>
          <w:iCs/>
          <w:sz w:val="24"/>
          <w:szCs w:val="24"/>
          <w:lang w:eastAsia="ru-RU"/>
        </w:rPr>
      </w:pPr>
      <w:r w:rsidRPr="0012248B">
        <w:rPr>
          <w:rFonts w:ascii="Times New Roman" w:eastAsia="Times New Roman" w:hAnsi="Times New Roman" w:cs="Times New Roman"/>
          <w:b/>
          <w:bCs/>
          <w:iCs/>
          <w:sz w:val="24"/>
          <w:szCs w:val="24"/>
          <w:lang w:eastAsia="ru-RU"/>
        </w:rPr>
        <w:t>9 Материально-техническое обеспечение дисциплины (модуля)</w:t>
      </w: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Материально-техническое обеспечение дисциплины включает:</w:t>
      </w:r>
    </w:p>
    <w:tbl>
      <w:tblPr>
        <w:tblW w:w="9378" w:type="dxa"/>
        <w:tblInd w:w="-45" w:type="dxa"/>
        <w:tblLayout w:type="fixed"/>
        <w:tblLook w:val="0000" w:firstRow="0" w:lastRow="0" w:firstColumn="0" w:lastColumn="0" w:noHBand="0" w:noVBand="0"/>
      </w:tblPr>
      <w:tblGrid>
        <w:gridCol w:w="3581"/>
        <w:gridCol w:w="5797"/>
      </w:tblGrid>
      <w:tr w:rsidR="0092167E" w:rsidRPr="0092167E" w:rsidTr="00152267">
        <w:trPr>
          <w:tblHeader/>
        </w:trPr>
        <w:tc>
          <w:tcPr>
            <w:tcW w:w="3581" w:type="dxa"/>
            <w:tcBorders>
              <w:top w:val="single" w:sz="4" w:space="0" w:color="000000"/>
              <w:left w:val="single" w:sz="4" w:space="0" w:color="000000"/>
              <w:bottom w:val="single" w:sz="4" w:space="0" w:color="000000"/>
            </w:tcBorders>
            <w:vAlign w:val="center"/>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Тип и название аудитории </w:t>
            </w:r>
          </w:p>
        </w:tc>
        <w:tc>
          <w:tcPr>
            <w:tcW w:w="5797" w:type="dxa"/>
            <w:tcBorders>
              <w:top w:val="single" w:sz="4" w:space="0" w:color="000000"/>
              <w:left w:val="single" w:sz="4" w:space="0" w:color="000000"/>
              <w:bottom w:val="single" w:sz="4" w:space="0" w:color="000000"/>
              <w:right w:val="single" w:sz="4" w:space="0" w:color="000000"/>
            </w:tcBorders>
            <w:vAlign w:val="center"/>
          </w:tcPr>
          <w:p w:rsidR="0092167E" w:rsidRPr="0092167E" w:rsidRDefault="0092167E" w:rsidP="0092167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Оснащение аудитории</w:t>
            </w:r>
          </w:p>
        </w:tc>
      </w:tr>
      <w:tr w:rsidR="0092167E" w:rsidRPr="0092167E" w:rsidTr="00152267">
        <w:tc>
          <w:tcPr>
            <w:tcW w:w="3581" w:type="dxa"/>
            <w:tcBorders>
              <w:top w:val="single" w:sz="4" w:space="0" w:color="000000"/>
              <w:left w:val="single" w:sz="4" w:space="0" w:color="000000"/>
              <w:bottom w:val="single" w:sz="4" w:space="0" w:color="000000"/>
            </w:tcBorders>
          </w:tcPr>
          <w:p w:rsidR="0092167E" w:rsidRPr="0092167E" w:rsidRDefault="0092167E"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Лекционная аудитория</w:t>
            </w:r>
          </w:p>
        </w:tc>
        <w:tc>
          <w:tcPr>
            <w:tcW w:w="5797" w:type="dxa"/>
            <w:tcBorders>
              <w:top w:val="single" w:sz="4" w:space="0" w:color="000000"/>
              <w:left w:val="single" w:sz="4" w:space="0" w:color="000000"/>
              <w:bottom w:val="single" w:sz="4" w:space="0" w:color="000000"/>
              <w:right w:val="single" w:sz="4" w:space="0" w:color="000000"/>
            </w:tcBorders>
          </w:tcPr>
          <w:p w:rsidR="0092167E" w:rsidRPr="0092167E" w:rsidRDefault="0092167E"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tc>
      </w:tr>
      <w:tr w:rsidR="0092167E" w:rsidRPr="0092167E" w:rsidTr="00152267">
        <w:tc>
          <w:tcPr>
            <w:tcW w:w="3581" w:type="dxa"/>
            <w:tcBorders>
              <w:top w:val="single" w:sz="4" w:space="0" w:color="000000"/>
              <w:left w:val="single" w:sz="4" w:space="0" w:color="000000"/>
              <w:bottom w:val="single" w:sz="4" w:space="0" w:color="000000"/>
            </w:tcBorders>
          </w:tcPr>
          <w:p w:rsidR="0092167E" w:rsidRPr="0092167E" w:rsidRDefault="0092167E"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Компьютерный класс</w:t>
            </w:r>
          </w:p>
        </w:tc>
        <w:tc>
          <w:tcPr>
            <w:tcW w:w="5797" w:type="dxa"/>
            <w:tcBorders>
              <w:top w:val="single" w:sz="4" w:space="0" w:color="000000"/>
              <w:left w:val="single" w:sz="4" w:space="0" w:color="000000"/>
              <w:bottom w:val="single" w:sz="4" w:space="0" w:color="000000"/>
              <w:right w:val="single" w:sz="4" w:space="0" w:color="000000"/>
            </w:tcBorders>
          </w:tcPr>
          <w:p w:rsidR="0092167E" w:rsidRPr="0092167E" w:rsidRDefault="0092167E"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Персональные компьютеры с пакетом </w:t>
            </w:r>
            <w:r w:rsidRPr="0092167E">
              <w:rPr>
                <w:rFonts w:ascii="Times New Roman" w:eastAsia="Times New Roman" w:hAnsi="Times New Roman" w:cs="Times New Roman"/>
                <w:sz w:val="24"/>
                <w:szCs w:val="24"/>
                <w:lang w:val="en-US" w:eastAsia="ru-RU"/>
              </w:rPr>
              <w:t>MS</w:t>
            </w:r>
            <w:r w:rsidRPr="0092167E">
              <w:rPr>
                <w:rFonts w:ascii="Times New Roman" w:eastAsia="Times New Roman" w:hAnsi="Times New Roman" w:cs="Times New Roman"/>
                <w:sz w:val="24"/>
                <w:szCs w:val="24"/>
                <w:lang w:eastAsia="ru-RU"/>
              </w:rPr>
              <w:t xml:space="preserve"> </w:t>
            </w:r>
            <w:r w:rsidRPr="0092167E">
              <w:rPr>
                <w:rFonts w:ascii="Times New Roman" w:eastAsia="Times New Roman" w:hAnsi="Times New Roman" w:cs="Times New Roman"/>
                <w:sz w:val="24"/>
                <w:szCs w:val="24"/>
                <w:lang w:val="en-US" w:eastAsia="ru-RU"/>
              </w:rPr>
              <w:t>Office</w:t>
            </w:r>
            <w:r w:rsidRPr="0092167E">
              <w:rPr>
                <w:rFonts w:ascii="Times New Roman" w:eastAsia="Times New Roman" w:hAnsi="Times New Roman" w:cs="Times New Roman"/>
                <w:sz w:val="24"/>
                <w:szCs w:val="24"/>
                <w:lang w:eastAsia="ru-RU"/>
              </w:rPr>
              <w:t xml:space="preserve"> и выходом в Интернет</w:t>
            </w:r>
          </w:p>
        </w:tc>
      </w:tr>
      <w:tr w:rsidR="0092167E" w:rsidRPr="0092167E" w:rsidTr="00152267">
        <w:tc>
          <w:tcPr>
            <w:tcW w:w="3581" w:type="dxa"/>
            <w:tcBorders>
              <w:top w:val="single" w:sz="4" w:space="0" w:color="000000"/>
              <w:left w:val="single" w:sz="4" w:space="0" w:color="000000"/>
              <w:bottom w:val="single" w:sz="4" w:space="0" w:color="000000"/>
            </w:tcBorders>
          </w:tcPr>
          <w:p w:rsidR="0092167E" w:rsidRPr="0092167E" w:rsidRDefault="0092167E"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Аудитории для самостоятельной работы: компьютерные классы; читальные залы библиотеки</w:t>
            </w:r>
          </w:p>
        </w:tc>
        <w:tc>
          <w:tcPr>
            <w:tcW w:w="5797" w:type="dxa"/>
            <w:tcBorders>
              <w:top w:val="single" w:sz="4" w:space="0" w:color="000000"/>
              <w:left w:val="single" w:sz="4" w:space="0" w:color="000000"/>
              <w:bottom w:val="single" w:sz="4" w:space="0" w:color="000000"/>
              <w:right w:val="single" w:sz="4" w:space="0" w:color="000000"/>
            </w:tcBorders>
          </w:tcPr>
          <w:p w:rsidR="0092167E" w:rsidRPr="0092167E" w:rsidRDefault="0092167E" w:rsidP="009216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167E">
              <w:rPr>
                <w:rFonts w:ascii="Times New Roman" w:eastAsia="Times New Roman" w:hAnsi="Times New Roman" w:cs="Times New Roman"/>
                <w:sz w:val="24"/>
                <w:szCs w:val="24"/>
                <w:lang w:eastAsia="ru-RU"/>
              </w:rPr>
              <w:t xml:space="preserve">Персональные компьютеры с пакетом MS </w:t>
            </w:r>
            <w:proofErr w:type="spellStart"/>
            <w:r w:rsidRPr="0092167E">
              <w:rPr>
                <w:rFonts w:ascii="Times New Roman" w:eastAsia="Times New Roman" w:hAnsi="Times New Roman" w:cs="Times New Roman"/>
                <w:sz w:val="24"/>
                <w:szCs w:val="24"/>
                <w:lang w:eastAsia="ru-RU"/>
              </w:rPr>
              <w:t>Office</w:t>
            </w:r>
            <w:proofErr w:type="spellEnd"/>
            <w:r w:rsidRPr="0092167E">
              <w:rPr>
                <w:rFonts w:ascii="Times New Roman" w:eastAsia="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152267" w:rsidRPr="00152267" w:rsidTr="00FA5001">
        <w:tc>
          <w:tcPr>
            <w:tcW w:w="3581" w:type="dxa"/>
            <w:tcBorders>
              <w:top w:val="single" w:sz="4" w:space="0" w:color="auto"/>
              <w:left w:val="single" w:sz="4" w:space="0" w:color="auto"/>
              <w:bottom w:val="single" w:sz="4" w:space="0" w:color="auto"/>
              <w:right w:val="single" w:sz="4" w:space="0" w:color="auto"/>
            </w:tcBorders>
          </w:tcPr>
          <w:p w:rsidR="00152267" w:rsidRPr="00152267" w:rsidRDefault="00152267" w:rsidP="00152267">
            <w:pPr>
              <w:spacing w:line="240" w:lineRule="auto"/>
              <w:contextualSpacing/>
              <w:rPr>
                <w:rFonts w:ascii="Times New Roman" w:eastAsia="Calibri" w:hAnsi="Times New Roman" w:cs="Times New Roman"/>
                <w:sz w:val="24"/>
                <w:szCs w:val="24"/>
              </w:rPr>
            </w:pPr>
            <w:r w:rsidRPr="00152267">
              <w:rPr>
                <w:rFonts w:ascii="Times New Roman" w:eastAsia="Calibri" w:hAnsi="Times New Roman" w:cs="Times New Roman"/>
                <w:sz w:val="24"/>
                <w:szCs w:val="24"/>
              </w:rPr>
              <w:t>Помещение для хранения и профилактического обслуживания учебного оборудования</w:t>
            </w:r>
          </w:p>
        </w:tc>
        <w:tc>
          <w:tcPr>
            <w:tcW w:w="5797" w:type="dxa"/>
            <w:tcBorders>
              <w:top w:val="single" w:sz="4" w:space="0" w:color="auto"/>
              <w:left w:val="single" w:sz="4" w:space="0" w:color="auto"/>
              <w:bottom w:val="single" w:sz="4" w:space="0" w:color="auto"/>
              <w:right w:val="single" w:sz="4" w:space="0" w:color="auto"/>
            </w:tcBorders>
          </w:tcPr>
          <w:p w:rsidR="00152267" w:rsidRPr="00152267" w:rsidRDefault="00152267" w:rsidP="00152267">
            <w:pPr>
              <w:spacing w:line="240" w:lineRule="auto"/>
              <w:contextualSpacing/>
              <w:rPr>
                <w:rFonts w:ascii="Times New Roman" w:eastAsia="Calibri" w:hAnsi="Times New Roman" w:cs="Times New Roman"/>
                <w:color w:val="000000"/>
                <w:sz w:val="24"/>
                <w:szCs w:val="24"/>
              </w:rPr>
            </w:pPr>
            <w:r w:rsidRPr="00152267">
              <w:rPr>
                <w:rFonts w:ascii="Times New Roman" w:eastAsia="Calibri" w:hAnsi="Times New Roman" w:cs="Times New Roman"/>
                <w:color w:val="000000"/>
                <w:sz w:val="24"/>
                <w:szCs w:val="24"/>
              </w:rPr>
              <w:t xml:space="preserve">Стеллажи для хранения учебно-наглядных пособий и </w:t>
            </w:r>
            <w:proofErr w:type="gramStart"/>
            <w:r w:rsidRPr="00152267">
              <w:rPr>
                <w:rFonts w:ascii="Times New Roman" w:eastAsia="Calibri" w:hAnsi="Times New Roman" w:cs="Times New Roman"/>
                <w:color w:val="000000"/>
                <w:sz w:val="24"/>
                <w:szCs w:val="24"/>
              </w:rPr>
              <w:t>учебно-методической</w:t>
            </w:r>
            <w:proofErr w:type="gramEnd"/>
            <w:r w:rsidRPr="00152267">
              <w:rPr>
                <w:rFonts w:ascii="Times New Roman" w:eastAsia="Calibri" w:hAnsi="Times New Roman" w:cs="Times New Roman"/>
                <w:color w:val="000000"/>
                <w:sz w:val="24"/>
                <w:szCs w:val="24"/>
              </w:rPr>
              <w:t xml:space="preserve"> </w:t>
            </w:r>
          </w:p>
          <w:p w:rsidR="00152267" w:rsidRPr="00152267" w:rsidRDefault="00152267" w:rsidP="00152267">
            <w:pPr>
              <w:spacing w:line="240" w:lineRule="auto"/>
              <w:contextualSpacing/>
              <w:rPr>
                <w:rFonts w:ascii="Times New Roman" w:eastAsia="Calibri" w:hAnsi="Times New Roman" w:cs="Times New Roman"/>
                <w:color w:val="000000"/>
                <w:sz w:val="24"/>
                <w:szCs w:val="24"/>
              </w:rPr>
            </w:pPr>
          </w:p>
        </w:tc>
      </w:tr>
    </w:tbl>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167E" w:rsidRPr="0092167E" w:rsidRDefault="0092167E" w:rsidP="009216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4B65E1" w:rsidRDefault="004B65E1"/>
    <w:sectPr w:rsidR="004B65E1" w:rsidSect="00CF4F89">
      <w:footerReference w:type="even" r:id="rId14"/>
      <w:footerReference w:type="default" r:id="rId15"/>
      <w:footnotePr>
        <w:numRestart w:val="eachPage"/>
      </w:footnotePr>
      <w:pgSz w:w="11907" w:h="16840" w:code="9"/>
      <w:pgMar w:top="1134" w:right="1134" w:bottom="1134" w:left="1701"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289" w:rsidRDefault="00075289">
      <w:pPr>
        <w:spacing w:after="0" w:line="240" w:lineRule="auto"/>
      </w:pPr>
      <w:r>
        <w:separator/>
      </w:r>
    </w:p>
  </w:endnote>
  <w:endnote w:type="continuationSeparator" w:id="0">
    <w:p w:rsidR="00075289" w:rsidRDefault="00075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31" w:rsidRDefault="00FC653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C6531" w:rsidRDefault="00FC653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31" w:rsidRDefault="00FC653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C33C1">
      <w:rPr>
        <w:rStyle w:val="a5"/>
        <w:noProof/>
      </w:rPr>
      <w:t>21</w:t>
    </w:r>
    <w:r>
      <w:rPr>
        <w:rStyle w:val="a5"/>
      </w:rPr>
      <w:fldChar w:fldCharType="end"/>
    </w:r>
  </w:p>
  <w:p w:rsidR="00FC6531" w:rsidRDefault="00FC653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289" w:rsidRDefault="00075289">
      <w:pPr>
        <w:spacing w:after="0" w:line="240" w:lineRule="auto"/>
      </w:pPr>
      <w:r>
        <w:separator/>
      </w:r>
    </w:p>
  </w:footnote>
  <w:footnote w:type="continuationSeparator" w:id="0">
    <w:p w:rsidR="00075289" w:rsidRDefault="000752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02C30"/>
    <w:multiLevelType w:val="hybridMultilevel"/>
    <w:tmpl w:val="DA28AC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08A16FE"/>
    <w:multiLevelType w:val="multilevel"/>
    <w:tmpl w:val="84647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EA6EE0"/>
    <w:multiLevelType w:val="hybridMultilevel"/>
    <w:tmpl w:val="B2DAFBD6"/>
    <w:lvl w:ilvl="0" w:tplc="C05048DC">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60585C"/>
    <w:multiLevelType w:val="hybridMultilevel"/>
    <w:tmpl w:val="62D609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5B7DF2"/>
    <w:multiLevelType w:val="hybridMultilevel"/>
    <w:tmpl w:val="62D609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E15FE6"/>
    <w:multiLevelType w:val="hybridMultilevel"/>
    <w:tmpl w:val="62D609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7E"/>
    <w:rsid w:val="00007D17"/>
    <w:rsid w:val="00014DE2"/>
    <w:rsid w:val="000576F2"/>
    <w:rsid w:val="00075289"/>
    <w:rsid w:val="000833BE"/>
    <w:rsid w:val="000878B5"/>
    <w:rsid w:val="00097B89"/>
    <w:rsid w:val="000A1139"/>
    <w:rsid w:val="000C4886"/>
    <w:rsid w:val="000F1E52"/>
    <w:rsid w:val="0012248B"/>
    <w:rsid w:val="00152267"/>
    <w:rsid w:val="001A6AE9"/>
    <w:rsid w:val="001C33C1"/>
    <w:rsid w:val="001E7B3F"/>
    <w:rsid w:val="00301429"/>
    <w:rsid w:val="00372093"/>
    <w:rsid w:val="00374ED3"/>
    <w:rsid w:val="004001CF"/>
    <w:rsid w:val="0049303C"/>
    <w:rsid w:val="004B65E1"/>
    <w:rsid w:val="004D4A8B"/>
    <w:rsid w:val="00591C0F"/>
    <w:rsid w:val="005F6112"/>
    <w:rsid w:val="00613DA3"/>
    <w:rsid w:val="00630816"/>
    <w:rsid w:val="006613F9"/>
    <w:rsid w:val="00680167"/>
    <w:rsid w:val="007007DA"/>
    <w:rsid w:val="00731458"/>
    <w:rsid w:val="00733199"/>
    <w:rsid w:val="00743665"/>
    <w:rsid w:val="00745983"/>
    <w:rsid w:val="007B6E91"/>
    <w:rsid w:val="00843788"/>
    <w:rsid w:val="00904E87"/>
    <w:rsid w:val="0092167E"/>
    <w:rsid w:val="00963E07"/>
    <w:rsid w:val="00A60B4D"/>
    <w:rsid w:val="00A641E7"/>
    <w:rsid w:val="00A819BC"/>
    <w:rsid w:val="00AA6127"/>
    <w:rsid w:val="00B42B48"/>
    <w:rsid w:val="00B65F9F"/>
    <w:rsid w:val="00B72C5B"/>
    <w:rsid w:val="00B82A3D"/>
    <w:rsid w:val="00CA0B8E"/>
    <w:rsid w:val="00CF4F89"/>
    <w:rsid w:val="00D062BF"/>
    <w:rsid w:val="00D156F4"/>
    <w:rsid w:val="00D17C04"/>
    <w:rsid w:val="00D54A6D"/>
    <w:rsid w:val="00D75730"/>
    <w:rsid w:val="00DC726C"/>
    <w:rsid w:val="00E16397"/>
    <w:rsid w:val="00E621FD"/>
    <w:rsid w:val="00E7220D"/>
    <w:rsid w:val="00EC441E"/>
    <w:rsid w:val="00F01CB8"/>
    <w:rsid w:val="00F209AF"/>
    <w:rsid w:val="00F319C4"/>
    <w:rsid w:val="00F66D50"/>
    <w:rsid w:val="00F922EC"/>
    <w:rsid w:val="00FC50BD"/>
    <w:rsid w:val="00FC6531"/>
    <w:rsid w:val="00FF6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2167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92167E"/>
    <w:rPr>
      <w:rFonts w:ascii="Times New Roman" w:eastAsia="Times New Roman" w:hAnsi="Times New Roman" w:cs="Times New Roman"/>
      <w:sz w:val="24"/>
      <w:szCs w:val="24"/>
      <w:lang w:eastAsia="ru-RU"/>
    </w:rPr>
  </w:style>
  <w:style w:type="character" w:styleId="a5">
    <w:name w:val="page number"/>
    <w:basedOn w:val="a0"/>
    <w:rsid w:val="0092167E"/>
  </w:style>
  <w:style w:type="paragraph" w:styleId="a6">
    <w:name w:val="List Paragraph"/>
    <w:basedOn w:val="a"/>
    <w:uiPriority w:val="34"/>
    <w:qFormat/>
    <w:rsid w:val="00D17C04"/>
    <w:pPr>
      <w:ind w:left="720"/>
      <w:contextualSpacing/>
    </w:pPr>
  </w:style>
  <w:style w:type="paragraph" w:styleId="a7">
    <w:name w:val="Balloon Text"/>
    <w:basedOn w:val="a"/>
    <w:link w:val="a8"/>
    <w:uiPriority w:val="99"/>
    <w:semiHidden/>
    <w:unhideWhenUsed/>
    <w:rsid w:val="007331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3199"/>
    <w:rPr>
      <w:rFonts w:ascii="Tahoma" w:hAnsi="Tahoma" w:cs="Tahoma"/>
      <w:sz w:val="16"/>
      <w:szCs w:val="16"/>
    </w:rPr>
  </w:style>
  <w:style w:type="table" w:styleId="a9">
    <w:name w:val="Table Grid"/>
    <w:basedOn w:val="a1"/>
    <w:uiPriority w:val="59"/>
    <w:rsid w:val="00007D17"/>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2167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92167E"/>
    <w:rPr>
      <w:rFonts w:ascii="Times New Roman" w:eastAsia="Times New Roman" w:hAnsi="Times New Roman" w:cs="Times New Roman"/>
      <w:sz w:val="24"/>
      <w:szCs w:val="24"/>
      <w:lang w:eastAsia="ru-RU"/>
    </w:rPr>
  </w:style>
  <w:style w:type="character" w:styleId="a5">
    <w:name w:val="page number"/>
    <w:basedOn w:val="a0"/>
    <w:rsid w:val="0092167E"/>
  </w:style>
  <w:style w:type="paragraph" w:styleId="a6">
    <w:name w:val="List Paragraph"/>
    <w:basedOn w:val="a"/>
    <w:uiPriority w:val="34"/>
    <w:qFormat/>
    <w:rsid w:val="00D17C04"/>
    <w:pPr>
      <w:ind w:left="720"/>
      <w:contextualSpacing/>
    </w:pPr>
  </w:style>
  <w:style w:type="paragraph" w:styleId="a7">
    <w:name w:val="Balloon Text"/>
    <w:basedOn w:val="a"/>
    <w:link w:val="a8"/>
    <w:uiPriority w:val="99"/>
    <w:semiHidden/>
    <w:unhideWhenUsed/>
    <w:rsid w:val="007331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3199"/>
    <w:rPr>
      <w:rFonts w:ascii="Tahoma" w:hAnsi="Tahoma" w:cs="Tahoma"/>
      <w:sz w:val="16"/>
      <w:szCs w:val="16"/>
    </w:rPr>
  </w:style>
  <w:style w:type="table" w:styleId="a9">
    <w:name w:val="Table Grid"/>
    <w:basedOn w:val="a1"/>
    <w:uiPriority w:val="59"/>
    <w:rsid w:val="00007D17"/>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88622">
      <w:bodyDiv w:val="1"/>
      <w:marLeft w:val="0"/>
      <w:marRight w:val="0"/>
      <w:marTop w:val="0"/>
      <w:marBottom w:val="0"/>
      <w:divBdr>
        <w:top w:val="none" w:sz="0" w:space="0" w:color="auto"/>
        <w:left w:val="none" w:sz="0" w:space="0" w:color="auto"/>
        <w:bottom w:val="none" w:sz="0" w:space="0" w:color="auto"/>
        <w:right w:val="none" w:sz="0" w:space="0" w:color="auto"/>
      </w:divBdr>
    </w:div>
    <w:div w:id="1068963668">
      <w:bodyDiv w:val="1"/>
      <w:marLeft w:val="0"/>
      <w:marRight w:val="0"/>
      <w:marTop w:val="0"/>
      <w:marBottom w:val="0"/>
      <w:divBdr>
        <w:top w:val="none" w:sz="0" w:space="0" w:color="auto"/>
        <w:left w:val="none" w:sz="0" w:space="0" w:color="auto"/>
        <w:bottom w:val="none" w:sz="0" w:space="0" w:color="auto"/>
        <w:right w:val="none" w:sz="0" w:space="0" w:color="auto"/>
      </w:divBdr>
    </w:div>
    <w:div w:id="162627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nanium.com/catalog.php?item=tbk&amp;code=83&amp;page=5"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znanium.com/bookread.php?book=46622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znanium.com/bookread2.php?book=46831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6387</Words>
  <Characters>36409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psylab</cp:lastModifiedBy>
  <cp:revision>5</cp:revision>
  <dcterms:created xsi:type="dcterms:W3CDTF">2020-10-25T13:54:00Z</dcterms:created>
  <dcterms:modified xsi:type="dcterms:W3CDTF">2020-10-25T15:15:00Z</dcterms:modified>
</cp:coreProperties>
</file>