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D6CCC" w:rsidRPr="000A70AC" w:rsidTr="00AF3F6A">
        <w:trPr>
          <w:trHeight w:hRule="exact" w:val="277"/>
        </w:trPr>
        <w:tc>
          <w:tcPr>
            <w:tcW w:w="1149" w:type="dxa"/>
          </w:tcPr>
          <w:p w:rsidR="00AD6CCC" w:rsidRDefault="00D3349E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329AD0B5" wp14:editId="784588B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-720090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370502_титулы\1 лист\Баженова\манипу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1 лист\Баженова\манипу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D6CCC" w:rsidTr="00AF3F6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D6CCC" w:rsidRDefault="00BD0605">
            <w:r>
              <w:rPr>
                <w:noProof/>
                <w:lang w:val="ru-RU" w:eastAsia="ru-RU"/>
              </w:rPr>
              <w:drawing>
                <wp:inline distT="0" distB="0" distL="0" distR="0" wp14:anchorId="367C70B9" wp14:editId="5EFD3303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AD6CCC"/>
        </w:tc>
      </w:tr>
      <w:tr w:rsidR="00AD6CCC" w:rsidTr="00AF3F6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D6CCC" w:rsidRDefault="00AD6CCC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D6CCC" w:rsidTr="00AF3F6A">
        <w:trPr>
          <w:trHeight w:hRule="exact" w:val="416"/>
        </w:trPr>
        <w:tc>
          <w:tcPr>
            <w:tcW w:w="1149" w:type="dxa"/>
          </w:tcPr>
          <w:p w:rsidR="00AD6CCC" w:rsidRDefault="00AD6CCC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AD6CCC"/>
        </w:tc>
      </w:tr>
      <w:tr w:rsidR="00AD6CCC" w:rsidTr="00AF3F6A">
        <w:trPr>
          <w:trHeight w:hRule="exact" w:val="416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 w:rsidP="00AF3F6A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D6CCC" w:rsidRPr="00BD0605" w:rsidRDefault="00BD0605" w:rsidP="00AF3F6A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AD6CCC" w:rsidRPr="00BD0605" w:rsidRDefault="00BD0605" w:rsidP="00AF3F6A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AD6CCC" w:rsidRPr="00BD0605" w:rsidRDefault="00AD6CCC" w:rsidP="00AF3F6A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AD6CCC" w:rsidRDefault="00BD0605" w:rsidP="00AF3F6A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AD6CCC" w:rsidTr="00AF3F6A">
        <w:trPr>
          <w:trHeight w:hRule="exact" w:val="1250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 w:rsidP="00AF3F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AD6CCC" w:rsidTr="00AF3F6A">
        <w:trPr>
          <w:trHeight w:hRule="exact" w:val="138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МАНИПУЛЯЦИЙ</w:t>
            </w:r>
            <w:r>
              <w:t xml:space="preserve"> </w:t>
            </w:r>
          </w:p>
        </w:tc>
      </w:tr>
      <w:tr w:rsidR="00AD6CCC" w:rsidTr="00AF3F6A">
        <w:trPr>
          <w:trHeight w:hRule="exact" w:val="138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F3F6A" w:rsidRPr="00BD0605" w:rsidTr="00AF3F6A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3F6A" w:rsidRPr="0077251F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77251F">
              <w:rPr>
                <w:lang w:val="ru-RU"/>
              </w:rPr>
              <w:t xml:space="preserve"> </w:t>
            </w:r>
          </w:p>
          <w:p w:rsidR="00AF3F6A" w:rsidRPr="0077251F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AF3F6A" w:rsidRPr="000A70AC" w:rsidTr="00AF3F6A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3F6A" w:rsidRPr="0077251F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77251F">
              <w:rPr>
                <w:lang w:val="ru-RU"/>
              </w:rPr>
              <w:t xml:space="preserve"> </w:t>
            </w:r>
          </w:p>
          <w:p w:rsidR="00AF3F6A" w:rsidRPr="0077251F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Морально-психологическое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77251F">
              <w:rPr>
                <w:lang w:val="ru-RU"/>
              </w:rPr>
              <w:t xml:space="preserve"> </w:t>
            </w:r>
            <w:r w:rsidRPr="00772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7251F">
              <w:rPr>
                <w:lang w:val="ru-RU"/>
              </w:rPr>
              <w:t xml:space="preserve"> </w:t>
            </w:r>
          </w:p>
        </w:tc>
      </w:tr>
      <w:tr w:rsidR="00AF3F6A" w:rsidRPr="000A70AC" w:rsidTr="00AF3F6A">
        <w:trPr>
          <w:trHeight w:hRule="exact" w:val="277"/>
        </w:trPr>
        <w:tc>
          <w:tcPr>
            <w:tcW w:w="1149" w:type="dxa"/>
          </w:tcPr>
          <w:p w:rsidR="00AF3F6A" w:rsidRPr="0077251F" w:rsidRDefault="00AF3F6A" w:rsidP="00AF3F6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F3F6A" w:rsidRPr="0077251F" w:rsidRDefault="00AF3F6A" w:rsidP="00AF3F6A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AF3F6A" w:rsidRPr="0077251F" w:rsidRDefault="00AF3F6A" w:rsidP="00AF3F6A">
            <w:pPr>
              <w:rPr>
                <w:lang w:val="ru-RU"/>
              </w:rPr>
            </w:pPr>
          </w:p>
        </w:tc>
      </w:tr>
      <w:tr w:rsidR="00AF3F6A" w:rsidTr="00AF3F6A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3F6A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AF3F6A" w:rsidTr="00AF3F6A">
        <w:trPr>
          <w:trHeight w:hRule="exact" w:val="694"/>
        </w:trPr>
        <w:tc>
          <w:tcPr>
            <w:tcW w:w="1149" w:type="dxa"/>
          </w:tcPr>
          <w:p w:rsidR="00AF3F6A" w:rsidRDefault="00AF3F6A" w:rsidP="00AF3F6A"/>
        </w:tc>
        <w:tc>
          <w:tcPr>
            <w:tcW w:w="1277" w:type="dxa"/>
          </w:tcPr>
          <w:p w:rsidR="00AF3F6A" w:rsidRDefault="00AF3F6A" w:rsidP="00AF3F6A"/>
        </w:tc>
        <w:tc>
          <w:tcPr>
            <w:tcW w:w="6960" w:type="dxa"/>
          </w:tcPr>
          <w:p w:rsidR="00AF3F6A" w:rsidRDefault="00AF3F6A" w:rsidP="00AF3F6A"/>
        </w:tc>
      </w:tr>
      <w:tr w:rsidR="00AF3F6A" w:rsidTr="00AF3F6A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F3F6A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F3F6A" w:rsidRDefault="00AF3F6A" w:rsidP="00AF3F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D6CCC" w:rsidTr="00AF3F6A">
        <w:trPr>
          <w:trHeight w:hRule="exact" w:val="2472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AD6CCC" w:rsidTr="00AF3F6A">
        <w:trPr>
          <w:trHeight w:hRule="exact" w:val="138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AD6CCC" w:rsidTr="00AF3F6A">
        <w:trPr>
          <w:trHeight w:hRule="exact" w:val="138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AD6CCC" w:rsidTr="00AF3F6A">
        <w:trPr>
          <w:trHeight w:hRule="exact" w:val="138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AD6CCC" w:rsidTr="00AF3F6A">
        <w:trPr>
          <w:trHeight w:hRule="exact" w:val="387"/>
        </w:trPr>
        <w:tc>
          <w:tcPr>
            <w:tcW w:w="1149" w:type="dxa"/>
          </w:tcPr>
          <w:p w:rsidR="00AD6CCC" w:rsidRDefault="00AD6CCC"/>
        </w:tc>
        <w:tc>
          <w:tcPr>
            <w:tcW w:w="1277" w:type="dxa"/>
          </w:tcPr>
          <w:p w:rsidR="00AD6CCC" w:rsidRDefault="00AD6CCC"/>
        </w:tc>
        <w:tc>
          <w:tcPr>
            <w:tcW w:w="6960" w:type="dxa"/>
          </w:tcPr>
          <w:p w:rsidR="00AD6CCC" w:rsidRDefault="00AD6CCC"/>
        </w:tc>
      </w:tr>
      <w:tr w:rsidR="00AD6CCC" w:rsidTr="00AF3F6A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D6CCC" w:rsidRDefault="00BD06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6CCC" w:rsidRPr="000A70A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2C67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287540" wp14:editId="4B26CAAD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-691515</wp:posOffset>
                  </wp:positionV>
                  <wp:extent cx="7559675" cy="10720070"/>
                  <wp:effectExtent l="0" t="0" r="0" b="0"/>
                  <wp:wrapNone/>
                  <wp:docPr id="2" name="Рисунок 2" descr="J:\Документы\4Программы2020\370502_титулы\Баж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370502_титулы\Баж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75" cy="1072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BD0605"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277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BD0605">
              <w:rPr>
                <w:lang w:val="ru-RU"/>
              </w:rPr>
              <w:t xml:space="preserve"> </w:t>
            </w:r>
          </w:p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D6CCC" w:rsidRPr="000A70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277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BD0605">
              <w:rPr>
                <w:lang w:val="ru-RU"/>
              </w:rPr>
              <w:t xml:space="preserve"> </w:t>
            </w:r>
          </w:p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277"/>
        </w:trPr>
        <w:tc>
          <w:tcPr>
            <w:tcW w:w="9357" w:type="dxa"/>
          </w:tcPr>
          <w:p w:rsidR="00AD6CCC" w:rsidRDefault="00AD6CCC"/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6CCC" w:rsidRPr="000A70AC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_______________________Н.Г.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Баженова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555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6CCC" w:rsidRPr="000A70AC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УМВД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полковник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BD0605">
              <w:rPr>
                <w:lang w:val="ru-RU"/>
              </w:rPr>
              <w:t xml:space="preserve"> </w:t>
            </w:r>
          </w:p>
        </w:tc>
      </w:tr>
    </w:tbl>
    <w:p w:rsidR="00AD6CCC" w:rsidRPr="00BD0605" w:rsidRDefault="00BD0605">
      <w:pPr>
        <w:rPr>
          <w:sz w:val="0"/>
          <w:szCs w:val="0"/>
          <w:lang w:val="ru-RU"/>
        </w:rPr>
      </w:pPr>
      <w:r w:rsidRPr="00BD06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D6CCC" w:rsidTr="000A70A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0A70AC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0309AF6" wp14:editId="33B59B58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-701040</wp:posOffset>
                  </wp:positionV>
                  <wp:extent cx="7534275" cy="10636885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BD0605">
              <w:t xml:space="preserve"> </w:t>
            </w:r>
            <w:proofErr w:type="spellStart"/>
            <w:r w:rsid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BD0605">
              <w:t xml:space="preserve"> </w:t>
            </w:r>
            <w:proofErr w:type="spellStart"/>
            <w:r w:rsid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BD0605">
              <w:t xml:space="preserve"> </w:t>
            </w:r>
            <w:proofErr w:type="spellStart"/>
            <w:r w:rsid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BD0605">
              <w:t xml:space="preserve"> </w:t>
            </w:r>
          </w:p>
        </w:tc>
      </w:tr>
      <w:tr w:rsidR="00AD6CCC" w:rsidTr="000A70AC">
        <w:trPr>
          <w:trHeight w:hRule="exact" w:val="131"/>
        </w:trPr>
        <w:tc>
          <w:tcPr>
            <w:tcW w:w="3119" w:type="dxa"/>
          </w:tcPr>
          <w:p w:rsidR="00AD6CCC" w:rsidRDefault="00AD6CCC"/>
        </w:tc>
        <w:tc>
          <w:tcPr>
            <w:tcW w:w="6252" w:type="dxa"/>
          </w:tcPr>
          <w:p w:rsidR="00AD6CCC" w:rsidRDefault="00AD6CCC"/>
        </w:tc>
      </w:tr>
      <w:tr w:rsidR="00AD6CC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Default="00AD6CCC"/>
        </w:tc>
      </w:tr>
      <w:tr w:rsidR="00AD6CCC" w:rsidTr="000A70AC">
        <w:trPr>
          <w:trHeight w:hRule="exact" w:val="13"/>
        </w:trPr>
        <w:tc>
          <w:tcPr>
            <w:tcW w:w="3119" w:type="dxa"/>
          </w:tcPr>
          <w:p w:rsidR="00AD6CCC" w:rsidRDefault="00AD6CCC"/>
        </w:tc>
        <w:tc>
          <w:tcPr>
            <w:tcW w:w="6252" w:type="dxa"/>
          </w:tcPr>
          <w:p w:rsidR="00AD6CCC" w:rsidRDefault="00AD6CCC"/>
        </w:tc>
      </w:tr>
      <w:tr w:rsidR="00AD6CC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Default="00AD6CCC"/>
        </w:tc>
      </w:tr>
      <w:tr w:rsidR="00AD6CCC" w:rsidTr="000A70AC">
        <w:trPr>
          <w:trHeight w:hRule="exact" w:val="96"/>
        </w:trPr>
        <w:tc>
          <w:tcPr>
            <w:tcW w:w="3119" w:type="dxa"/>
          </w:tcPr>
          <w:p w:rsidR="00AD6CCC" w:rsidRDefault="00AD6CCC"/>
        </w:tc>
        <w:tc>
          <w:tcPr>
            <w:tcW w:w="6252" w:type="dxa"/>
          </w:tcPr>
          <w:p w:rsidR="00AD6CCC" w:rsidRDefault="00AD6CCC"/>
        </w:tc>
      </w:tr>
      <w:tr w:rsidR="00AD6CCC" w:rsidRPr="000A70AC" w:rsidTr="000A70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AD6CCC" w:rsidRPr="000A70AC" w:rsidTr="000A70AC">
        <w:trPr>
          <w:trHeight w:hRule="exact" w:val="138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D6CCC" w:rsidRPr="000A70AC" w:rsidTr="000A70AC">
        <w:trPr>
          <w:trHeight w:hRule="exact" w:val="277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3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96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AD6CCC" w:rsidRPr="000A70AC" w:rsidTr="000A70AC">
        <w:trPr>
          <w:trHeight w:hRule="exact" w:val="138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D6CCC" w:rsidRPr="000A70AC" w:rsidTr="000A70AC">
        <w:trPr>
          <w:trHeight w:hRule="exact" w:val="277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3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96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AD6CCC" w:rsidRPr="000A70AC" w:rsidTr="000A70AC">
        <w:trPr>
          <w:trHeight w:hRule="exact" w:val="138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D6CCC" w:rsidRPr="000A70AC" w:rsidTr="000A70AC">
        <w:trPr>
          <w:trHeight w:hRule="exact" w:val="277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3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96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AD6CCC" w:rsidRPr="000A70AC" w:rsidTr="000A70AC">
        <w:trPr>
          <w:trHeight w:hRule="exact" w:val="138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AD6CCC" w:rsidRPr="000A70AC" w:rsidTr="000A70AC">
        <w:trPr>
          <w:trHeight w:hRule="exact" w:val="277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3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96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0A70A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AD6CCC" w:rsidRPr="000A70AC" w:rsidTr="000A70AC">
        <w:trPr>
          <w:trHeight w:hRule="exact" w:val="138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3119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AD6CCC" w:rsidRPr="00BD0605" w:rsidRDefault="00BD0605">
      <w:pPr>
        <w:rPr>
          <w:sz w:val="0"/>
          <w:szCs w:val="0"/>
          <w:lang w:val="ru-RU"/>
        </w:rPr>
      </w:pPr>
      <w:r w:rsidRPr="00BD06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D6CCC" w:rsidRPr="000A70A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уловки-манипуляции,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межгрупповые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коллективах.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138"/>
        </w:trPr>
        <w:tc>
          <w:tcPr>
            <w:tcW w:w="1986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манипуляций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лжи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скрываемых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обстоятельств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перцепция</w:t>
            </w:r>
            <w:proofErr w:type="spellEnd"/>
            <w:r>
              <w:t xml:space="preserve"> </w:t>
            </w:r>
          </w:p>
        </w:tc>
      </w:tr>
      <w:tr w:rsidR="00AD6CCC" w:rsidRPr="000A70A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конфликта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Нейролингвистическое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переговоров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>
              <w:t xml:space="preserve"> </w:t>
            </w:r>
          </w:p>
        </w:tc>
      </w:tr>
      <w:tr w:rsidR="00AD6CCC" w:rsidRPr="000A70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138"/>
        </w:trPr>
        <w:tc>
          <w:tcPr>
            <w:tcW w:w="1986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D0605">
              <w:rPr>
                <w:lang w:val="ru-RU"/>
              </w:rPr>
              <w:t xml:space="preserve"> </w:t>
            </w:r>
            <w:proofErr w:type="gramEnd"/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«Психология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манипуляций»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277"/>
        </w:trPr>
        <w:tc>
          <w:tcPr>
            <w:tcW w:w="1986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D6CCC" w:rsidRPr="000A70A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AD6CCC" w:rsidRPr="000A70A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психологии манипуляций;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средства воздействия на межличностные отношения в служебном коллективе;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уловки-манипуляции, применяемые субъектом в реальном профессиональном мире.</w:t>
            </w:r>
          </w:p>
        </w:tc>
      </w:tr>
      <w:tr w:rsidR="00AD6CCC" w:rsidRPr="000A70A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уловки-манипуляции и средства воздействия на межличностные и межгрупповые отношения в сфере профессионального общения служащих,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и демонстрировать средства воздействия в реальном мире;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эффективность средств воздействия в профессиональном мире.</w:t>
            </w:r>
          </w:p>
        </w:tc>
      </w:tr>
      <w:tr w:rsidR="00AD6CCC" w:rsidRPr="000A70A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навыком применения и блокирования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манипулятивного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воздействия в межличностных и межгрупповых отношениях служащих;</w:t>
            </w:r>
          </w:p>
          <w:p w:rsidR="00AD6CCC" w:rsidRPr="00BD0605" w:rsidRDefault="00BD06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оценивания эффективности применения способов воздействия в реальном мире.</w:t>
            </w:r>
          </w:p>
        </w:tc>
      </w:tr>
    </w:tbl>
    <w:p w:rsidR="00AD6CCC" w:rsidRPr="00BD0605" w:rsidRDefault="00BD0605">
      <w:pPr>
        <w:rPr>
          <w:sz w:val="0"/>
          <w:szCs w:val="0"/>
          <w:lang w:val="ru-RU"/>
        </w:rPr>
      </w:pPr>
      <w:r w:rsidRPr="00BD06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499"/>
        <w:gridCol w:w="418"/>
        <w:gridCol w:w="538"/>
        <w:gridCol w:w="632"/>
        <w:gridCol w:w="700"/>
        <w:gridCol w:w="505"/>
        <w:gridCol w:w="1540"/>
        <w:gridCol w:w="1619"/>
        <w:gridCol w:w="1248"/>
      </w:tblGrid>
      <w:tr w:rsidR="00AD6CCC" w:rsidRPr="000A70AC">
        <w:trPr>
          <w:trHeight w:hRule="exact" w:val="285"/>
        </w:trPr>
        <w:tc>
          <w:tcPr>
            <w:tcW w:w="71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AD6C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6CCC" w:rsidRPr="00BD0605" w:rsidRDefault="00AD6CC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138"/>
        </w:trPr>
        <w:tc>
          <w:tcPr>
            <w:tcW w:w="71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CCC" w:rsidRDefault="00AD6C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D6CCC" w:rsidRDefault="00AD6CC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Феноменологическое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глоссария по теме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Доклад- презентация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1.2.Формирование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критериев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докладов</w:t>
            </w:r>
            <w:proofErr w:type="spellEnd"/>
          </w:p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кроссворда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1.3.Основные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 w:rsidRPr="000A70A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уловки-манипуляции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(удержание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автоматизмы,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мотивационное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обеспечение).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воздействия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Деструктивность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манипулятивного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 w:rsidRPr="000A70A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Профилактика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предупреждение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защит.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кроссворда по теме занятия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распознавания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угрозы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манипулятивного</w:t>
            </w:r>
            <w:proofErr w:type="spell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вторжения.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ситуаций.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D6CC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</w:tr>
      <w:tr w:rsidR="00AD6CC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36/15И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AD6CCC" w:rsidRDefault="00BD06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D6CCC">
        <w:trPr>
          <w:trHeight w:hRule="exact" w:val="138"/>
        </w:trPr>
        <w:tc>
          <w:tcPr>
            <w:tcW w:w="9357" w:type="dxa"/>
          </w:tcPr>
          <w:p w:rsidR="00AD6CCC" w:rsidRDefault="00AD6CCC"/>
        </w:tc>
      </w:tr>
      <w:tr w:rsidR="00AD6CCC" w:rsidRPr="000A70AC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распределить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т.е.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знакомиться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прочитывая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литературу.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проконсультироваться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трудным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предоставить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пропущенной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BD0605">
              <w:rPr>
                <w:lang w:val="ru-RU"/>
              </w:rPr>
              <w:t xml:space="preserve"> </w:t>
            </w:r>
          </w:p>
        </w:tc>
      </w:tr>
    </w:tbl>
    <w:p w:rsidR="00AD6CCC" w:rsidRPr="00BD0605" w:rsidRDefault="00BD0605">
      <w:pPr>
        <w:rPr>
          <w:sz w:val="0"/>
          <w:szCs w:val="0"/>
          <w:lang w:val="ru-RU"/>
        </w:rPr>
      </w:pPr>
      <w:r w:rsidRPr="00BD06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D6CCC" w:rsidRPr="000A70AC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Интерактивность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>
        <w:trPr>
          <w:trHeight w:hRule="exact" w:val="277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D0605">
              <w:rPr>
                <w:lang w:val="ru-RU"/>
              </w:rPr>
              <w:t xml:space="preserve"> </w:t>
            </w:r>
            <w:proofErr w:type="gramStart"/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D0605">
              <w:rPr>
                <w:lang w:val="ru-RU"/>
              </w:rP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D6CCC">
        <w:trPr>
          <w:trHeight w:hRule="exact" w:val="138"/>
        </w:trPr>
        <w:tc>
          <w:tcPr>
            <w:tcW w:w="9357" w:type="dxa"/>
          </w:tcPr>
          <w:p w:rsidR="00AD6CCC" w:rsidRDefault="00AD6CCC"/>
        </w:tc>
      </w:tr>
      <w:tr w:rsidR="00AD6CCC" w:rsidRPr="000A70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D6CCC">
        <w:trPr>
          <w:trHeight w:hRule="exact" w:val="138"/>
        </w:trPr>
        <w:tc>
          <w:tcPr>
            <w:tcW w:w="9357" w:type="dxa"/>
          </w:tcPr>
          <w:p w:rsidR="00AD6CCC" w:rsidRDefault="00AD6CCC"/>
        </w:tc>
      </w:tr>
      <w:tr w:rsidR="00AD6CCC" w:rsidRPr="000A70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6CCC" w:rsidRPr="000A70AC" w:rsidTr="001213F0">
        <w:trPr>
          <w:trHeight w:hRule="exact" w:val="313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213F0" w:rsidRPr="001213F0" w:rsidRDefault="001213F0" w:rsidP="001213F0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proofErr w:type="gramStart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Овсянникова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hyperlink r:id="rId10" w:history="1"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magtu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uploader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?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name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=2358.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show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/1/1130005/2358.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view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true</w:t>
              </w:r>
            </w:hyperlink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  <w:p w:rsidR="001213F0" w:rsidRPr="001213F0" w:rsidRDefault="001213F0" w:rsidP="001213F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val="ru-RU"/>
              </w:rPr>
            </w:pP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Сарапулова</w:t>
            </w:r>
            <w:proofErr w:type="spell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proofErr w:type="gramStart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Сарапулова</w:t>
            </w:r>
            <w:proofErr w:type="spell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gramStart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213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213F0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hyperlink r:id="rId11" w:history="1"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magtu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informsystema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ru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uploader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fileUpload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?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name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=1526.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show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proofErr w:type="spellStart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dcatalogues</w:t>
              </w:r>
              <w:proofErr w:type="spellEnd"/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/1/1124236/1526.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pdf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&amp;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view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ru-RU"/>
                </w:rPr>
                <w:t>=</w:t>
              </w:r>
              <w:r w:rsidRPr="001213F0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true</w:t>
              </w:r>
            </w:hyperlink>
          </w:p>
          <w:p w:rsidR="00AD6CCC" w:rsidRPr="00BD0605" w:rsidRDefault="00AD6CC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D6CCC" w:rsidRPr="000A70AC">
        <w:trPr>
          <w:trHeight w:hRule="exact" w:val="138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6CCC" w:rsidRPr="00BD0605" w:rsidTr="001213F0">
        <w:trPr>
          <w:trHeight w:hRule="exact" w:val="29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0605" w:rsidRPr="00BD0605" w:rsidRDefault="001213F0" w:rsidP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Расщепкина</w:t>
            </w:r>
            <w:proofErr w:type="spell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proofErr w:type="gram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BD0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D0605" w:rsidRPr="00BD0605">
              <w:rPr>
                <w:lang w:val="ru-RU"/>
              </w:rPr>
              <w:t xml:space="preserve"> </w:t>
            </w:r>
            <w:hyperlink r:id="rId12" w:history="1"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=1020.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/1/1119285/1020.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BD0605" w:rsidRPr="00BD0605">
              <w:rPr>
                <w:lang w:val="ru-RU"/>
              </w:rPr>
              <w:t xml:space="preserve"> </w:t>
            </w:r>
          </w:p>
          <w:p w:rsidR="00BD0605" w:rsidRPr="00BD0605" w:rsidRDefault="001213F0" w:rsidP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BD0605" w:rsidRPr="00BD0605">
              <w:rPr>
                <w:lang w:val="ru-RU"/>
              </w:rPr>
              <w:t xml:space="preserve"> </w:t>
            </w:r>
            <w:proofErr w:type="spell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Расщепкина</w:t>
            </w:r>
            <w:proofErr w:type="spell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BD0605" w:rsidRPr="00BD0605">
              <w:rPr>
                <w:lang w:val="ru-RU"/>
              </w:rPr>
              <w:t xml:space="preserve"> </w:t>
            </w:r>
            <w:proofErr w:type="gramStart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BD0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D0605" w:rsidRPr="00BD0605">
              <w:rPr>
                <w:lang w:val="ru-RU"/>
              </w:rPr>
              <w:t xml:space="preserve"> </w:t>
            </w:r>
            <w:hyperlink r:id="rId13" w:history="1"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=924.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/1/1118925/924.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BD0605"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="00BD0605" w:rsidRPr="00BD0605">
              <w:rPr>
                <w:lang w:val="ru-RU"/>
              </w:rPr>
              <w:t xml:space="preserve"> </w:t>
            </w:r>
            <w:r w:rsidR="00BD0605"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BD0605" w:rsidRPr="00BD0605">
              <w:rPr>
                <w:lang w:val="ru-RU"/>
              </w:rPr>
              <w:t xml:space="preserve"> </w:t>
            </w:r>
          </w:p>
          <w:p w:rsidR="00BD0605" w:rsidRDefault="00BD06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BD0605">
        <w:trPr>
          <w:trHeight w:hRule="exact" w:val="138"/>
        </w:trPr>
        <w:tc>
          <w:tcPr>
            <w:tcW w:w="935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D6CCC" w:rsidRPr="00BD0605">
        <w:trPr>
          <w:trHeight w:hRule="exact" w:val="13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D0605" w:rsidRDefault="00BD060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D0605">
              <w:rPr>
                <w:lang w:val="ru-RU"/>
              </w:rPr>
              <w:t xml:space="preserve"> </w:t>
            </w:r>
            <w:proofErr w:type="gramStart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D0605">
              <w:rPr>
                <w:lang w:val="ru-RU"/>
              </w:rPr>
              <w:t xml:space="preserve"> </w:t>
            </w:r>
            <w:hyperlink r:id="rId14" w:history="1"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B237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</w:t>
              </w:r>
            </w:hyperlink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261/3816.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BD0605">
              <w:rPr>
                <w:lang w:val="ru-RU"/>
              </w:rPr>
              <w:t xml:space="preserve"> </w:t>
            </w:r>
          </w:p>
        </w:tc>
      </w:tr>
    </w:tbl>
    <w:p w:rsidR="00AD6CCC" w:rsidRPr="00BD0605" w:rsidRDefault="00BD0605">
      <w:pPr>
        <w:rPr>
          <w:sz w:val="0"/>
          <w:szCs w:val="0"/>
          <w:lang w:val="ru-RU"/>
        </w:rPr>
      </w:pPr>
      <w:r w:rsidRPr="00BD06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D6CCC" w:rsidRPr="000A70AC" w:rsidTr="001213F0">
        <w:trPr>
          <w:trHeight w:hRule="exact" w:val="5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D0605">
              <w:rPr>
                <w:lang w:val="ru-RU"/>
              </w:rPr>
              <w:t xml:space="preserve"> 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 w:rsidTr="001213F0">
        <w:trPr>
          <w:trHeight w:hRule="exact" w:val="138"/>
        </w:trPr>
        <w:tc>
          <w:tcPr>
            <w:tcW w:w="34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1213F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 w:rsidTr="001213F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 w:rsidTr="001213F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1213F0">
        <w:trPr>
          <w:trHeight w:hRule="exact" w:val="277"/>
        </w:trPr>
        <w:tc>
          <w:tcPr>
            <w:tcW w:w="34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Tr="001213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D6CCC" w:rsidTr="001213F0">
        <w:trPr>
          <w:trHeight w:hRule="exact" w:val="555"/>
        </w:trPr>
        <w:tc>
          <w:tcPr>
            <w:tcW w:w="340" w:type="dxa"/>
          </w:tcPr>
          <w:p w:rsidR="00AD6CCC" w:rsidRDefault="00AD6C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818"/>
        </w:trPr>
        <w:tc>
          <w:tcPr>
            <w:tcW w:w="340" w:type="dxa"/>
          </w:tcPr>
          <w:p w:rsidR="00AD6CCC" w:rsidRDefault="00AD6C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555"/>
        </w:trPr>
        <w:tc>
          <w:tcPr>
            <w:tcW w:w="340" w:type="dxa"/>
          </w:tcPr>
          <w:p w:rsidR="00AD6CCC" w:rsidRDefault="00AD6C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285"/>
        </w:trPr>
        <w:tc>
          <w:tcPr>
            <w:tcW w:w="340" w:type="dxa"/>
          </w:tcPr>
          <w:p w:rsidR="00AD6CCC" w:rsidRDefault="00AD6CC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138"/>
        </w:trPr>
        <w:tc>
          <w:tcPr>
            <w:tcW w:w="340" w:type="dxa"/>
          </w:tcPr>
          <w:p w:rsidR="00AD6CCC" w:rsidRDefault="00AD6CCC"/>
        </w:tc>
        <w:tc>
          <w:tcPr>
            <w:tcW w:w="2313" w:type="dxa"/>
          </w:tcPr>
          <w:p w:rsidR="00AD6CCC" w:rsidRDefault="00AD6CCC"/>
        </w:tc>
        <w:tc>
          <w:tcPr>
            <w:tcW w:w="3333" w:type="dxa"/>
          </w:tcPr>
          <w:p w:rsidR="00AD6CCC" w:rsidRDefault="00AD6CCC"/>
        </w:tc>
        <w:tc>
          <w:tcPr>
            <w:tcW w:w="3321" w:type="dxa"/>
          </w:tcPr>
          <w:p w:rsidR="00AD6CCC" w:rsidRDefault="00AD6CCC"/>
        </w:tc>
        <w:tc>
          <w:tcPr>
            <w:tcW w:w="117" w:type="dxa"/>
          </w:tcPr>
          <w:p w:rsidR="00AD6CCC" w:rsidRDefault="00AD6CCC"/>
        </w:tc>
      </w:tr>
      <w:tr w:rsidR="00AD6CCC" w:rsidRPr="000A70AC" w:rsidTr="001213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Tr="001213F0">
        <w:trPr>
          <w:trHeight w:hRule="exact" w:val="270"/>
        </w:trPr>
        <w:tc>
          <w:tcPr>
            <w:tcW w:w="34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BD060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14"/>
        </w:trPr>
        <w:tc>
          <w:tcPr>
            <w:tcW w:w="340" w:type="dxa"/>
          </w:tcPr>
          <w:p w:rsidR="00AD6CCC" w:rsidRDefault="00AD6CCC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D060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1213F0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1213F0" w:rsidRPr="00BB6D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1213F0"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540"/>
        </w:trPr>
        <w:tc>
          <w:tcPr>
            <w:tcW w:w="340" w:type="dxa"/>
          </w:tcPr>
          <w:p w:rsidR="00AD6CCC" w:rsidRDefault="00AD6CCC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Default="00AD6CCC"/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826"/>
        </w:trPr>
        <w:tc>
          <w:tcPr>
            <w:tcW w:w="340" w:type="dxa"/>
          </w:tcPr>
          <w:p w:rsidR="00AD6CCC" w:rsidRDefault="00AD6CC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1213F0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1213F0" w:rsidRPr="00BB6D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213F0"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555"/>
        </w:trPr>
        <w:tc>
          <w:tcPr>
            <w:tcW w:w="340" w:type="dxa"/>
          </w:tcPr>
          <w:p w:rsidR="00AD6CCC" w:rsidRDefault="00AD6CC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1213F0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1213F0" w:rsidRPr="00BB6D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213F0"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Tr="001213F0">
        <w:trPr>
          <w:trHeight w:hRule="exact" w:val="555"/>
        </w:trPr>
        <w:tc>
          <w:tcPr>
            <w:tcW w:w="340" w:type="dxa"/>
          </w:tcPr>
          <w:p w:rsidR="00AD6CCC" w:rsidRDefault="00AD6CC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BD0605" w:rsidRDefault="00BD0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D060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D6CCC" w:rsidRPr="001213F0" w:rsidRDefault="00BD0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1213F0" w:rsidRPr="00BB6D9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213F0">
              <w:t xml:space="preserve"> </w:t>
            </w:r>
          </w:p>
        </w:tc>
        <w:tc>
          <w:tcPr>
            <w:tcW w:w="117" w:type="dxa"/>
          </w:tcPr>
          <w:p w:rsidR="00AD6CCC" w:rsidRDefault="00AD6CCC"/>
        </w:tc>
      </w:tr>
      <w:tr w:rsidR="00AD6CCC" w:rsidRPr="000A70AC" w:rsidTr="001213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D0605">
              <w:rPr>
                <w:lang w:val="ru-RU"/>
              </w:rPr>
              <w:t xml:space="preserve"> </w:t>
            </w:r>
          </w:p>
        </w:tc>
      </w:tr>
      <w:tr w:rsidR="00AD6CCC" w:rsidRPr="000A70AC" w:rsidTr="001213F0">
        <w:trPr>
          <w:trHeight w:hRule="exact" w:val="138"/>
        </w:trPr>
        <w:tc>
          <w:tcPr>
            <w:tcW w:w="340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D6CCC" w:rsidRPr="00BD0605" w:rsidRDefault="00AD6CCC">
            <w:pPr>
              <w:rPr>
                <w:lang w:val="ru-RU"/>
              </w:rPr>
            </w:pPr>
          </w:p>
        </w:tc>
      </w:tr>
      <w:tr w:rsidR="00AD6CCC" w:rsidRPr="000A70AC" w:rsidTr="001213F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D0605">
              <w:rPr>
                <w:lang w:val="ru-RU"/>
              </w:rPr>
              <w:t xml:space="preserve"> </w:t>
            </w:r>
          </w:p>
        </w:tc>
      </w:tr>
    </w:tbl>
    <w:p w:rsidR="00AD6CCC" w:rsidRPr="00BD0605" w:rsidRDefault="00AD6CC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D6CCC" w:rsidRPr="000A70A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06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D0605">
              <w:rPr>
                <w:lang w:val="ru-RU"/>
              </w:rPr>
              <w:t xml:space="preserve"> </w:t>
            </w:r>
            <w:r w:rsidRPr="00BD06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D0605">
              <w:rPr>
                <w:lang w:val="ru-RU"/>
              </w:rPr>
              <w:t xml:space="preserve"> </w:t>
            </w:r>
          </w:p>
          <w:p w:rsidR="00AD6CCC" w:rsidRPr="00BD0605" w:rsidRDefault="00BD060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D0605">
              <w:rPr>
                <w:lang w:val="ru-RU"/>
              </w:rPr>
              <w:t xml:space="preserve"> </w:t>
            </w:r>
          </w:p>
        </w:tc>
      </w:tr>
    </w:tbl>
    <w:p w:rsidR="00BD0605" w:rsidRDefault="00BD0605">
      <w:pPr>
        <w:rPr>
          <w:lang w:val="ru-RU"/>
        </w:rPr>
      </w:pPr>
    </w:p>
    <w:p w:rsidR="00BD0605" w:rsidRDefault="00BD0605">
      <w:pPr>
        <w:rPr>
          <w:lang w:val="ru-RU"/>
        </w:rPr>
      </w:pPr>
      <w:r>
        <w:rPr>
          <w:lang w:val="ru-RU"/>
        </w:rPr>
        <w:br w:type="page"/>
      </w:r>
    </w:p>
    <w:p w:rsidR="00BD0605" w:rsidRPr="004F6B24" w:rsidRDefault="00BD0605" w:rsidP="00BD0605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F6B2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BD0605" w:rsidRPr="004F6B24" w:rsidRDefault="00BD0605" w:rsidP="00BD0605">
      <w:pPr>
        <w:widowControl w:val="0"/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самостоятельной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работы</w:t>
      </w:r>
      <w:r w:rsidRPr="0077251F">
        <w:rPr>
          <w:lang w:val="ru-RU"/>
        </w:rPr>
        <w:t xml:space="preserve"> </w:t>
      </w:r>
      <w:r w:rsidRPr="0077251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обучающихся</w:t>
      </w:r>
    </w:p>
    <w:p w:rsidR="00BD0605" w:rsidRPr="00BD0605" w:rsidRDefault="00BD0605" w:rsidP="00BD0605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1.  Феноменологическое описание манипуляции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1.1.    Психологическое определение манипуляции.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студентам: 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Составить глоссарий по теме «Определение манипуляции в отечественной и зарубежной литературе» минимум на 50 слов. 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доклад-презентацию по следующим теоретическим вопросам курса для ответа на лекционном занятии:</w:t>
      </w:r>
    </w:p>
    <w:p w:rsidR="00BD0605" w:rsidRPr="00BD0605" w:rsidRDefault="00BD0605" w:rsidP="00BD060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Психологическое определение «манипуляции».</w:t>
      </w:r>
    </w:p>
    <w:p w:rsidR="00BD0605" w:rsidRPr="00BD0605" w:rsidRDefault="00BD0605" w:rsidP="00BD060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Причины манипуляций Э.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Шостром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D0605" w:rsidRPr="00BD0605" w:rsidRDefault="00BD0605" w:rsidP="00BD060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презентаций по теме «Манипуляции в семье и профессиональной деятельности».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1.2.Формирование критериев  манипуляции.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Изучить материал по следующей тематике с подготовкой индивидуального доклада-презентации:</w:t>
      </w:r>
    </w:p>
    <w:p w:rsidR="00BD0605" w:rsidRPr="00BD0605" w:rsidRDefault="00BD0605" w:rsidP="00BD060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Место манипуляции в системе человеческих отношений. </w:t>
      </w:r>
    </w:p>
    <w:p w:rsidR="00BD0605" w:rsidRPr="00BD0605" w:rsidRDefault="00BD0605" w:rsidP="00BD060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основных критериев манипуляции. </w:t>
      </w:r>
    </w:p>
    <w:p w:rsidR="00BD0605" w:rsidRPr="00BD0605" w:rsidRDefault="00BD0605" w:rsidP="00BD060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способы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воздействия.</w:t>
      </w:r>
    </w:p>
    <w:p w:rsidR="00BD0605" w:rsidRPr="00BD0605" w:rsidRDefault="00BD0605" w:rsidP="00BD060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Проблема распознавания угрозы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воздействия.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кроссворд по одной из перечисленных тем минимум на 50 слов.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1.3.Основные составляющие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воздействия.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студентам: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1.Составить структурно-логическую схему по следующим теоретическим вопросам курса: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Психотехника создания доверительных отношений.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составляющие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воздействия.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Подготовительные старания манипулятора.</w:t>
      </w:r>
    </w:p>
    <w:p w:rsidR="00BD0605" w:rsidRPr="00BD0605" w:rsidRDefault="00BD0605" w:rsidP="00BD060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переменными взаимодействия.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Ответить на следующие вопросы промежуточного теста: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Существует правило комплимента «чтобы казаться искренним, нужно, как минимум, быть им». Особую роль в реализации этого правила играет: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тренировка  Б.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эмпатия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В. Толерантность  Г.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ассертивность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… характером в сновидении обладают действия, разворачивающиеся в его сюжете: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эмоциональным Б. экспрессивным В. Функциональным Г. замещающим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На каком из уровней взаимоотношений мы можем встретиться с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манипулятивным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воздействием: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все верны  Б. межличностный В. межгрупповой  Г. общество в целом.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«Переложи ответственность, заручись поддержкой и добивайся своего!» - это скрытый вывод, который мы можем вывести из … предпосылок манипуляций: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культурных  Б. технических  В. социальных  Г. межличностных.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Основная цель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комплиментарности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процессе общения: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доставить удовольствие собеседнику; Б. достижение  цели; В. использование комплимента как манипуляцию; Г. выразить свои эмоции.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Одно из латинских значений термина «манипуляция»: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воздействие, Б. маленькая горсточка, В.  имитатор, Г. все ответы неверные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Результативность этой техники проявляется в создании у адресата модифицированных психических состояний тревожности, неуверенности, беспокойства: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суггестия, Б. внушение, В. игнорирование, Г. заражение.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Первое значение термина «манипуляция» в психологической литературе было заимствовано из науки: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А. инженерная психология, Б. политическая психология, В. этнопсихология, Г. общая психология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 форму духовного воздействия и скрытого господства, осуществляемая насильственным путем, «манипуляцию» понимает: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Б.Н.Бессонов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Б.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Э.Шостром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В.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Р.Гудин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Г.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А.Д.Волкогонов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Естественная по форме реализация компенсаторного стремления к власти, как причина манипуляции выделяется: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З.Фрейдом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Б.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Э.Берном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В.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Э.Фроммом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Г.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А.Адлером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Тактика стремления «вырвать» одностороннее преимущество характерна для … типа отношений: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доминирующего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Б.  все верны,  В.  манипулирующего, Г. соперничающего.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«Извините, но Вы говорите вещи, которые выше моего понимания» - это суть уловки …: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все неверны, Б. «принижения иронией», В. «ложный стыд», Г. «ложный стыд с последующим упреком»,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Жертва сама провоцирует агрессора подобно тому, как брошенные без присмотра вещи становятся слишком привлекательны для вора. Данное следствие мы можем вывести из … предпосылок манипуляции: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мотивационных, Б. технологических, В. социальных, Г. культурных.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Исключите из списка уловку, которая направлена на суть обсуждаемой проблемы, а не на личность оппонента: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 «Ложный стыд с последующим упреком», Б. «Принижение иронией», В. «Перерыв в обсуждении»,  Г.  «Лесть или комплимент».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Данная уловка призвана доказывать мысль с помощью ее же самой: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«Причинно-следственный силлогизм»,  Б. «Неполное опровержение»,    В.  «Неопределенность тезиса»,   Г.  «Причинно-следственный силлогизм».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Техника «заражения» направлена на передачу адресату собственного … или собственного восприятия ситуации: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эмоционального состояния, Б. психологического состояния, В. психического здоровья,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Г.интеллектуального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 «Суггестия» -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психологическая защита, Б. заниженная самооценка, В. прием психологического воздействия,  Г. все ответы неверны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«А какой конец в этой книге: хороший или плохой?» Это про психологическую защиту: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побуждение, Б. подавление, В. отрицание, Г. рационализация.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Постепенно и целенаправленно  приучить собеседника к какому-либо бездоказательному утверждению, а затем после неоднократного повторения, утверждение объявить очевидным – это содержание … уловки: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«Карфаген должен быть разрушен», Б. «Принятие решения псевдо-де-юре», В. «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Рабулистика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Г. «Троянский конь».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Самым эффективным защитным механизмом исследователи считают: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механизм рационализации, Б. механизм вытеснения,  В. механизм идентификации, Г. механизм замещения.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Деловое общение заканчивается стадией: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принятия решения, Б. поиска совместного решения, В. ориентации,  Г. выхода из контакта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При рукопожатии первым руку подает человек: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младше по возрасту, Б. не имеет значения, В. старше по возраст,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23. «Что же Вы сделали так неаккуратно? Да так не вовремя!»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укоризна,  Б. намек,  В. вызов,  Г. ирония.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Вербализация: «Мне кажется, что Вас несколько расстроили мои слова о том, то…» относится к: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уловкам-манипуляциям, Б. механизмам нейтрализации манипуляции, В. техникам поддержания контакта, Г. техникам нарушения контакта.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25. Постепенное подведение собеседника к противоположным выводам путем поэтапного прослеживания решения проблем вместе с ним. Это прием аргументации: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салями, Б. перелицовка, В. расчленение, Г. классическая риторика.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Одна из основных функций реципиента в процессе профессионального слушания: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изложение однозначными фразами; Б. учет темповых характеристик оппонента; В. проговаривать несколько раз; Г. обработка информации соответственно своей логике.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Коммуникатор в процессе профессионального слушания должен следить за тем, чтобы: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структурировать сообщение; Б. реципиент не манипулировал; В. обрабатывать информацию сообразно своей логике; Г. истолковать то, что сможет.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… , как правило, прямолинейна, однозначна, поста и понятна, а … предполагает разночтения, размышление, в ходе которого человек сам домысливает суть высказанного:</w:t>
      </w:r>
      <w:proofErr w:type="gramEnd"/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лесть и комплимент;  Б. ложь и лесть; 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правда и ложь;  Г.  лесть и похвала.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Если Ваша мечта стать писателем не осуществилась, то в качестве замещения Вы можете выбрать профессию учителя литературы, частично удовлетворяя Ваши творческие потребности. Это психологическая защита: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проекция,  Б. идентификация, В. отрицание, Г. вытеснение.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Уровень раскрепощения, наличие собственного мнения, престижность учебного заведения, независимость от родителей, сексуальная привлекательность и подобное – это тематика комплиментов для … возраста: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подросткового, Б. юношеского, В. детского, Г. зрелого.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«Ничего, в следующий раз сделаете лучше. А сейчас  -  не получилось».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упрек, Б. озабоченность, В. подбадривающая, Г. надежда.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Исключите одно из требований, которое не относится к публичной критике: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доброжелательность, Б. открытость, В. эмоциональность, Г. публичность.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Какая из указанных уловок-манипуляций особенно эффективна после использования приема «видимой поддержки», но реализованного лишь наполовину: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«Бумеранг», Б. «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Рабулистика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В. «Умалчивание», Г. «Двойная бухгалтерия».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«Сублимация» -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прием психологического воздействия, Б. механизм нейтрализации манипуляции, В. механизм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саморегуляции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Г. психологическая защита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«Работа выполнена неверно! Что конкретно собираетесь предпринять?!»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угроза,   Б. конструктивная,  В. вызов, Г. требование.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2  Механизмы психологического воздействия и уловки-манипуляции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2.1.    Механизмы психологического воздействия (удержание контакта, психические автоматизмы, мотивационное обеспечение).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студентам: 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Составить глоссарий по теме «Психологические уловки-манипуляции» минимум на 50 слов. 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доклад-презентацию по следующим теоретическим вопросам курса для ответа на лекционном занятии: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Механизмы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воздействия в процессе делового общения</w:t>
      </w:r>
    </w:p>
    <w:p w:rsidR="00BD0605" w:rsidRPr="00BD0605" w:rsidRDefault="00BD0605" w:rsidP="00BD060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Противодействие манипуляции в конфликте.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2.2.   Виды и процессы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воздействия.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студентам: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Подготовить доклад по следующим теоретическим вопросам курса для ответа на лекционном занятии:</w:t>
      </w:r>
    </w:p>
    <w:p w:rsidR="00BD0605" w:rsidRPr="00BD0605" w:rsidRDefault="00BD0605" w:rsidP="00BD060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Диагностика склонности к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манипулятивному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поведению в профессиональной деятельности служащего.</w:t>
      </w:r>
    </w:p>
    <w:p w:rsidR="00BD0605" w:rsidRPr="00BD0605" w:rsidRDefault="00BD0605" w:rsidP="00BD060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уловок-манипуляций в процессе общения и основные правила их нейтрализации. </w:t>
      </w:r>
    </w:p>
    <w:p w:rsidR="00BD0605" w:rsidRPr="00BD0605" w:rsidRDefault="00BD0605" w:rsidP="00BD060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Технологии стратегий и тактик в переговорном процессе.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2.3.   Модель психологической манипуляции.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1.Составить структурно-логическую схему по следующим теоретическим вопросам курса:</w:t>
      </w:r>
    </w:p>
    <w:p w:rsidR="00BD0605" w:rsidRPr="00BD0605" w:rsidRDefault="00BD0605" w:rsidP="00BD060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психологического воздействия манипулятора.</w:t>
      </w:r>
    </w:p>
    <w:p w:rsidR="00BD0605" w:rsidRPr="00BD0605" w:rsidRDefault="00BD0605" w:rsidP="00BD0605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Рекомендации по проведению аргументации в переговорном процессе.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2.4.   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Деструктивность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воздействия.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Подготовить доклад-презентацию по следующим теоретическим вопросам курса для ответа на лекционном занятии: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уловок манипуляций. Характеристика организационно-процедурных уловок.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уловок - манипуляций. Характеристика психологических уловок.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Логические уловки и механизм нейтрализации логических ошибок.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Надо ли защищаться от манипуляций? Нужна ли защита?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Обучение защите от манипуляций.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Манипуляции в педагогике, управлении и психотерапии.</w:t>
      </w:r>
    </w:p>
    <w:p w:rsidR="00BD0605" w:rsidRPr="00BD0605" w:rsidRDefault="00BD0605" w:rsidP="00BD0605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Ответить на следующие вопросы промежуточного теста: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 управление и контроль, эксплуатацию другого, использование его в качестве объектов и вещей, «манипуляцию» понимает: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  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Э.Шостром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Б.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Р.Гудин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В.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А.Д.Волкогонов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Г.  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Б.Н.Бессонов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Защита, проявляющаяся в игнорировании потенциально тревожной информации, уклонении от нее: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подавление,      Б. вытеснение,        В. отрицание,          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Искусство комплимента заключается в его …, что позволяет окружающим почувствовать … собеседника: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правдивости и расположение; Б. конкретности и искренность; В. искренности и психику; Г.  эмоциональности и доверие.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Одним из важнейших социальных «приобретений» является: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расширение степеней свободы,    Б. насилие над индивидуальностью,    В. возможность манипулировать,      Г. возложение ответственности.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Руководитель долго и эмоционально критикует своего сотрудника и, вдруг, с возмущением обнаруживает, что последний никак на его нравоучения не реагирует. В данном случае сработала психологическая защита: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отрицание,      Б. побуждение,      В. подавление,       Г. вытеснение.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Выберите один из наиболее распространенных способов  ведения борьбы при отношениях «соперничество»: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тонкая манипуляция,           Б. навязывание,      В. внушение,        Г. интрига.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Уловка, при которой одних выступающих жестко ограничивают по времени выступления, а других - нет, относится к … виду уловок-манипуляций: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организационно-процедурному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 Б. психологическому,     В. логическому,      Г. все неверны.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При рукопожатии первым руку подает человек: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 ниже по статусу,     Б. выше по статусу,    В.  не имеет значения,    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Уловка «использование непонятных слов и терминов» наиболее эффективна в случае общения с … оппонентом: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интеллектуальным,    Б. невнимательным,    В. некомпетентным,     Г. стеснительным.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Собеседнику можно дать понять о его значимости через: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манипуляцию,   Б.  лесть,      В. приятные слова,           Г. улыбку.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Проекция – это механизм психологической защиты, связанный с бессознательным переносом собственных … чувств, желаний и стремлений на другое лицо: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А. желаемых,          Б.  неприемлемых,           В.   осознаваемых,          Г. приемлемых.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Замечание типа «Ну, ваш коллега договорился до того, что …» характерно при уловке-манипуляции: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 «Лингвистическая косметика»,    Б. «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Рабулистика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   В. «Видимая поддержка»,     Г. «Троянский конь».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Исключите одно из требований, которое не относится к публичной критике: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принципиальность,    Б. креативность,     В.  аргументированность,      Г. конструктивность.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Желание выделиться, модная одежда, увлечения, мнение о себе со стороны сверстников, физическая привлекательность и подобное - это перечень сфер  комплиментов для … возраста: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 подросткового,     Б.  детского,     В. юношеского,     Г. зрелого.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Одной из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внутриличностных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предпосылок манипуляции является: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невроз личности,    Б. раздвоение личности,   В.  нецелостность личности,   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Слова «Не люблю комплиментов!» относятся к: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лжи,                  Б. похвале,           В.  лести,                Г. комплименту.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«Работу Вам придется переделать!» 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вызов,               Б. предупреждение,             В. требование,           Г. угроза.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В ситуации открытого противоборства оппонентов, безусловно, выигрывает тот, кто более вооружен: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все ответы верны,    Б.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манипулятивными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приемами,    В. знаниями,      Г. информацией.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Реализация этой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манипулятивной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техники осуществляется в виде деструктивной критики манипулятором позиции адресата и его личности: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суггестия,                Б. игнорирование,                В. внушение,              Г. обесценивание.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Основная функция реципиента в процессе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эмпатийного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слушания: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воспринятую информацию рефлексирует; Б. контролирует состояние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слушающего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В. при помехе общению исправляет ошибки;   Г. задает вопросы на уточнение.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Такие крупные единицы живого взаимодействия как «продолжает увиливать», «бессильно трепыхается», «ушел в глухую защиту», свойственны в позиции: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жертвы,         Б. внешнего наблюдателя,       В. манипулятора,        Г. во всех ролях.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Недоверие к людям и неспособность к любви, как причину манипуляции отмечает: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Э.Фромм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Б.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экзистенционализм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В.  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А.Адлер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    Г.   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З.Фрейд</w:t>
      </w:r>
      <w:proofErr w:type="spellEnd"/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Утверждения типа «Вам же известно, что наука теперь установила…» раскрывает суть уловки …: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«Ложный стыд», Б. «Ложный стыд с последующим упреком», В. «Демонстрация обиды»,   Г.  «Принижение иронией».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Обычно следствием … является невроз – болезнь личности, не способной разрешить свой внутренний конфликт: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подавления,        Б.  проекции,      В. вытеснения,           Г. сублимации.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«Как?! Неужели Вы не сделали еще работу? Не ожидал!»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укоризна,               Б. намек,            В. удивление,               Г. вызов.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Ирония и сновидение – это  особые виды психологической защиты: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А.вытеснение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     Б. замещение,       В. подавление,        Г. проекция.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Основные стадии  процесса общения. Исключите несуществующую: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преконтакт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      Б. поиск решения,       В. принятие решения,            Г. ориентация.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28. Разделение аргументов партнера на верные, сомнительные и ошибочные с последующим доказательством несостоятельности его общей позиции. Это прием аргументации: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двухсторонняя аргументация,     Б. расчленение,           В. салями,                 Г. перелицовка.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«Деперсонализация» -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прием психологического воздействия, Б. психологическая защита, В.  механизм нейтрализации манипуляции,     Г. механизм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саморегуляции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Польза и выгода от произношения комплимента - …: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коммуникатору,            Б.  реципиенту,            В. оппоненту,                   Г.  всем.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Первое значение термина «манипуляция» в психологической литературе было заимствовано из науки: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инженерная психология, Б. политическая психология,  В.  этнопсихология,   Г. общая психология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При каком виде уловки, использующий ее, концентрирует общее внимание на контрдоводах оппонента: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«Принуждение к строго однозначному ответу», Б. «Кнута и пряника»,  В. «А что Вы имеете против?»,     Г. «Подмена истинности полезностью».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Одним из основных мотивов критики является: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критика с целью иронии,  Б. критика с целью установления опосредованного контакта, В. критика с целью стимуляции оппонента к рефлексии,   Г. критика с целью упреждения незаслуженных обвинений.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В процессе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эмпатийного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слушания коммуникатор должен следить за тем, чтобы: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истолковать то, что сможет; Б. воспринятую информацию рефлексировать; В. использовать  техники типа «забор»;   Г. обрабатывает сообщение соответственно своей логике.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Употреблять понятную для собеседника терминологию –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уловка-манипуляция, Б. прием аргументации, В. техника нарушения контакта,  Г. механизм нейтрализации манипуляции.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 3.    Профилактика и предупреждение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поведения в процессе общения.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3.1.   Понятие, виды и механизмы психологических защит.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1.Изучить материал по следующей тематике с подготовкой индивидуального доклада с целью подготовки к опросу на лекционном занятии:</w:t>
      </w:r>
    </w:p>
    <w:p w:rsidR="00BD0605" w:rsidRPr="00BD0605" w:rsidRDefault="00BD0605" w:rsidP="00BD060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психологической защиты от манипуляций.</w:t>
      </w:r>
    </w:p>
    <w:p w:rsidR="00BD0605" w:rsidRPr="00BD0605" w:rsidRDefault="00BD0605" w:rsidP="00BD060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психологических защит.</w:t>
      </w:r>
    </w:p>
    <w:p w:rsidR="00BD0605" w:rsidRPr="00BD0605" w:rsidRDefault="00BD0605" w:rsidP="00BD0605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Механизм психологических защит от уловок-манипуляций. 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2.Составить кроссворд по одной из перечисленных тем минимум на 50 слов.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3.2.    Проблема распознавания угрозы </w:t>
      </w:r>
      <w:proofErr w:type="spellStart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манипулятивного</w:t>
      </w:r>
      <w:proofErr w:type="spellEnd"/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вторжения.  Анализ конкретных ситуаций.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студентам: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1.Составить структурно-логическую схему по следующим теоретическим вопросам курса:</w:t>
      </w:r>
    </w:p>
    <w:p w:rsidR="00BD0605" w:rsidRPr="00BD0605" w:rsidRDefault="00BD0605" w:rsidP="00BD060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Решение ситуативных задач по теме «Стратегия и тактика переговоров с использованием уловок-манипуляций» </w:t>
      </w:r>
    </w:p>
    <w:p w:rsidR="00BD0605" w:rsidRPr="00BD0605" w:rsidRDefault="00BD0605" w:rsidP="00BD0605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Манипуляции в деловом общении.</w:t>
      </w:r>
    </w:p>
    <w:p w:rsidR="00BD0605" w:rsidRPr="00BD0605" w:rsidRDefault="00BD0605" w:rsidP="00BD060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Ответить на следующие вопросы промежуточного теста: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Психологические приемы такие как: невербальные интонационные сигналы, мимика, жесты, темп речи – используются при технике: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заражения, Б. суггестии, В. побуждения, Г. во всех техниках.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«Ты замечательный помощник, мастер на все руки, но успеваемость надо подтянуть!» Данная вербализация является комплиментом: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А. да,    Б.  нет,   В.  в зависимости от ситуации, Г.  в зависимости от личности реципиента.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Постепенное подведение собеседника к полному согласию с Вами путем получения согласия сначала в главном, а затем в частностях. Это прием аргументации: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перелицовка,        Б.  расчленение,   В.    салями,   Г.  классическая риторика.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Основной инструмент взаимодействия – согласие (консенсус) при … отношениях: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партнерских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Б. сопернических, В.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манипулятивных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Г.  все неверны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Как ручное управление, как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движения, производимые руками манипуляцию определяет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Оксфордский словарь,   Б.  медицина,    В.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макиавеллианизм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Г. психология манипуляций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Боязнь тесных межличностных контактов, как причина манипуляции, рассматривается одним из исследователей: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Дж.Хейли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Б.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Э.Берн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В.  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В.Глассер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Г.    все авторы.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У большинства людей в сознании представлена в основном … сторона психологических уловок- манипуляций: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технологическая, Б.   функциональная, В.   инструментальная,  Г.  диагностическая.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Какой эффект срабатывает в организационной уловке «приостановка обсуждения на желаемом варианте»: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рамка,    Б.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халло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-эффект,   В.  эффект первичности,    Г.  эффект выделения фигуры из фона.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В какой из профессиональных сфер мы можем встретиться с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манипулятивным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воздействием: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 все верны,    Б.  управление,    В.  медицина,    Г.  психология.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Игра на чувствах самолюбия, стыда, унижения свойственна … типу уловок-манипуляций: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организационному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Б. психологическому,   В. логическому,  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«Делали, делали и … сделали. Работа что надо! Только как теперь начальству в глаза смотреть будем?»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намек,     Б.  удивление,    В.  ирония,     Г. безличная.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какую из уловок-манипуляций можно внедрить правило «подобное порождает подобное»: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А. «Мнимая невнимательность», Б. «Бумеранг», В. «Откровенность заявления»,  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Г.«Демонстрация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обиды».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качестве приема психологического воздействия манипулятор может использовать технику: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Все ответы верны,    Б. побуждение,   В. суггестия,    Г. обесценивание.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… предполагает чрезмерное преувеличение положительных качеств, а … лишь непосредственно указывает на наличие у человека ряда положительных качеств: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Лесть и комплимент;    Б. ложь и лесть;   В. комплимент и похвала;    Г. лесть и правда.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Особенность психологической защиты «…» состоит в том, что содержание переживаемой информации забывается, а ее эмоциональные, вегетативные  и др. проявления могут сохраняться, проявляясь в навязчивых состояниях, ошибках и описках: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подавление,    Б. отрицание,    В. побуждение,   Г. вытеснение.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«Идентификация» -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прием психологического воздействия,   Б. механизм нейтрализации манипуляции,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В.психологическая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защита,    Г. механизм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саморегуляции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С 60-х годов предметом психологии манипуляций стали понимать: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создание иллюзии,   Б. взаимодействие,   В. взаимоотношения,   Г. механизмы влияния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Переключение импульсов, социально нежелательных в данной ситуации, на социально желательные для индивида и общества формы активности. Это  суть механизма: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А. идентификации,   Б. сублимации,    В. переключения,   Г. рационализации.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Одним из основных мотивов критики является: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критика с целью перестраховки, Б. критика с целью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самоактуализации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В. критика с целью манипулирования,    Г. критика с целью аргументации.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Человек берет на себя функции надоедливого наставника, поскольку проявление такой черты у других людей его травмирует или раздражает. Это из области механизма защиты: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перенос,   Б. интроекция,  В. идентификация,   Г. суггестия.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Какую из названных стадий общения люди традиционно пропускают, т.к. считают, что «все думают точно так же, как я»: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ориентация,   Б. принятие решения,    В.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преконтакт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Г. поиск решения.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Формально-логический закон достаточного основания можно применить к одной из … уловок-манипуляций: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логических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Б. психологических,   В. организационных,    Г. все ответы верны.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Рука для делового рукопожатия подается: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 сверху,    Б.    прямо,     В.   не имеет значения,    Г.   снизу.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Вербализация: «Мне обидно, что в ответ на мои слова Вы …» относится к: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прием аргументации, Б. техникам поддержания контакта, В. механизмам нейтрализации манипуляции,   Г. техникам нарушения контакта.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Какая из названных уловок-манипуляций  по силе своего воздействия на психику человека не уступает ни одной другой: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«Лесть или комплимент»,   Б.  «Лингвистическая косметика»,    В.  «Лестные обороты речи», Г.   «Кнута и пряника».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Основная функция реципиента в процессе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эмпатийного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слушания: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задавать вопросы на уточнение;   Б. использовать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манипулятивные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техники;   В. пропускать информацию через личностный фильтр;   Г. аргументировать свою позицию.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Передающий информацию в процессе конструктивного общения выполняет следующую функцию: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 контролирует состояние реципиента;   Б.  обрабатывать информацию сообразно своей логике; В.  истолковать то, что сможет;    Г. аргументирует свою позицию.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Положительная оценка качеств собеседника –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лесть,    Б.   комплимент,    В.  ложь,     Г.  похвала.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Один из основных признаков, который выделен в психологическом определении манипуляции: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все ответы верны,  Б.  отношение в другому как к средству,    В. игра на слабостях, Г.  односторонний выигрыш.</w:t>
      </w:r>
      <w:proofErr w:type="gramEnd"/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Социальный статус, наличие результатов профессионального труда, здоровье, имидж и подобное – может стать предметом искреннего восхищения в … возрасте: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</w:t>
      </w: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пожилом</w:t>
      </w:r>
      <w:proofErr w:type="gramEnd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    Б. юношеском,     В. зрелом,    Г.  первой зрелости.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«Ну что же Вы? Я на Вас так рассчитывал!» Это вид критики: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упрек,     Б. подбадривающая,     В. надежда,    Г.  укоризна.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32. «Эх Вы! Не ожидал я от Вас такого! Где же Ваша совесть?!» Это вид критики: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А. сожаление,    Б.  обида,    В. укоризна,     Г. опасение. 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Семантическое поле термина «общение» содержит три группы значений: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 контакт, отношения, взаимодействие;   Б. передача, движение, отношения;   В. взаимодействие, личность, обмен информацией;    Г. касание, обмен информацией, взаимный контакт.</w:t>
      </w:r>
      <w:proofErr w:type="gramEnd"/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 «Заражение» - это: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психологическая защита,  Б. прием психологической защиты,  В. прием психологического воздействия,   Г. механизм нейтрализации манипуляции.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При помощи механизма «…» человек легко «закрывает глаза» на расхождение между причиной и следствием, которое так заметно для внешнего наблюдателя:</w:t>
      </w:r>
    </w:p>
    <w:p w:rsidR="00BD0605" w:rsidRPr="00BD0605" w:rsidRDefault="00BD0605" w:rsidP="00BD06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 идентификации,     Б. отрицание,     В. рационализации,    Г. вытеснения.</w:t>
      </w:r>
    </w:p>
    <w:p w:rsidR="00BD0605" w:rsidRPr="00BD0605" w:rsidRDefault="00BD0605" w:rsidP="00BD0605">
      <w:pPr>
        <w:rPr>
          <w:rFonts w:eastAsiaTheme="minorHAnsi"/>
          <w:lang w:val="ru-RU"/>
        </w:rPr>
      </w:pPr>
    </w:p>
    <w:p w:rsidR="00BD0605" w:rsidRDefault="00BD0605">
      <w:pPr>
        <w:rPr>
          <w:lang w:val="ru-RU"/>
        </w:rPr>
        <w:sectPr w:rsidR="00BD06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BD0605" w:rsidRDefault="00BD0605" w:rsidP="00BD0605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BD0605" w:rsidRPr="00BD0605" w:rsidRDefault="00BD0605" w:rsidP="00BD0605">
      <w:pPr>
        <w:keepNext/>
        <w:widowControl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D060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3"/>
        <w:gridCol w:w="4846"/>
        <w:gridCol w:w="7671"/>
      </w:tblGrid>
      <w:tr w:rsidR="00BD0605" w:rsidRPr="00BD0605" w:rsidTr="00BD0605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Структурный элемент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BD0605" w:rsidRPr="000A70AC" w:rsidTr="00BD060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ПК-10     способностью разрабатывать и использовать средства воздействия на межличностные и межгрупповые отношения и на отношения субъекта с реальным миром</w:t>
            </w:r>
          </w:p>
        </w:tc>
      </w:tr>
      <w:tr w:rsidR="00BD0605" w:rsidRPr="000A70AC" w:rsidTr="00BD0605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Знать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>основные определения и понятия психологии манипуляций;</w:t>
            </w:r>
          </w:p>
          <w:p w:rsidR="00BD0605" w:rsidRPr="00BD0605" w:rsidRDefault="00BD0605" w:rsidP="00BD0605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>средства воздействия на межличностные отношения в служебном коллективе;</w:t>
            </w:r>
          </w:p>
          <w:p w:rsidR="00BD0605" w:rsidRPr="00BD0605" w:rsidRDefault="00BD0605" w:rsidP="00BD0605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уловки-манипуляции, применяемые субъектом в реальном профессиональном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tabs>
                <w:tab w:val="right" w:leader="dot" w:pos="9204"/>
              </w:tabs>
              <w:spacing w:after="0" w:line="240" w:lineRule="auto"/>
              <w:ind w:left="403" w:hanging="403"/>
              <w:jc w:val="both"/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pacing w:val="1"/>
                <w:lang w:val="ru-RU" w:bidi="en-US"/>
              </w:rPr>
            </w:pPr>
            <w:r w:rsidRPr="00BD0605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pacing w:val="1"/>
                <w:lang w:val="ru-RU" w:bidi="en-US"/>
              </w:rPr>
              <w:t xml:space="preserve"> </w:t>
            </w:r>
            <w:r w:rsidRPr="00BD0605"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pacing w:val="1"/>
                <w:lang w:val="ru-RU" w:bidi="en-US"/>
              </w:rPr>
              <w:t>Перечень теоретических вопросов к экзамену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3"/>
                <w:lang w:val="ru-RU"/>
              </w:rPr>
              <w:t xml:space="preserve">Психологическое определение манипуляции.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Представления различных авторов о понятии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>манипуляции.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Предпосылки манипуляций.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Причины манипуляции.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Средства воздействия на межличностные отношения.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-1"/>
                <w:lang w:val="ru-RU"/>
              </w:rPr>
              <w:t xml:space="preserve">Место манипуляции в системе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человеческих отношений.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Основные роли в манипуляции.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Манипулятивные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технологии.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Уловки-манипуляции. Виды.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Основные составляющие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манипулятивного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воздействия.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Механизмы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манипулятивного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воздействия.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Механизмы психологического воздействия (удержание контакта,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психические автоматизмы, мотивационное обеспечение).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Виды и процессы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манипулятивного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воздействия.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Модель психологической манипуляции.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Деструктивность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манипулятивного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воздействия.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Характеристика уловок- манипуляций в общении.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Защита от манипуляции.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Механизмы психологических защит.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Механизм нейтрализации манипуляций.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Общие правила нейтрализации уловок-манипуляций.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Механизм нейтрализации логических ошибок.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Рекомендации по технике аргументации.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Приемы, стимулирующие общение.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>Психотехнология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 создания доверительных отношений (искусство профессионального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слушания, мастерство конструктивной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 xml:space="preserve">критики, искусство комплимента,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spacing w:val="1"/>
                <w:lang w:val="ru-RU"/>
              </w:rPr>
              <w:t xml:space="preserve">умение задавать вопросы, умение прекратить разговор, не обижая </w:t>
            </w: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собеседника, искусство избегать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конфликтогенов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). 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Ролевые игры. Анализ конкретных ситуаций.</w:t>
            </w:r>
          </w:p>
          <w:p w:rsidR="00BD0605" w:rsidRPr="00BD0605" w:rsidRDefault="00BD0605" w:rsidP="00BD0605">
            <w:pPr>
              <w:autoSpaceDN w:val="0"/>
              <w:spacing w:after="0" w:line="240" w:lineRule="auto"/>
              <w:ind w:left="119"/>
              <w:jc w:val="both"/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Обучение защите от манипуляции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BD060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 xml:space="preserve"> И т.п.</w:t>
            </w:r>
          </w:p>
        </w:tc>
      </w:tr>
      <w:tr w:rsidR="00BD0605" w:rsidRPr="00BD0605" w:rsidTr="00BD0605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Уметь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- применять уловки-манипуляции и средства воздействия на межличностные и межгрупповые отношения в сфере  профессионального общения служащих, </w:t>
            </w:r>
          </w:p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>- распознавать и демонстрировать средства воздействия в реальном мире;</w:t>
            </w:r>
          </w:p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- анализировать эффективность средств воздействия  в профессиональном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tabs>
                <w:tab w:val="right" w:leader="dot" w:pos="9204"/>
              </w:tabs>
              <w:spacing w:after="0" w:line="240" w:lineRule="auto"/>
              <w:ind w:left="403" w:hanging="403"/>
              <w:jc w:val="both"/>
              <w:rPr>
                <w:rFonts w:ascii="Times New Roman" w:eastAsia="Calibri" w:hAnsi="Times New Roman" w:cs="Times New Roman"/>
                <w:b/>
                <w:i/>
                <w:noProof/>
                <w:color w:val="000000"/>
                <w:spacing w:val="1"/>
                <w:kern w:val="24"/>
                <w:lang w:val="ru-RU" w:bidi="en-US"/>
              </w:rPr>
            </w:pPr>
            <w:r w:rsidRPr="00BD0605"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spacing w:val="1"/>
                <w:lang w:val="ru-RU" w:bidi="en-US"/>
              </w:rPr>
              <w:t xml:space="preserve"> 1. Примените  уловки-манипуляции в межличностных отношениях в сфере  профессионального общения служащих:</w:t>
            </w:r>
          </w:p>
          <w:p w:rsidR="00BD0605" w:rsidRPr="00BD0605" w:rsidRDefault="00BD0605" w:rsidP="00BD0605">
            <w:pPr>
              <w:numPr>
                <w:ilvl w:val="0"/>
                <w:numId w:val="12"/>
              </w:numPr>
              <w:spacing w:after="0" w:line="240" w:lineRule="auto"/>
              <w:ind w:firstLine="118"/>
              <w:jc w:val="both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BD0605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 </w:t>
            </w:r>
            <w:r w:rsidRPr="00BD0605">
              <w:rPr>
                <w:rFonts w:ascii="Times New Roman" w:eastAsia="Calibri" w:hAnsi="Times New Roman" w:cs="Times New Roman"/>
                <w:kern w:val="24"/>
                <w:lang w:val="ru-RU"/>
              </w:rPr>
              <w:t>Сотрудники МЧС неоднократно заявляли о неудовлетворительных условиях труда, высказывали опасения за свое здоровье (в отделе не уделялось должного внимания обеспечению безопасности труда). Им уже более трех месяцев не выплачивали заработную плату. Два дня назад с одним из рабочих на производстве произошел несчастный случай. Это переполнило чашу терпения сотрудников. Они отказались от работы и пригласили на собрание руководство предприятия...</w:t>
            </w:r>
          </w:p>
          <w:p w:rsidR="00BD0605" w:rsidRPr="00BD0605" w:rsidRDefault="00BD0605" w:rsidP="00BD0605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•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ab/>
              <w:t>Всякий раз, когда вы ведете серьезный разговор с одной из ваших подчиненных, критикуете ее работу и спрашиваете, почему она так поступает, она отделывается молчанием. Вам это неприятно, вы не знаете толком, с чем связано ее молчание, воспринимает она критику или нет, вы расстраиваетесь и злитесь. Что же можно предпринять, чтобы изменить ситуацию?</w:t>
            </w:r>
          </w:p>
          <w:p w:rsidR="00BD0605" w:rsidRPr="00BD0605" w:rsidRDefault="00BD0605" w:rsidP="00BD0605">
            <w:pPr>
              <w:widowControl w:val="0"/>
              <w:tabs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. Продемонстрируйте изученные средства воздействия в реальных профессиональных ситуациях: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Беседуя с претендентом на вакантную должность, руководитель МЧС дает обещание в дальнейшем повысить его в должности. Вновь принятый с воодушевлением приступает к работе, проявляя высокую работоспособность и добросовестность. Руководство постоянно увеличивает нагрузку, не прибавляя зарплату и не повышая в должности. Спустя некоторое время работник начинает проявлять признаки недовольства...</w:t>
            </w:r>
          </w:p>
          <w:p w:rsidR="00BD0605" w:rsidRPr="00BD0605" w:rsidRDefault="00BD0605" w:rsidP="00BD06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3. Проведите анализ эффективности использованных Вами уловок-манипуляций    в профессиональной сфере в следующей ситуации:</w:t>
            </w:r>
          </w:p>
          <w:p w:rsidR="00BD0605" w:rsidRPr="00BD0605" w:rsidRDefault="00BD0605" w:rsidP="00BD0605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-24" w:firstLine="38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Руководитель МЧС принял на работу неподготовленного работника, не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согласовав это с заместителем, у которого тот в подчинении. Вскоре выясняется неспособность принятого работника выполнять свою работу. Заместитель представляет руководителю докладную записку об этом. Руководитель тут же рвет данную записку.</w:t>
            </w:r>
          </w:p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t>И т.п.</w:t>
            </w:r>
          </w:p>
        </w:tc>
      </w:tr>
      <w:tr w:rsidR="00BD0605" w:rsidRPr="00BD0605" w:rsidTr="00BD0605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Владеть</w:t>
            </w:r>
          </w:p>
        </w:tc>
        <w:tc>
          <w:tcPr>
            <w:tcW w:w="1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0605" w:rsidRPr="00BD0605" w:rsidRDefault="00BD0605" w:rsidP="00BD0605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spacing w:val="1"/>
                <w:lang w:val="ru-RU" w:eastAsia="ru-RU"/>
              </w:rPr>
              <w:t xml:space="preserve">- </w:t>
            </w:r>
            <w:r w:rsidRPr="00BD06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навыком применения и блокирования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манипулятивного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воздействия в межличностных и межгрупповых отношениях служащих;</w:t>
            </w:r>
          </w:p>
          <w:p w:rsidR="00BD0605" w:rsidRPr="00BD0605" w:rsidRDefault="00BD0605" w:rsidP="00BD0605">
            <w:pPr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lang w:val="ru-RU" w:eastAsia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навыком оценивания эффективности применения способов воздействия в реальном мире. </w:t>
            </w:r>
          </w:p>
        </w:tc>
        <w:tc>
          <w:tcPr>
            <w:tcW w:w="26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D0605" w:rsidRPr="00BD0605" w:rsidRDefault="00BD0605" w:rsidP="00BD060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BD0605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.  Приведенные ниже рекомендации помогут реализовать на практике некоторые приемы блокировки </w:t>
            </w:r>
            <w:proofErr w:type="spellStart"/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манипулятивных</w:t>
            </w:r>
            <w:proofErr w:type="spellEnd"/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уловок, а также будут способствовать стимулированию процесса конструктивного обсуждения проблем. Приведите конкретные примеры по работе данного механизма в различных сферах жизнедеятельности служащего:</w:t>
            </w:r>
          </w:p>
          <w:p w:rsidR="00BD0605" w:rsidRPr="00BD0605" w:rsidRDefault="00BD0605" w:rsidP="00BD060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bCs/>
                <w:i/>
                <w:lang w:val="ru-RU"/>
              </w:rPr>
              <w:t>1.</w:t>
            </w: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  <w:r w:rsidRPr="00BD0605">
              <w:rPr>
                <w:rFonts w:ascii="Times New Roman" w:eastAsia="Times New Roman" w:hAnsi="Times New Roman" w:cs="Times New Roman"/>
                <w:bCs/>
                <w:i/>
                <w:iCs/>
                <w:lang w:val="ru-RU"/>
              </w:rPr>
              <w:t>Открытое обсуждение о недопустимости использования манипуляций.</w:t>
            </w:r>
            <w:r w:rsidRPr="00BD060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>Этот прием обычно используют накануне дискуссии, полемики или спора, когда стороны открыто договариваются не прибегать в отношении друг друга к уловкам. Однако достигнутое «джентльменское соглашение» по этому вопросу, как показывает практика, часто нарушается, и тогда необходимо использовать другие приемы нейтрализации уловок.</w:t>
            </w:r>
          </w:p>
          <w:p w:rsidR="00BD0605" w:rsidRPr="00BD0605" w:rsidRDefault="00BD0605" w:rsidP="00BD060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2. Разоблачение уловки, т.е. раскрытие ее сути.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Данный способ нейтрализации уловки будет эффективен, если удастся не только назвать используемую уловку «по имени», но и подробно объяснить окружающим ее предназначение и особенности применения в той или иной ситуации. В этом случае раскрытие уловки явно покажет ее автору, что противоположная сторона также вооружена знанием этих уловок и способна публично раскрывать их суть и в дальнейшем.  </w:t>
            </w:r>
          </w:p>
          <w:p w:rsidR="00BD0605" w:rsidRPr="00BD0605" w:rsidRDefault="00BD0605" w:rsidP="00BD060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3. Повторное напоминание о недопустимости применения уловок.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Этот прием основывается на реализации двух важных принципов: «умному достаточно и намека» и «от умного достаточно и намека». </w:t>
            </w:r>
            <w:proofErr w:type="gramStart"/>
            <w:r w:rsidRPr="00BD0605">
              <w:rPr>
                <w:rFonts w:ascii="Times New Roman" w:eastAsia="Times New Roman" w:hAnsi="Times New Roman" w:cs="Times New Roman"/>
                <w:lang w:val="ru-RU"/>
              </w:rPr>
              <w:t>Однако даже и после открытого обсуждения недопустимости использования по отношению друг к другу уловок у каждой из сторон все-таки остается соблазн в трудной ситуации попробовать подловить уловкой своего оппонента, а дальше поступить по обстановке: если противник попадется, значит, он не особо силен в знаниях об использовании уловок, можно и дальше их применять;</w:t>
            </w:r>
            <w:proofErr w:type="gramEnd"/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 если же уловка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разоблачена,  то это лишний раз подтверждает, что оппонент не блефует. </w:t>
            </w:r>
          </w:p>
          <w:p w:rsidR="00BD0605" w:rsidRPr="00BD0605" w:rsidRDefault="00BD0605" w:rsidP="00BD060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4. «Уловка на уловку». </w:t>
            </w:r>
            <w:r w:rsidRPr="00BD0605">
              <w:rPr>
                <w:rFonts w:ascii="Times New Roman" w:eastAsia="Times New Roman" w:hAnsi="Times New Roman" w:cs="Times New Roman"/>
                <w:lang w:val="ru-RU"/>
              </w:rPr>
              <w:t>Этот способ нейтрализации может быть использован, когда все предыдущие не дали положительного результата. Лишь убедившись в том, что, несмотря на тактичные открытые заявления в адрес оппонента о недопустимости использования уловок, противник злостно продолжает  их реализовывать, можно включиться в борьбу — «кто кого». В ситуации открытого противоборства, безусловно, выигрывает тот, кто более вооружен не столько знаниями, сколько умениями реализовывать на практике непозволительные приемы — манипуляции.</w:t>
            </w:r>
          </w:p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2. Оцените эффективность применения Вами способов воздействия в межличностных отношениях в реальных ситуациях:</w:t>
            </w:r>
          </w:p>
          <w:p w:rsidR="00BD0605" w:rsidRPr="00BD0605" w:rsidRDefault="00BD0605" w:rsidP="00BD0605">
            <w:pPr>
              <w:numPr>
                <w:ilvl w:val="0"/>
                <w:numId w:val="14"/>
              </w:numPr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lang w:val="ru-RU"/>
              </w:rPr>
              <w:t xml:space="preserve">Ваш коллега, пообещав высокую зарплату, забрал из вашей организации грамотного, исполнительного и профессионального сотрудника. Ваша критика в адрес начальника другой организации. </w:t>
            </w:r>
          </w:p>
          <w:p w:rsidR="00BD0605" w:rsidRPr="00BD0605" w:rsidRDefault="00BD0605" w:rsidP="00BD0605">
            <w:pPr>
              <w:numPr>
                <w:ilvl w:val="0"/>
                <w:numId w:val="14"/>
              </w:numPr>
              <w:spacing w:after="0" w:line="240" w:lineRule="auto"/>
              <w:ind w:left="-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D0605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При распределении премии начальник не выделил ее одному из подчиненных. Оснований для </w:t>
            </w:r>
            <w:proofErr w:type="spellStart"/>
            <w:r w:rsidRPr="00BD0605">
              <w:rPr>
                <w:rFonts w:ascii="Times New Roman" w:eastAsia="Calibri" w:hAnsi="Times New Roman" w:cs="Times New Roman"/>
                <w:kern w:val="24"/>
                <w:lang w:val="ru-RU"/>
              </w:rPr>
              <w:t>депремирования</w:t>
            </w:r>
            <w:proofErr w:type="spellEnd"/>
            <w:r w:rsidRPr="00BD0605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не было. На вопрос  подчиненного руководитель не смог объяснить причины, сказал только: «Это я вас учу».</w:t>
            </w:r>
            <w:r w:rsidRPr="00BD0605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 </w:t>
            </w: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 </w:t>
            </w:r>
          </w:p>
          <w:p w:rsidR="00BD0605" w:rsidRPr="00BD0605" w:rsidRDefault="00BD0605" w:rsidP="00BD06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BD0605">
              <w:rPr>
                <w:rFonts w:ascii="Times New Roman" w:eastAsia="Times New Roman" w:hAnsi="Times New Roman" w:cs="Times New Roman"/>
                <w:i/>
                <w:lang w:val="ru-RU"/>
              </w:rPr>
              <w:t>И т.п.</w:t>
            </w:r>
          </w:p>
        </w:tc>
      </w:tr>
    </w:tbl>
    <w:p w:rsidR="00BD0605" w:rsidRPr="00BD0605" w:rsidRDefault="00BD0605" w:rsidP="00BD0605">
      <w:pPr>
        <w:rPr>
          <w:rFonts w:eastAsiaTheme="minorHAnsi"/>
          <w:lang w:val="ru-RU"/>
        </w:rPr>
      </w:pPr>
    </w:p>
    <w:p w:rsidR="00BD0605" w:rsidRDefault="00BD0605">
      <w:pPr>
        <w:rPr>
          <w:lang w:val="ru-RU"/>
        </w:rPr>
      </w:pPr>
      <w:r>
        <w:rPr>
          <w:lang w:val="ru-RU"/>
        </w:rPr>
        <w:br w:type="page"/>
      </w:r>
    </w:p>
    <w:p w:rsidR="00BD0605" w:rsidRDefault="00BD0605">
      <w:pPr>
        <w:rPr>
          <w:lang w:val="ru-RU"/>
        </w:rPr>
        <w:sectPr w:rsidR="00BD0605" w:rsidSect="00BD06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Психология манипуляций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 и практические задания, выявляющие степень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зачета с оценкой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Зачет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BD0605" w:rsidRPr="00BD0605" w:rsidRDefault="00BD0605" w:rsidP="00BD06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зачета с оценкой</w:t>
      </w:r>
      <w:r w:rsidRPr="00BD0605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: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ПК-10,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ПК-10: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компетенций ПК-10: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D0605" w:rsidRPr="00BD0605" w:rsidRDefault="00BD0605" w:rsidP="00BD06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BD060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BD060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D6CCC" w:rsidRPr="00BD0605" w:rsidRDefault="00AD6CCC">
      <w:pPr>
        <w:rPr>
          <w:lang w:val="ru-RU"/>
        </w:rPr>
      </w:pPr>
    </w:p>
    <w:sectPr w:rsidR="00AD6CCC" w:rsidRPr="00BD0605" w:rsidSect="00BD0605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3CEE"/>
    <w:multiLevelType w:val="hybridMultilevel"/>
    <w:tmpl w:val="90E64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25E2A178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9F1D43"/>
    <w:multiLevelType w:val="hybridMultilevel"/>
    <w:tmpl w:val="E6980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D1130"/>
    <w:multiLevelType w:val="hybridMultilevel"/>
    <w:tmpl w:val="0A3CD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33D65"/>
    <w:multiLevelType w:val="hybridMultilevel"/>
    <w:tmpl w:val="187CA0E2"/>
    <w:lvl w:ilvl="0" w:tplc="5F5CE7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3507DB"/>
    <w:multiLevelType w:val="hybridMultilevel"/>
    <w:tmpl w:val="39780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D5DCC"/>
    <w:multiLevelType w:val="hybridMultilevel"/>
    <w:tmpl w:val="FF1A1C66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B841F9"/>
    <w:multiLevelType w:val="hybridMultilevel"/>
    <w:tmpl w:val="8AD6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B3A6C"/>
    <w:multiLevelType w:val="hybridMultilevel"/>
    <w:tmpl w:val="243C70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972B8F"/>
    <w:multiLevelType w:val="hybridMultilevel"/>
    <w:tmpl w:val="7D444198"/>
    <w:lvl w:ilvl="0" w:tplc="2BD633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A67B39"/>
    <w:multiLevelType w:val="hybridMultilevel"/>
    <w:tmpl w:val="07E66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B3C92"/>
    <w:multiLevelType w:val="hybridMultilevel"/>
    <w:tmpl w:val="16647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5D0ACE"/>
    <w:multiLevelType w:val="hybridMultilevel"/>
    <w:tmpl w:val="E0BE7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7D43BC"/>
    <w:multiLevelType w:val="hybridMultilevel"/>
    <w:tmpl w:val="B0F673EE"/>
    <w:lvl w:ilvl="0" w:tplc="C0565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2"/>
  </w:num>
  <w:num w:numId="4">
    <w:abstractNumId w:val="9"/>
  </w:num>
  <w:num w:numId="5">
    <w:abstractNumId w:val="3"/>
  </w:num>
  <w:num w:numId="6">
    <w:abstractNumId w:val="10"/>
  </w:num>
  <w:num w:numId="7">
    <w:abstractNumId w:val="2"/>
  </w:num>
  <w:num w:numId="8">
    <w:abstractNumId w:val="0"/>
  </w:num>
  <w:num w:numId="9">
    <w:abstractNumId w:val="5"/>
  </w:num>
  <w:num w:numId="10">
    <w:abstractNumId w:val="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70AC"/>
    <w:rsid w:val="001213F0"/>
    <w:rsid w:val="001F0BC7"/>
    <w:rsid w:val="002C672E"/>
    <w:rsid w:val="007D064A"/>
    <w:rsid w:val="00AD6CCC"/>
    <w:rsid w:val="00AF3F6A"/>
    <w:rsid w:val="00BD0605"/>
    <w:rsid w:val="00D31453"/>
    <w:rsid w:val="00D3349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6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60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D06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924.pdf&amp;show=dcatalogues/1/1118925/924.pdf&amp;view=true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1020.pdf&amp;show=dcatalogues/1/1119285/1020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526.pdf&amp;show=dcatalogues/1/1124236/1526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magtu.informsystema.ru/uploader/fileUpload?name=2358.pdf&amp;show=dcatalogues/1/1130005/2358.pdf&amp;view=tru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3816.pdf&amp;show=dcatalogues/1/153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7425</Words>
  <Characters>42325</Characters>
  <Application>Microsoft Office Word</Application>
  <DocSecurity>0</DocSecurity>
  <Lines>352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манипуляций</vt:lpstr>
      <vt:lpstr>Лист1</vt:lpstr>
    </vt:vector>
  </TitlesOfParts>
  <Company>diakov.net</Company>
  <LinksUpToDate>false</LinksUpToDate>
  <CharactersWithSpaces>49651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манипуляций</dc:title>
  <dc:creator>FastReport.NET</dc:creator>
  <cp:lastModifiedBy>psylab</cp:lastModifiedBy>
  <cp:revision>5</cp:revision>
  <cp:lastPrinted>2020-03-19T17:04:00Z</cp:lastPrinted>
  <dcterms:created xsi:type="dcterms:W3CDTF">2020-03-18T10:46:00Z</dcterms:created>
  <dcterms:modified xsi:type="dcterms:W3CDTF">2020-10-26T14:00:00Z</dcterms:modified>
</cp:coreProperties>
</file>